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2454B6" w14:textId="616BE1C8" w:rsidR="0C81A977" w:rsidRPr="000A22D1" w:rsidRDefault="0C81A977" w:rsidP="0C81A977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jc w:val="center"/>
        <w:rPr>
          <w:rFonts w:ascii="Helvetica" w:eastAsia="Helvetica" w:hAnsi="Helvetica" w:cs="Helvetica"/>
          <w:sz w:val="24"/>
          <w:szCs w:val="24"/>
        </w:rPr>
      </w:pPr>
    </w:p>
    <w:p w14:paraId="06C5C87A" w14:textId="4060AE19" w:rsidR="00424D39" w:rsidRPr="000A22D1" w:rsidRDefault="166DB1B1" w:rsidP="0C81A977">
      <w:pPr>
        <w:pStyle w:val="Title"/>
        <w:rPr>
          <w:rFonts w:ascii="Helvetica" w:eastAsia="Helvetica" w:hAnsi="Helvetica" w:cs="Helvetica"/>
          <w:i w:val="0"/>
          <w:iCs w:val="0"/>
        </w:rPr>
      </w:pPr>
      <w:r w:rsidRPr="000A22D1">
        <w:rPr>
          <w:rFonts w:ascii="Helvetica" w:eastAsia="Helvetica" w:hAnsi="Helvetica" w:cs="Helvetica"/>
          <w:i w:val="0"/>
          <w:iCs w:val="0"/>
        </w:rPr>
        <w:t>Meyers Gazetteer Online: Meyersgaz.org</w:t>
      </w:r>
    </w:p>
    <w:p w14:paraId="192B56DD" w14:textId="2B9633BC" w:rsidR="00A00F64" w:rsidRPr="000A22D1" w:rsidRDefault="166DB1B1" w:rsidP="0C81A977">
      <w:pPr>
        <w:pStyle w:val="Subtitle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 xml:space="preserve">Germany </w:t>
      </w:r>
      <w:r w:rsidR="106CADE7" w:rsidRPr="000A22D1">
        <w:rPr>
          <w:rFonts w:ascii="Helvetica" w:eastAsia="Helvetica" w:hAnsi="Helvetica" w:cs="Helvetica"/>
        </w:rPr>
        <w:t>“How to” Guide</w:t>
      </w:r>
      <w:r w:rsidR="42181D7B" w:rsidRPr="000A22D1">
        <w:rPr>
          <w:rFonts w:ascii="Helvetica" w:eastAsia="Helvetica" w:hAnsi="Helvetica" w:cs="Helvetica"/>
        </w:rPr>
        <w:t xml:space="preserve">, </w:t>
      </w:r>
      <w:r w:rsidRPr="000A22D1">
        <w:rPr>
          <w:rFonts w:ascii="Helvetica" w:eastAsia="Helvetica" w:hAnsi="Helvetica" w:cs="Helvetica"/>
        </w:rPr>
        <w:t>Beginner</w:t>
      </w:r>
      <w:r w:rsidR="42181D7B" w:rsidRPr="000A22D1">
        <w:rPr>
          <w:rFonts w:ascii="Helvetica" w:eastAsia="Helvetica" w:hAnsi="Helvetica" w:cs="Helvetica"/>
        </w:rPr>
        <w:t xml:space="preserve"> Level</w:t>
      </w:r>
      <w:r w:rsidR="066F0519" w:rsidRPr="000A22D1">
        <w:rPr>
          <w:rFonts w:ascii="Helvetica" w:eastAsia="Helvetica" w:hAnsi="Helvetica" w:cs="Helvetica"/>
        </w:rPr>
        <w:t>: Instruction</w:t>
      </w:r>
    </w:p>
    <w:p w14:paraId="45DF0D13" w14:textId="08B27EEA" w:rsidR="00396F7A" w:rsidRPr="000A22D1" w:rsidRDefault="35755712" w:rsidP="0C81A977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jc w:val="center"/>
        <w:rPr>
          <w:rFonts w:ascii="Helvetica" w:eastAsia="Helvetica" w:hAnsi="Helvetica" w:cs="Helvetica"/>
          <w:sz w:val="16"/>
          <w:szCs w:val="16"/>
        </w:rPr>
      </w:pPr>
      <w:r w:rsidRPr="000A22D1">
        <w:rPr>
          <w:rFonts w:ascii="Helvetica" w:eastAsia="Helvetica" w:hAnsi="Helvetica" w:cs="Helvetica"/>
        </w:rPr>
        <w:t>FamilySearch</w:t>
      </w:r>
    </w:p>
    <w:p w14:paraId="49758246" w14:textId="0344525D" w:rsidR="06947F86" w:rsidRPr="000A22D1" w:rsidRDefault="06947F86" w:rsidP="0C81A977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jc w:val="center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>September 2024</w:t>
      </w:r>
    </w:p>
    <w:p w14:paraId="20FB599F" w14:textId="04882F3B" w:rsidR="00424D39" w:rsidRPr="000A22D1" w:rsidRDefault="35BD209E" w:rsidP="00831B9E">
      <w:pPr>
        <w:pStyle w:val="Heading1"/>
        <w:rPr>
          <w:rFonts w:ascii="Helvetica" w:eastAsia="Helvetica" w:hAnsi="Helvetica" w:cs="Helvetica"/>
          <w:bCs/>
        </w:rPr>
      </w:pPr>
      <w:r w:rsidRPr="000A22D1">
        <w:rPr>
          <w:rFonts w:ascii="Helvetica" w:eastAsia="Helvetica" w:hAnsi="Helvetica" w:cs="Helvetica"/>
        </w:rPr>
        <w:t>GOAL</w:t>
      </w:r>
    </w:p>
    <w:p w14:paraId="16B5C2D9" w14:textId="01E08B9E" w:rsidR="0C81A977" w:rsidRPr="000A22D1" w:rsidRDefault="7B94A05C" w:rsidP="000849B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This guide will teach you </w:t>
      </w:r>
      <w:r w:rsidR="3485E3C7" w:rsidRPr="000A22D1">
        <w:rPr>
          <w:rFonts w:ascii="Helvetica" w:eastAsia="Helvetica" w:hAnsi="Helvetica" w:cs="Helvetica"/>
          <w:sz w:val="22"/>
          <w:szCs w:val="22"/>
        </w:rPr>
        <w:t xml:space="preserve">the importance of using Meyers gazetteer in your research and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how to </w:t>
      </w:r>
      <w:r w:rsidR="46F2B198" w:rsidRPr="000A22D1">
        <w:rPr>
          <w:rFonts w:ascii="Helvetica" w:eastAsia="Helvetica" w:hAnsi="Helvetica" w:cs="Helvetica"/>
          <w:sz w:val="22"/>
          <w:szCs w:val="22"/>
        </w:rPr>
        <w:t xml:space="preserve">access </w:t>
      </w:r>
      <w:r w:rsidR="760C3874" w:rsidRPr="000A22D1">
        <w:rPr>
          <w:rFonts w:ascii="Helvetica" w:eastAsia="Helvetica" w:hAnsi="Helvetica" w:cs="Helvetica"/>
          <w:sz w:val="22"/>
          <w:szCs w:val="22"/>
        </w:rPr>
        <w:t>Meyers gazetteer online f</w:t>
      </w:r>
      <w:r w:rsidR="13D5AA2F" w:rsidRPr="000A22D1">
        <w:rPr>
          <w:rFonts w:ascii="Helvetica" w:eastAsia="Helvetica" w:hAnsi="Helvetica" w:cs="Helvetica"/>
          <w:sz w:val="22"/>
          <w:szCs w:val="22"/>
        </w:rPr>
        <w:t xml:space="preserve">ound at </w:t>
      </w:r>
      <w:hyperlink r:id="rId11"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www.meyersgaz.org</w:t>
        </w:r>
        <w:r w:rsidR="48311D54" w:rsidRPr="000A22D1">
          <w:rPr>
            <w:rStyle w:val="Hyperlink"/>
            <w:rFonts w:ascii="Helvetica" w:eastAsia="Helvetica" w:hAnsi="Helvetica" w:cs="Helvetica"/>
            <w:color w:val="auto"/>
            <w:sz w:val="22"/>
            <w:szCs w:val="22"/>
            <w:u w:val="none"/>
          </w:rPr>
          <w:t>.</w:t>
        </w:r>
      </w:hyperlink>
      <w:r w:rsidR="7D5C5481"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5AFC92B0" w14:textId="43379AF3" w:rsidR="773F3359" w:rsidRPr="00831B9E" w:rsidRDefault="773F3359" w:rsidP="773F335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Helvetica" w:eastAsia="Helvetica" w:hAnsi="Helvetica" w:cs="Helvetica"/>
          <w:sz w:val="12"/>
          <w:szCs w:val="12"/>
        </w:rPr>
      </w:pPr>
    </w:p>
    <w:p w14:paraId="0A935AA2" w14:textId="5DA667BA" w:rsidR="00424D39" w:rsidRPr="000A22D1" w:rsidRDefault="73924B72" w:rsidP="773F3359">
      <w:pPr>
        <w:pStyle w:val="Heading1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</w:rPr>
        <w:t>INTRODUCTION</w:t>
      </w:r>
    </w:p>
    <w:p w14:paraId="4E856952" w14:textId="582D3A50" w:rsidR="773F3359" w:rsidRPr="000A22D1" w:rsidRDefault="773F3359" w:rsidP="773F335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Helvetica" w:hAnsi="Helvetica" w:cs="Helvetica"/>
          <w:sz w:val="6"/>
          <w:szCs w:val="6"/>
        </w:rPr>
      </w:pPr>
    </w:p>
    <w:p w14:paraId="1A9AB514" w14:textId="07B65CEE" w:rsidR="14D39314" w:rsidRPr="000A22D1" w:rsidRDefault="14D39314" w:rsidP="773F3359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>What is Meyers Gazetteer</w:t>
      </w:r>
    </w:p>
    <w:p w14:paraId="45474714" w14:textId="07C11B12" w:rsidR="00A00F64" w:rsidRPr="000A22D1" w:rsidRDefault="7B94A05C" w:rsidP="008530A8">
      <w:pPr>
        <w:pStyle w:val="Text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Meyer</w:t>
      </w:r>
      <w:r w:rsidR="7C3A07E6" w:rsidRPr="000A22D1">
        <w:rPr>
          <w:rFonts w:ascii="Helvetica" w:eastAsia="Helvetica" w:hAnsi="Helvetica" w:cs="Helvetica"/>
          <w:sz w:val="22"/>
          <w:szCs w:val="22"/>
        </w:rPr>
        <w:t>s</w:t>
      </w:r>
      <w:r w:rsidR="2D35BA22" w:rsidRPr="000A22D1">
        <w:rPr>
          <w:rFonts w:ascii="Helvetica" w:eastAsia="Helvetica" w:hAnsi="Helvetica" w:cs="Helvetica"/>
          <w:sz w:val="22"/>
          <w:szCs w:val="22"/>
        </w:rPr>
        <w:t xml:space="preserve"> gazetteer is a multi-volume gazetteer of all lo</w:t>
      </w:r>
      <w:r w:rsidR="1D685D13" w:rsidRPr="000A22D1">
        <w:rPr>
          <w:rFonts w:ascii="Helvetica" w:eastAsia="Helvetica" w:hAnsi="Helvetica" w:cs="Helvetica"/>
          <w:sz w:val="22"/>
          <w:szCs w:val="22"/>
        </w:rPr>
        <w:t>calities in the German Empire</w:t>
      </w:r>
      <w:r w:rsidR="2357A4B9" w:rsidRPr="000A22D1">
        <w:rPr>
          <w:rFonts w:ascii="Helvetica" w:eastAsia="Helvetica" w:hAnsi="Helvetica" w:cs="Helvetica"/>
          <w:sz w:val="22"/>
          <w:szCs w:val="22"/>
        </w:rPr>
        <w:t xml:space="preserve"> (1871-1918)</w:t>
      </w:r>
      <w:r w:rsidR="1D685D13" w:rsidRPr="000A22D1">
        <w:rPr>
          <w:rFonts w:ascii="Helvetica" w:eastAsia="Helvetica" w:hAnsi="Helvetica" w:cs="Helvetica"/>
          <w:sz w:val="22"/>
          <w:szCs w:val="22"/>
        </w:rPr>
        <w:t>.</w:t>
      </w:r>
      <w:r w:rsidR="65508722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D685D13" w:rsidRPr="000A22D1">
        <w:rPr>
          <w:rFonts w:ascii="Helvetica" w:eastAsia="Helvetica" w:hAnsi="Helvetica" w:cs="Helvetica"/>
          <w:sz w:val="22"/>
          <w:szCs w:val="22"/>
        </w:rPr>
        <w:t>It includes locations that are now in Denmark, France, Poland, Russia, Lithuania</w:t>
      </w:r>
      <w:r w:rsidR="4F56FCBC" w:rsidRPr="000A22D1">
        <w:rPr>
          <w:rFonts w:ascii="Helvetica" w:eastAsia="Helvetica" w:hAnsi="Helvetica" w:cs="Helvetica"/>
          <w:sz w:val="22"/>
          <w:szCs w:val="22"/>
        </w:rPr>
        <w:t>, and Czechia</w:t>
      </w:r>
      <w:r w:rsidR="729C9B6C" w:rsidRPr="000A22D1">
        <w:rPr>
          <w:rFonts w:ascii="Helvetica" w:eastAsia="Helvetica" w:hAnsi="Helvetica" w:cs="Helvetica"/>
          <w:sz w:val="22"/>
          <w:szCs w:val="22"/>
        </w:rPr>
        <w:t xml:space="preserve"> and provides information on the jurisdictions of all villages, farms, towns, cities, etc. within the German Empire. </w:t>
      </w:r>
      <w:r w:rsidR="60DADBD7" w:rsidRPr="000A22D1">
        <w:rPr>
          <w:rFonts w:ascii="Helvetica" w:eastAsia="Helvetica" w:hAnsi="Helvetica" w:cs="Helvetica"/>
          <w:sz w:val="22"/>
          <w:szCs w:val="22"/>
        </w:rPr>
        <w:t>The online version of t</w:t>
      </w:r>
      <w:r w:rsidR="1D685D13" w:rsidRPr="000A22D1">
        <w:rPr>
          <w:rFonts w:ascii="Helvetica" w:eastAsia="Helvetica" w:hAnsi="Helvetica" w:cs="Helvetica"/>
          <w:sz w:val="22"/>
          <w:szCs w:val="22"/>
        </w:rPr>
        <w:t>his gazetteer</w:t>
      </w:r>
      <w:r w:rsidR="7E7CB1DB" w:rsidRPr="000A22D1">
        <w:rPr>
          <w:rFonts w:ascii="Helvetica" w:eastAsia="Helvetica" w:hAnsi="Helvetica" w:cs="Helvetica"/>
          <w:sz w:val="22"/>
          <w:szCs w:val="22"/>
        </w:rPr>
        <w:t xml:space="preserve"> was c</w:t>
      </w:r>
      <w:r w:rsidR="3BFAD0A8" w:rsidRPr="000A22D1">
        <w:rPr>
          <w:rFonts w:ascii="Helvetica" w:eastAsia="Helvetica" w:hAnsi="Helvetica" w:cs="Helvetica"/>
          <w:sz w:val="22"/>
          <w:szCs w:val="22"/>
        </w:rPr>
        <w:t>reated</w:t>
      </w:r>
      <w:r w:rsidR="7E7CB1DB" w:rsidRPr="000A22D1">
        <w:rPr>
          <w:rFonts w:ascii="Helvetica" w:eastAsia="Helvetica" w:hAnsi="Helvetica" w:cs="Helvetica"/>
          <w:sz w:val="22"/>
          <w:szCs w:val="22"/>
        </w:rPr>
        <w:t xml:space="preserve"> by volunteers passionate about German research who wanted this resource to be easier to use.</w:t>
      </w:r>
      <w:r w:rsidR="3CD7E89C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7E7CB1DB" w:rsidRPr="000A22D1">
        <w:rPr>
          <w:rFonts w:ascii="Helvetica" w:eastAsia="Helvetica" w:hAnsi="Helvetica" w:cs="Helvetica"/>
          <w:sz w:val="22"/>
          <w:szCs w:val="22"/>
        </w:rPr>
        <w:t>It</w:t>
      </w:r>
      <w:r w:rsidR="1D685D13" w:rsidRPr="000A22D1">
        <w:rPr>
          <w:rFonts w:ascii="Helvetica" w:eastAsia="Helvetica" w:hAnsi="Helvetica" w:cs="Helvetica"/>
          <w:sz w:val="22"/>
          <w:szCs w:val="22"/>
        </w:rPr>
        <w:t xml:space="preserve"> is available </w:t>
      </w:r>
      <w:r w:rsidR="7E7CB1DB" w:rsidRPr="000A22D1">
        <w:rPr>
          <w:rFonts w:ascii="Helvetica" w:eastAsia="Helvetica" w:hAnsi="Helvetica" w:cs="Helvetica"/>
          <w:sz w:val="22"/>
          <w:szCs w:val="22"/>
        </w:rPr>
        <w:t xml:space="preserve">free </w:t>
      </w:r>
      <w:r w:rsidR="1D685D13" w:rsidRPr="000A22D1">
        <w:rPr>
          <w:rFonts w:ascii="Helvetica" w:eastAsia="Helvetica" w:hAnsi="Helvetica" w:cs="Helvetica"/>
          <w:sz w:val="22"/>
          <w:szCs w:val="22"/>
        </w:rPr>
        <w:t>in searchable form online</w:t>
      </w:r>
      <w:r w:rsidR="47126FDF" w:rsidRPr="000A22D1">
        <w:rPr>
          <w:rFonts w:ascii="Helvetica" w:eastAsia="Helvetica" w:hAnsi="Helvetica" w:cs="Helvetica"/>
          <w:sz w:val="22"/>
          <w:szCs w:val="22"/>
        </w:rPr>
        <w:t xml:space="preserve">, with </w:t>
      </w:r>
      <w:r w:rsidR="07A8A335" w:rsidRPr="000A22D1">
        <w:rPr>
          <w:rFonts w:ascii="Helvetica" w:eastAsia="Helvetica" w:hAnsi="Helvetica" w:cs="Helvetica"/>
          <w:sz w:val="22"/>
          <w:szCs w:val="22"/>
        </w:rPr>
        <w:t>plans</w:t>
      </w:r>
      <w:r w:rsidR="47126FDF" w:rsidRPr="000A22D1">
        <w:rPr>
          <w:rFonts w:ascii="Helvetica" w:eastAsia="Helvetica" w:hAnsi="Helvetica" w:cs="Helvetica"/>
          <w:sz w:val="22"/>
          <w:szCs w:val="22"/>
        </w:rPr>
        <w:t xml:space="preserve"> to add additional features</w:t>
      </w:r>
      <w:r w:rsidR="1AF277A8" w:rsidRPr="000A22D1">
        <w:rPr>
          <w:rFonts w:ascii="Helvetica" w:eastAsia="Helvetica" w:hAnsi="Helvetica" w:cs="Helvetica"/>
          <w:sz w:val="22"/>
          <w:szCs w:val="22"/>
        </w:rPr>
        <w:t xml:space="preserve"> in the future</w:t>
      </w:r>
      <w:r w:rsidR="1D685D13" w:rsidRPr="000A22D1">
        <w:rPr>
          <w:rFonts w:ascii="Helvetica" w:eastAsia="Helvetica" w:hAnsi="Helvetica" w:cs="Helvetica"/>
          <w:sz w:val="22"/>
          <w:szCs w:val="22"/>
        </w:rPr>
        <w:t>.</w:t>
      </w:r>
      <w:r w:rsidR="2B9999DF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D685D13" w:rsidRPr="000A22D1">
        <w:rPr>
          <w:rFonts w:ascii="Helvetica" w:eastAsia="Helvetica" w:hAnsi="Helvetica" w:cs="Helvetica"/>
          <w:sz w:val="22"/>
          <w:szCs w:val="22"/>
        </w:rPr>
        <w:t xml:space="preserve">This </w:t>
      </w:r>
      <w:r w:rsidR="7E7CB1DB" w:rsidRPr="000A22D1">
        <w:rPr>
          <w:rFonts w:ascii="Helvetica" w:eastAsia="Helvetica" w:hAnsi="Helvetica" w:cs="Helvetica"/>
          <w:sz w:val="22"/>
          <w:szCs w:val="22"/>
        </w:rPr>
        <w:t>guide focuses on how to use the website</w:t>
      </w:r>
      <w:r w:rsidR="3A1D7A18" w:rsidRPr="000A22D1">
        <w:rPr>
          <w:rFonts w:ascii="Helvetica" w:eastAsia="Helvetica" w:hAnsi="Helvetica" w:cs="Helvetica"/>
          <w:sz w:val="22"/>
          <w:szCs w:val="22"/>
        </w:rPr>
        <w:t xml:space="preserve"> version of Meyers </w:t>
      </w:r>
      <w:r w:rsidR="00287C6E">
        <w:rPr>
          <w:rFonts w:ascii="Helvetica" w:eastAsia="Helvetica" w:hAnsi="Helvetica" w:cs="Helvetica"/>
          <w:sz w:val="22"/>
          <w:szCs w:val="22"/>
        </w:rPr>
        <w:t>G</w:t>
      </w:r>
      <w:r w:rsidR="3A1D7A18" w:rsidRPr="000A22D1">
        <w:rPr>
          <w:rFonts w:ascii="Helvetica" w:eastAsia="Helvetica" w:hAnsi="Helvetica" w:cs="Helvetica"/>
          <w:sz w:val="22"/>
          <w:szCs w:val="22"/>
        </w:rPr>
        <w:t>azetteer</w:t>
      </w:r>
      <w:r w:rsidR="7E7CB1DB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0B2D819D" w14:textId="548D7962" w:rsidR="00424D39" w:rsidRPr="00184298" w:rsidRDefault="00424D39" w:rsidP="008530A8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6"/>
          <w:szCs w:val="6"/>
        </w:rPr>
      </w:pPr>
    </w:p>
    <w:p w14:paraId="4C20BCA0" w14:textId="71D86174" w:rsidR="00BE4760" w:rsidRPr="000A22D1" w:rsidRDefault="35BD209E" w:rsidP="008530A8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You may </w:t>
      </w:r>
      <w:r w:rsidR="4150C587" w:rsidRPr="000A22D1">
        <w:rPr>
          <w:rFonts w:ascii="Helvetica" w:eastAsia="Helvetica" w:hAnsi="Helvetica" w:cs="Helvetica"/>
          <w:sz w:val="22"/>
          <w:szCs w:val="22"/>
        </w:rPr>
        <w:t xml:space="preserve">find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the following </w:t>
      </w:r>
      <w:r w:rsidR="00384250" w:rsidRPr="000A22D1">
        <w:rPr>
          <w:rFonts w:ascii="Helvetica" w:eastAsia="Helvetica" w:hAnsi="Helvetica" w:cs="Helvetica"/>
          <w:sz w:val="22"/>
          <w:szCs w:val="22"/>
        </w:rPr>
        <w:t xml:space="preserve">resources </w:t>
      </w:r>
      <w:r w:rsidR="002F6925" w:rsidRPr="000A22D1">
        <w:rPr>
          <w:rFonts w:ascii="Helvetica" w:eastAsia="Helvetica" w:hAnsi="Helvetica" w:cs="Helvetica"/>
          <w:sz w:val="22"/>
          <w:szCs w:val="22"/>
        </w:rPr>
        <w:t xml:space="preserve">helpful </w:t>
      </w:r>
      <w:r w:rsidR="00384250" w:rsidRPr="000A22D1">
        <w:rPr>
          <w:rFonts w:ascii="Helvetica" w:eastAsia="Helvetica" w:hAnsi="Helvetica" w:cs="Helvetica"/>
          <w:sz w:val="22"/>
          <w:szCs w:val="22"/>
        </w:rPr>
        <w:t>in your research: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0DD3DCEB" w14:textId="4D94F138" w:rsidR="003C767A" w:rsidRPr="000A22D1" w:rsidRDefault="003C767A" w:rsidP="008530A8">
      <w:pPr>
        <w:pStyle w:val="ListParagraph"/>
        <w:numPr>
          <w:ilvl w:val="0"/>
          <w:numId w:val="40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hyperlink r:id="rId12" w:history="1"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 xml:space="preserve">Abbreviation Table for Meyers Orts und </w:t>
        </w:r>
        <w:proofErr w:type="spellStart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Verkehrs</w:t>
        </w:r>
        <w:proofErr w:type="spellEnd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 xml:space="preserve"> </w:t>
        </w:r>
        <w:proofErr w:type="spellStart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Lexikon</w:t>
        </w:r>
        <w:proofErr w:type="spellEnd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 xml:space="preserve"> </w:t>
        </w:r>
        <w:proofErr w:type="gramStart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Des</w:t>
        </w:r>
        <w:proofErr w:type="gramEnd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 xml:space="preserve"> </w:t>
        </w:r>
        <w:proofErr w:type="spellStart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Deutschen</w:t>
        </w:r>
        <w:proofErr w:type="spellEnd"/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 xml:space="preserve"> Reichs</w:t>
        </w:r>
      </w:hyperlink>
    </w:p>
    <w:p w14:paraId="09E7E402" w14:textId="2C5289B1" w:rsidR="00C57B09" w:rsidRPr="000A22D1" w:rsidRDefault="00C57B09" w:rsidP="008530A8">
      <w:pPr>
        <w:pStyle w:val="ListParagraph"/>
        <w:numPr>
          <w:ilvl w:val="0"/>
          <w:numId w:val="40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hyperlink r:id="rId13"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German Genealogical Word List</w:t>
        </w:r>
      </w:hyperlink>
    </w:p>
    <w:p w14:paraId="3119F6E0" w14:textId="5988AAA1" w:rsidR="00BE4760" w:rsidRPr="00184298" w:rsidRDefault="00BE4760" w:rsidP="0C81A977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Helvetica" w:eastAsia="Helvetica" w:hAnsi="Helvetica" w:cs="Helvetica"/>
          <w:sz w:val="12"/>
          <w:szCs w:val="12"/>
        </w:rPr>
      </w:pPr>
    </w:p>
    <w:p w14:paraId="1BC940C6" w14:textId="6AF7102C" w:rsidR="324B0E89" w:rsidRPr="000A22D1" w:rsidRDefault="324B0E89" w:rsidP="773F3359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>When to use Meyers Gazetteer</w:t>
      </w:r>
    </w:p>
    <w:p w14:paraId="1EA06CF8" w14:textId="2092420F" w:rsidR="6E543ECC" w:rsidRDefault="08246755" w:rsidP="773F335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Meyers gazetteer is the f</w:t>
      </w:r>
      <w:r w:rsidR="66523967" w:rsidRPr="000A22D1">
        <w:rPr>
          <w:rFonts w:ascii="Helvetica" w:eastAsia="Helvetica" w:hAnsi="Helvetica" w:cs="Helvetica"/>
          <w:sz w:val="22"/>
          <w:szCs w:val="22"/>
        </w:rPr>
        <w:t>irst resource to use if you have a town name and want to locate records for that location.</w:t>
      </w:r>
      <w:r w:rsidR="4CEB7B09" w:rsidRPr="000A22D1">
        <w:rPr>
          <w:rFonts w:ascii="Helvetica" w:eastAsia="Helvetica" w:hAnsi="Helvetica" w:cs="Helvetica"/>
          <w:sz w:val="22"/>
          <w:szCs w:val="22"/>
        </w:rPr>
        <w:t xml:space="preserve"> Each entry in the gazetteer will provide information about a location’s historical jurisdictions, with records being kept at specific jurisdiction levels:</w:t>
      </w:r>
    </w:p>
    <w:p w14:paraId="0CBE5571" w14:textId="77777777" w:rsidR="007E69F4" w:rsidRPr="000A22D1" w:rsidRDefault="007E69F4" w:rsidP="773F335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85"/>
        <w:gridCol w:w="3406"/>
        <w:gridCol w:w="3159"/>
      </w:tblGrid>
      <w:tr w:rsidR="773F3359" w:rsidRPr="000A22D1" w14:paraId="3EF5CCE2" w14:textId="77777777" w:rsidTr="773F3359">
        <w:trPr>
          <w:trHeight w:val="345"/>
        </w:trPr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FD1EF4" w14:textId="78DA5FCC" w:rsidR="773F3359" w:rsidRPr="000A22D1" w:rsidRDefault="773F3359" w:rsidP="773F3359">
            <w:pPr>
              <w:spacing w:after="120"/>
              <w:rPr>
                <w:rFonts w:ascii="Helvetica" w:eastAsia="Helvetica" w:hAnsi="Helvetica" w:cs="Helvetica"/>
                <w:b/>
                <w:bCs/>
                <w:sz w:val="22"/>
                <w:szCs w:val="22"/>
              </w:rPr>
            </w:pPr>
            <w:r w:rsidRPr="000A22D1">
              <w:rPr>
                <w:rFonts w:ascii="Helvetica" w:eastAsia="Helvetica" w:hAnsi="Helvetica" w:cs="Helvetica"/>
                <w:b/>
                <w:bCs/>
                <w:sz w:val="22"/>
                <w:szCs w:val="22"/>
              </w:rPr>
              <w:t>Jurisdiction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930EAD" w14:textId="2E6B1EB3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b/>
                <w:bCs/>
                <w:sz w:val="22"/>
                <w:szCs w:val="22"/>
              </w:rPr>
              <w:t>German term(s)</w:t>
            </w:r>
          </w:p>
        </w:tc>
        <w:tc>
          <w:tcPr>
            <w:tcW w:w="3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7C7720" w14:textId="363DFFBB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b/>
                <w:bCs/>
                <w:sz w:val="22"/>
                <w:szCs w:val="22"/>
              </w:rPr>
              <w:t>Record Type</w:t>
            </w:r>
          </w:p>
        </w:tc>
      </w:tr>
      <w:tr w:rsidR="773F3359" w:rsidRPr="000A22D1" w14:paraId="16B4E5F6" w14:textId="77777777" w:rsidTr="773F3359">
        <w:trPr>
          <w:trHeight w:val="345"/>
        </w:trPr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89367E" w14:textId="3776B9F3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Military district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4E7D93" w14:textId="2BB26ECC" w:rsidR="773F3359" w:rsidRPr="000A22D1" w:rsidRDefault="773F3359" w:rsidP="773F3359">
            <w:pPr>
              <w:spacing w:after="120"/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</w:pPr>
            <w:proofErr w:type="spellStart"/>
            <w:r w:rsidRPr="000A22D1"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  <w:t>Bezirkskommando</w:t>
            </w:r>
            <w:proofErr w:type="spellEnd"/>
          </w:p>
        </w:tc>
        <w:tc>
          <w:tcPr>
            <w:tcW w:w="3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E558EF" w14:textId="163CA7F7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Military records</w:t>
            </w:r>
          </w:p>
        </w:tc>
      </w:tr>
      <w:tr w:rsidR="773F3359" w:rsidRPr="000A22D1" w14:paraId="4497E5DA" w14:textId="77777777" w:rsidTr="773F3359">
        <w:trPr>
          <w:trHeight w:val="300"/>
        </w:trPr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4B68CF" w14:textId="4414578C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Court district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39EB14" w14:textId="06B29B92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proofErr w:type="spellStart"/>
            <w:r w:rsidRPr="000A22D1"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  <w:t>Oberlandesgericht</w:t>
            </w:r>
            <w:proofErr w:type="spellEnd"/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 xml:space="preserve"> (upper court)</w:t>
            </w:r>
          </w:p>
          <w:p w14:paraId="5271530F" w14:textId="49E29212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proofErr w:type="spellStart"/>
            <w:r w:rsidRPr="000A22D1"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  <w:t>Amtsgericht</w:t>
            </w:r>
            <w:proofErr w:type="spellEnd"/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 xml:space="preserve"> (lower court)</w:t>
            </w:r>
          </w:p>
        </w:tc>
        <w:tc>
          <w:tcPr>
            <w:tcW w:w="3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DC3D36" w14:textId="06D72771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Marriage contracts, court records</w:t>
            </w:r>
          </w:p>
        </w:tc>
      </w:tr>
      <w:tr w:rsidR="773F3359" w:rsidRPr="000A22D1" w14:paraId="312E50C6" w14:textId="77777777" w:rsidTr="773F3359">
        <w:trPr>
          <w:trHeight w:val="375"/>
        </w:trPr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8C04BC" w14:textId="65455316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Civil registration office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B194DB" w14:textId="5871B8E4" w:rsidR="773F3359" w:rsidRPr="000A22D1" w:rsidRDefault="773F3359" w:rsidP="773F3359">
            <w:pPr>
              <w:spacing w:after="120"/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</w:pPr>
            <w:proofErr w:type="spellStart"/>
            <w:r w:rsidRPr="000A22D1"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  <w:t>Standesamt</w:t>
            </w:r>
            <w:proofErr w:type="spellEnd"/>
          </w:p>
        </w:tc>
        <w:tc>
          <w:tcPr>
            <w:tcW w:w="3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19627C" w14:textId="4D74B199" w:rsidR="773F3359" w:rsidRPr="000A22D1" w:rsidRDefault="773F3359" w:rsidP="773F3359">
            <w:pPr>
              <w:spacing w:after="120"/>
              <w:rPr>
                <w:rFonts w:ascii="Helvetica" w:eastAsia="Helvetica" w:hAnsi="Helvetica" w:cs="Helvetica"/>
                <w:sz w:val="22"/>
                <w:szCs w:val="22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 xml:space="preserve">Civil registration </w:t>
            </w:r>
            <w:r w:rsidR="65F9C845" w:rsidRPr="000A22D1">
              <w:rPr>
                <w:rFonts w:ascii="Helvetica" w:eastAsia="Helvetica" w:hAnsi="Helvetica" w:cs="Helvetica"/>
                <w:sz w:val="22"/>
                <w:szCs w:val="22"/>
              </w:rPr>
              <w:t xml:space="preserve">birth, marriage, and death </w:t>
            </w: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records</w:t>
            </w:r>
          </w:p>
        </w:tc>
      </w:tr>
      <w:tr w:rsidR="773F3359" w:rsidRPr="000A22D1" w14:paraId="79E9F718" w14:textId="77777777" w:rsidTr="773F3359">
        <w:trPr>
          <w:trHeight w:val="345"/>
        </w:trPr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2E8617" w14:textId="1DC471E8" w:rsidR="773F3359" w:rsidRPr="000A22D1" w:rsidRDefault="773F3359" w:rsidP="773F3359">
            <w:pPr>
              <w:spacing w:after="120"/>
              <w:rPr>
                <w:rFonts w:ascii="Helvetica" w:hAnsi="Helvetica" w:cs="Helvetica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Church parish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EC666B" w14:textId="168FC851" w:rsidR="773F3359" w:rsidRPr="000A22D1" w:rsidRDefault="773F3359" w:rsidP="773F3359">
            <w:pPr>
              <w:spacing w:after="120"/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</w:pPr>
            <w:r w:rsidRPr="000A22D1"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  <w:t>Kirche,</w:t>
            </w: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 xml:space="preserve"> </w:t>
            </w:r>
            <w:proofErr w:type="spellStart"/>
            <w:r w:rsidRPr="000A22D1">
              <w:rPr>
                <w:rFonts w:ascii="Helvetica" w:eastAsia="Helvetica" w:hAnsi="Helvetica" w:cs="Helvetica"/>
                <w:i/>
                <w:iCs/>
                <w:sz w:val="22"/>
                <w:szCs w:val="22"/>
              </w:rPr>
              <w:t>Pfarrei</w:t>
            </w:r>
            <w:proofErr w:type="spellEnd"/>
          </w:p>
        </w:tc>
        <w:tc>
          <w:tcPr>
            <w:tcW w:w="3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378959" w14:textId="63680800" w:rsidR="0680D570" w:rsidRPr="000A22D1" w:rsidRDefault="0680D570" w:rsidP="773F3359">
            <w:pPr>
              <w:spacing w:after="120"/>
              <w:rPr>
                <w:rFonts w:ascii="Helvetica" w:eastAsia="Helvetica" w:hAnsi="Helvetica" w:cs="Helvetica"/>
                <w:sz w:val="22"/>
                <w:szCs w:val="22"/>
              </w:rPr>
            </w:pPr>
            <w:r w:rsidRPr="000A22D1">
              <w:rPr>
                <w:rFonts w:ascii="Helvetica" w:eastAsia="Helvetica" w:hAnsi="Helvetica" w:cs="Helvetica"/>
                <w:sz w:val="22"/>
                <w:szCs w:val="22"/>
              </w:rPr>
              <w:t>Religious b</w:t>
            </w:r>
            <w:r w:rsidR="773F3359" w:rsidRPr="000A22D1">
              <w:rPr>
                <w:rFonts w:ascii="Helvetica" w:eastAsia="Helvetica" w:hAnsi="Helvetica" w:cs="Helvetica"/>
                <w:sz w:val="22"/>
                <w:szCs w:val="22"/>
              </w:rPr>
              <w:t>aptism, marriage, and burial records</w:t>
            </w:r>
          </w:p>
        </w:tc>
      </w:tr>
    </w:tbl>
    <w:p w14:paraId="4F52FEFC" w14:textId="77777777" w:rsidR="007E69F4" w:rsidRDefault="007E69F4" w:rsidP="000A22D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before="240" w:after="120"/>
        <w:rPr>
          <w:rFonts w:ascii="Helvetica" w:eastAsia="Helvetica" w:hAnsi="Helvetica" w:cs="Helvetica"/>
          <w:sz w:val="22"/>
          <w:szCs w:val="22"/>
        </w:rPr>
      </w:pPr>
    </w:p>
    <w:p w14:paraId="433723E3" w14:textId="7CE098CE" w:rsidR="7F9F063E" w:rsidRPr="000A22D1" w:rsidRDefault="7F9F063E" w:rsidP="000A22D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before="240"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lastRenderedPageBreak/>
        <w:t xml:space="preserve">For more information on the different jurisdictions for each member state in the German Empire, visit the </w:t>
      </w:r>
      <w:hyperlink r:id="rId14"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Germany Jurisdictions</w:t>
        </w:r>
      </w:hyperlink>
      <w:r w:rsidRPr="000A22D1">
        <w:rPr>
          <w:rFonts w:ascii="Helvetica" w:eastAsia="Helvetica" w:hAnsi="Helvetica" w:cs="Helvetica"/>
          <w:sz w:val="22"/>
          <w:szCs w:val="22"/>
        </w:rPr>
        <w:t xml:space="preserve"> page on the FamilySearch Research Wiki. </w:t>
      </w:r>
      <w:hyperlink r:id="rId15"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https://www.familysearch.org/en/wiki/Germany_Jurisdictions</w:t>
        </w:r>
      </w:hyperlink>
      <w:r w:rsidR="001F4AC9" w:rsidRPr="000A22D1">
        <w:rPr>
          <w:rStyle w:val="Hyperlink"/>
          <w:rFonts w:ascii="Helvetica" w:eastAsia="Helvetica" w:hAnsi="Helvetica" w:cs="Helvetica"/>
          <w:sz w:val="22"/>
          <w:szCs w:val="22"/>
        </w:rPr>
        <w:t>.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29951CD5" w14:textId="79EE59FD" w:rsidR="773F3359" w:rsidRPr="00831B9E" w:rsidRDefault="773F3359" w:rsidP="773F335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Helvetica" w:eastAsia="Helvetica" w:hAnsi="Helvetica" w:cs="Helvetica"/>
          <w:sz w:val="12"/>
          <w:szCs w:val="12"/>
        </w:rPr>
      </w:pPr>
    </w:p>
    <w:p w14:paraId="66946F14" w14:textId="16266919" w:rsidR="773F3359" w:rsidRPr="000A22D1" w:rsidRDefault="166DB1B1" w:rsidP="00BD4CC3">
      <w:pPr>
        <w:pStyle w:val="Heading1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>HOW TO</w:t>
      </w:r>
      <w:r w:rsidR="368AE172" w:rsidRPr="000A22D1">
        <w:rPr>
          <w:rFonts w:ascii="Helvetica" w:eastAsia="Helvetica" w:hAnsi="Helvetica" w:cs="Helvetica"/>
        </w:rPr>
        <w:t xml:space="preserve"> ACCESS MEYERS GAZETTEER</w:t>
      </w:r>
    </w:p>
    <w:p w14:paraId="2A98E366" w14:textId="77777777" w:rsidR="00AC29AB" w:rsidRPr="000A22D1" w:rsidRDefault="00AC29AB" w:rsidP="00AC29AB">
      <w:pPr>
        <w:rPr>
          <w:rFonts w:ascii="Helvetica" w:eastAsia="Helvetica" w:hAnsi="Helvetica" w:cs="Helvetica"/>
          <w:sz w:val="6"/>
          <w:szCs w:val="6"/>
        </w:rPr>
      </w:pPr>
    </w:p>
    <w:p w14:paraId="79614D86" w14:textId="0B6DBB22" w:rsidR="2C14DAE6" w:rsidRPr="000A22D1" w:rsidRDefault="2C14DAE6" w:rsidP="773F3359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>Main Page</w:t>
      </w:r>
    </w:p>
    <w:p w14:paraId="1F4D4FCA" w14:textId="1D5F86FC" w:rsidR="00424D39" w:rsidRPr="000A22D1" w:rsidRDefault="760C3874" w:rsidP="001F4AC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Meyer</w:t>
      </w:r>
      <w:r w:rsidR="62E11F97" w:rsidRPr="000A22D1">
        <w:rPr>
          <w:rFonts w:ascii="Helvetica" w:eastAsia="Helvetica" w:hAnsi="Helvetica" w:cs="Helvetica"/>
          <w:sz w:val="22"/>
          <w:szCs w:val="22"/>
        </w:rPr>
        <w:t>s</w:t>
      </w:r>
      <w:r w:rsidR="1D685D13" w:rsidRPr="000A22D1">
        <w:rPr>
          <w:rFonts w:ascii="Helvetica" w:eastAsia="Helvetica" w:hAnsi="Helvetica" w:cs="Helvetica"/>
          <w:sz w:val="22"/>
          <w:szCs w:val="22"/>
        </w:rPr>
        <w:t xml:space="preserve"> gazetteer </w:t>
      </w:r>
      <w:r w:rsidR="7E7CB1DB" w:rsidRPr="000A22D1">
        <w:rPr>
          <w:rFonts w:ascii="Helvetica" w:eastAsia="Helvetica" w:hAnsi="Helvetica" w:cs="Helvetica"/>
          <w:sz w:val="22"/>
          <w:szCs w:val="22"/>
        </w:rPr>
        <w:t xml:space="preserve">is found </w:t>
      </w:r>
      <w:r w:rsidR="05F4BCA2" w:rsidRPr="000A22D1">
        <w:rPr>
          <w:rFonts w:ascii="Helvetica" w:eastAsia="Helvetica" w:hAnsi="Helvetica" w:cs="Helvetica"/>
          <w:sz w:val="22"/>
          <w:szCs w:val="22"/>
        </w:rPr>
        <w:t>online at</w:t>
      </w:r>
      <w:r w:rsidR="1D685D13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hyperlink r:id="rId16">
        <w:r w:rsidR="1D685D13"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www.meyersgaz.org</w:t>
        </w:r>
      </w:hyperlink>
      <w:r w:rsidR="1D685D13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77D20EAB" w:rsidRPr="000A22D1">
        <w:rPr>
          <w:rFonts w:ascii="Helvetica" w:eastAsia="Helvetica" w:hAnsi="Helvetica" w:cs="Helvetica"/>
          <w:sz w:val="22"/>
          <w:szCs w:val="22"/>
        </w:rPr>
        <w:t xml:space="preserve">When first navigating to Meyers </w:t>
      </w:r>
      <w:r w:rsidR="7DEA651F" w:rsidRPr="000A22D1">
        <w:rPr>
          <w:rFonts w:ascii="Helvetica" w:eastAsia="Helvetica" w:hAnsi="Helvetica" w:cs="Helvetica"/>
          <w:sz w:val="22"/>
          <w:szCs w:val="22"/>
        </w:rPr>
        <w:t>g</w:t>
      </w:r>
      <w:r w:rsidR="77D20EAB" w:rsidRPr="000A22D1">
        <w:rPr>
          <w:rFonts w:ascii="Helvetica" w:eastAsia="Helvetica" w:hAnsi="Helvetica" w:cs="Helvetica"/>
          <w:sz w:val="22"/>
          <w:szCs w:val="22"/>
        </w:rPr>
        <w:t>azetteer online, you will have to enter the full URL “www.meyersgaz.org” into the address bar of your browser, making sure to include the initial "www." as part of the URL.</w:t>
      </w:r>
      <w:r w:rsidR="72BF05D4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4FF4799A" w:rsidRPr="000A22D1">
        <w:rPr>
          <w:rFonts w:ascii="Helvetica" w:eastAsia="Helvetica" w:hAnsi="Helvetica" w:cs="Helvetica"/>
          <w:sz w:val="22"/>
          <w:szCs w:val="22"/>
        </w:rPr>
        <w:t>This is what the main page will look like:</w:t>
      </w:r>
    </w:p>
    <w:p w14:paraId="18ECB8ED" w14:textId="377B391F" w:rsidR="00396F7A" w:rsidRPr="000A22D1" w:rsidRDefault="00396F7A" w:rsidP="773F3359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Helvetica" w:hAnsi="Helvetica" w:cs="Helvetica"/>
        </w:rPr>
      </w:pPr>
    </w:p>
    <w:p w14:paraId="1FD2D3C1" w14:textId="60AD0E29" w:rsidR="0020698E" w:rsidRPr="000A22D1" w:rsidRDefault="38008085" w:rsidP="00C931F4">
      <w:pPr>
        <w:jc w:val="center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hAnsi="Helvetica" w:cs="Helvetica"/>
          <w:noProof/>
        </w:rPr>
        <w:drawing>
          <wp:inline distT="0" distB="0" distL="0" distR="0" wp14:anchorId="368595DF" wp14:editId="423BCAE0">
            <wp:extent cx="5314244" cy="3493281"/>
            <wp:effectExtent l="0" t="0" r="1270" b="0"/>
            <wp:docPr id="1947119655" name="Picture 194711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6"/>
                    <a:stretch>
                      <a:fillRect/>
                    </a:stretch>
                  </pic:blipFill>
                  <pic:spPr>
                    <a:xfrm>
                      <a:off x="0" y="0"/>
                      <a:ext cx="5329063" cy="350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0AEB" w14:textId="7AF29685" w:rsidR="31CC9DD1" w:rsidRPr="000A22D1" w:rsidRDefault="004253EF" w:rsidP="773F3359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On</w:t>
      </w:r>
      <w:r w:rsidR="31CC9DD1" w:rsidRPr="000A22D1">
        <w:rPr>
          <w:rFonts w:ascii="Helvetica" w:eastAsia="Helvetica" w:hAnsi="Helvetica" w:cs="Helvetica"/>
          <w:sz w:val="22"/>
          <w:szCs w:val="22"/>
        </w:rPr>
        <w:t xml:space="preserve"> the main page, you can search for a location in the search box,</w:t>
      </w:r>
      <w:r w:rsidR="38008085" w:rsidRPr="000A22D1">
        <w:rPr>
          <w:rFonts w:ascii="Helvetica" w:hAnsi="Helvetica" w:cs="Helvetica"/>
          <w:noProof/>
        </w:rPr>
        <w:drawing>
          <wp:inline distT="0" distB="0" distL="0" distR="0" wp14:anchorId="5493FFEF" wp14:editId="2790B4AA">
            <wp:extent cx="1690197" cy="327746"/>
            <wp:effectExtent l="0" t="0" r="0" b="0"/>
            <wp:docPr id="1670347446" name="Picture 167034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97" cy="32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84003C" w:rsidRPr="000A22D1">
        <w:rPr>
          <w:rFonts w:ascii="Helvetica" w:eastAsia="Helvetica" w:hAnsi="Helvetica" w:cs="Helvetica"/>
          <w:sz w:val="22"/>
          <w:szCs w:val="22"/>
        </w:rPr>
        <w:t xml:space="preserve">or you can click on the help tab </w:t>
      </w:r>
      <w:r w:rsidR="38008085" w:rsidRPr="000A22D1">
        <w:rPr>
          <w:rFonts w:ascii="Helvetica" w:hAnsi="Helvetica" w:cs="Helvetica"/>
          <w:noProof/>
        </w:rPr>
        <w:drawing>
          <wp:inline distT="0" distB="0" distL="0" distR="0" wp14:anchorId="068EB9E7" wp14:editId="4A0F823D">
            <wp:extent cx="874816" cy="235527"/>
            <wp:effectExtent l="0" t="0" r="0" b="0"/>
            <wp:docPr id="155643095" name="Picture 15564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16" cy="2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D95B75" w:rsidRPr="000A22D1">
        <w:rPr>
          <w:rFonts w:ascii="Helvetica" w:eastAsia="Helvetica" w:hAnsi="Helvetica" w:cs="Helvetica"/>
          <w:sz w:val="22"/>
          <w:szCs w:val="22"/>
        </w:rPr>
        <w:t xml:space="preserve"> at the top of the page for information on how to use the website.</w:t>
      </w:r>
    </w:p>
    <w:p w14:paraId="765ED337" w14:textId="77777777" w:rsidR="007E69F4" w:rsidRDefault="007E69F4" w:rsidP="773F3359">
      <w:pPr>
        <w:pStyle w:val="Heading2"/>
        <w:spacing w:before="0" w:after="120"/>
        <w:rPr>
          <w:rFonts w:ascii="Helvetica" w:eastAsia="Helvetica" w:hAnsi="Helvetica" w:cs="Helvetica"/>
        </w:rPr>
      </w:pPr>
    </w:p>
    <w:p w14:paraId="4733E7ED" w14:textId="19A1FC75" w:rsidR="6033D448" w:rsidRPr="000A22D1" w:rsidRDefault="6033D448" w:rsidP="773F3359">
      <w:pPr>
        <w:pStyle w:val="Heading2"/>
        <w:spacing w:before="0"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</w:rPr>
        <w:t>How to Search</w:t>
      </w:r>
    </w:p>
    <w:p w14:paraId="43ACEB13" w14:textId="487B2ED8" w:rsidR="00396F7A" w:rsidRPr="000A22D1" w:rsidRDefault="459E558E" w:rsidP="001F4AC9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Meyer</w:t>
      </w:r>
      <w:r w:rsidR="52B6B5FE" w:rsidRPr="000A22D1">
        <w:rPr>
          <w:rFonts w:ascii="Helvetica" w:eastAsia="Helvetica" w:hAnsi="Helvetica" w:cs="Helvetica"/>
          <w:sz w:val="22"/>
          <w:szCs w:val="22"/>
        </w:rPr>
        <w:t>s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gazetteer </w:t>
      </w:r>
      <w:r w:rsidR="150FEEA5" w:rsidRPr="000A22D1">
        <w:rPr>
          <w:rFonts w:ascii="Helvetica" w:eastAsia="Helvetica" w:hAnsi="Helvetica" w:cs="Helvetica"/>
          <w:sz w:val="22"/>
          <w:szCs w:val="22"/>
        </w:rPr>
        <w:t xml:space="preserve">online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is </w:t>
      </w:r>
      <w:r w:rsidR="47320999" w:rsidRPr="000A22D1">
        <w:rPr>
          <w:rFonts w:ascii="Helvetica" w:eastAsia="Helvetica" w:hAnsi="Helvetica" w:cs="Helvetica"/>
          <w:sz w:val="22"/>
          <w:szCs w:val="22"/>
        </w:rPr>
        <w:t xml:space="preserve">fully </w:t>
      </w:r>
      <w:r w:rsidR="724A309E" w:rsidRPr="000A22D1">
        <w:rPr>
          <w:rFonts w:ascii="Helvetica" w:eastAsia="Helvetica" w:hAnsi="Helvetica" w:cs="Helvetica"/>
          <w:sz w:val="22"/>
          <w:szCs w:val="22"/>
        </w:rPr>
        <w:t>searchable</w:t>
      </w:r>
      <w:r w:rsidR="29999B4F" w:rsidRPr="000A22D1">
        <w:rPr>
          <w:rFonts w:ascii="Helvetica" w:eastAsia="Helvetica" w:hAnsi="Helvetica" w:cs="Helvetica"/>
          <w:sz w:val="22"/>
          <w:szCs w:val="22"/>
        </w:rPr>
        <w:t xml:space="preserve"> and </w:t>
      </w:r>
      <w:r w:rsidR="4E2AAEBD" w:rsidRPr="000A22D1">
        <w:rPr>
          <w:rFonts w:ascii="Helvetica" w:eastAsia="Helvetica" w:hAnsi="Helvetica" w:cs="Helvetica"/>
          <w:sz w:val="22"/>
          <w:szCs w:val="22"/>
        </w:rPr>
        <w:t>each entry in the physical gazetteer will have a matching entry online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2E11C87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To </w:t>
      </w:r>
      <w:r w:rsidR="66892C42" w:rsidRPr="000A22D1">
        <w:rPr>
          <w:rFonts w:ascii="Helvetica" w:eastAsia="Helvetica" w:hAnsi="Helvetica" w:cs="Helvetica"/>
          <w:sz w:val="22"/>
          <w:szCs w:val="22"/>
        </w:rPr>
        <w:t xml:space="preserve">navigate </w:t>
      </w:r>
      <w:r w:rsidR="63629A87" w:rsidRPr="000A22D1">
        <w:rPr>
          <w:rFonts w:ascii="Helvetica" w:eastAsia="Helvetica" w:hAnsi="Helvetica" w:cs="Helvetica"/>
          <w:sz w:val="22"/>
          <w:szCs w:val="22"/>
        </w:rPr>
        <w:t>to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a location</w:t>
      </w:r>
      <w:r w:rsidR="378AC5B3" w:rsidRPr="000A22D1">
        <w:rPr>
          <w:rFonts w:ascii="Helvetica" w:eastAsia="Helvetica" w:hAnsi="Helvetica" w:cs="Helvetica"/>
          <w:sz w:val="22"/>
          <w:szCs w:val="22"/>
        </w:rPr>
        <w:t>’s entry</w:t>
      </w:r>
      <w:r w:rsidRPr="000A22D1">
        <w:rPr>
          <w:rFonts w:ascii="Helvetica" w:eastAsia="Helvetica" w:hAnsi="Helvetica" w:cs="Helvetica"/>
          <w:sz w:val="22"/>
          <w:szCs w:val="22"/>
        </w:rPr>
        <w:t>, type in the name of the town</w:t>
      </w:r>
      <w:r w:rsidR="502E62A0" w:rsidRPr="000A22D1">
        <w:rPr>
          <w:rFonts w:ascii="Helvetica" w:eastAsia="Helvetica" w:hAnsi="Helvetica" w:cs="Helvetica"/>
          <w:sz w:val="22"/>
          <w:szCs w:val="22"/>
        </w:rPr>
        <w:t xml:space="preserve"> into the search box on the main page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8D6800C" w:rsidRPr="000A22D1">
        <w:rPr>
          <w:rFonts w:ascii="Helvetica" w:eastAsia="Helvetica" w:hAnsi="Helvetica" w:cs="Helvetica"/>
          <w:sz w:val="22"/>
          <w:szCs w:val="22"/>
        </w:rPr>
        <w:t xml:space="preserve">The search will only return results that match what is </w:t>
      </w:r>
      <w:r w:rsidR="03D14933" w:rsidRPr="000A22D1">
        <w:rPr>
          <w:rFonts w:ascii="Helvetica" w:eastAsia="Helvetica" w:hAnsi="Helvetica" w:cs="Helvetica"/>
          <w:sz w:val="22"/>
          <w:szCs w:val="22"/>
        </w:rPr>
        <w:t>entered and</w:t>
      </w:r>
      <w:r w:rsidR="753AC1B6" w:rsidRPr="000A22D1">
        <w:rPr>
          <w:rFonts w:ascii="Helvetica" w:eastAsia="Helvetica" w:hAnsi="Helvetica" w:cs="Helvetica"/>
          <w:sz w:val="22"/>
          <w:szCs w:val="22"/>
        </w:rPr>
        <w:t xml:space="preserve"> will not return the correct results if the </w:t>
      </w:r>
      <w:r w:rsidR="29834284" w:rsidRPr="000A22D1">
        <w:rPr>
          <w:rFonts w:ascii="Helvetica" w:eastAsia="Helvetica" w:hAnsi="Helvetica" w:cs="Helvetica"/>
          <w:sz w:val="22"/>
          <w:szCs w:val="22"/>
        </w:rPr>
        <w:t>spelling of</w:t>
      </w:r>
      <w:r w:rsidR="5E28F513" w:rsidRPr="000A22D1">
        <w:rPr>
          <w:rFonts w:ascii="Helvetica" w:eastAsia="Helvetica" w:hAnsi="Helvetica" w:cs="Helvetica"/>
          <w:sz w:val="22"/>
          <w:szCs w:val="22"/>
        </w:rPr>
        <w:t xml:space="preserve"> you</w:t>
      </w:r>
      <w:r w:rsidR="1BD6F442" w:rsidRPr="000A22D1">
        <w:rPr>
          <w:rFonts w:ascii="Helvetica" w:eastAsia="Helvetica" w:hAnsi="Helvetica" w:cs="Helvetica"/>
          <w:sz w:val="22"/>
          <w:szCs w:val="22"/>
        </w:rPr>
        <w:t>r</w:t>
      </w:r>
      <w:r w:rsidR="5E28F513" w:rsidRPr="000A22D1">
        <w:rPr>
          <w:rFonts w:ascii="Helvetica" w:eastAsia="Helvetica" w:hAnsi="Helvetica" w:cs="Helvetica"/>
          <w:sz w:val="22"/>
          <w:szCs w:val="22"/>
        </w:rPr>
        <w:t xml:space="preserve"> search does not match the spelling in the entry</w:t>
      </w:r>
      <w:r w:rsidR="08D6800C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5B6FF668" w:rsidRPr="000A22D1">
        <w:rPr>
          <w:rFonts w:ascii="Helvetica" w:eastAsia="Helvetica" w:hAnsi="Helvetica" w:cs="Helvetica"/>
          <w:sz w:val="22"/>
          <w:szCs w:val="22"/>
        </w:rPr>
        <w:t>Fortunately, t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here are </w:t>
      </w:r>
      <w:r w:rsidR="724A309E" w:rsidRPr="000A22D1">
        <w:rPr>
          <w:rFonts w:ascii="Helvetica" w:eastAsia="Helvetica" w:hAnsi="Helvetica" w:cs="Helvetica"/>
          <w:sz w:val="22"/>
          <w:szCs w:val="22"/>
        </w:rPr>
        <w:t xml:space="preserve">several </w:t>
      </w:r>
      <w:r w:rsidR="054FEA6D" w:rsidRPr="000A22D1">
        <w:rPr>
          <w:rFonts w:ascii="Helvetica" w:eastAsia="Helvetica" w:hAnsi="Helvetica" w:cs="Helvetica"/>
          <w:sz w:val="22"/>
          <w:szCs w:val="22"/>
        </w:rPr>
        <w:t xml:space="preserve">tips </w:t>
      </w:r>
      <w:r w:rsidR="724A309E" w:rsidRPr="000A22D1">
        <w:rPr>
          <w:rFonts w:ascii="Helvetica" w:eastAsia="Helvetica" w:hAnsi="Helvetica" w:cs="Helvetica"/>
          <w:sz w:val="22"/>
          <w:szCs w:val="22"/>
        </w:rPr>
        <w:t>to find place names if you are unsure of the spelling or if you only have a partial name of a location:</w:t>
      </w:r>
    </w:p>
    <w:p w14:paraId="0481EF2B" w14:textId="163E5A2B" w:rsidR="0020698E" w:rsidRPr="000A22D1" w:rsidRDefault="724A309E" w:rsidP="001F4AC9">
      <w:pPr>
        <w:pStyle w:val="ListParagraph"/>
        <w:numPr>
          <w:ilvl w:val="0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lastRenderedPageBreak/>
        <w:t>Partial-name search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: By </w:t>
      </w:r>
      <w:r w:rsidR="7AE4AE28" w:rsidRPr="000A22D1">
        <w:rPr>
          <w:rFonts w:ascii="Helvetica" w:eastAsia="Helvetica" w:hAnsi="Helvetica" w:cs="Helvetica"/>
          <w:sz w:val="22"/>
          <w:szCs w:val="22"/>
        </w:rPr>
        <w:t>searching for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part of the name, the website will show all results that begin with the letters entered.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Thus, if you enter “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Neud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”, the results include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Neudahnerfägmühle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 and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Neudürrlas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However, it will not return any results that do not start with “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Neud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.”</w:t>
      </w:r>
    </w:p>
    <w:p w14:paraId="3191B146" w14:textId="5A307186" w:rsidR="00C0396E" w:rsidRPr="000A22D1" w:rsidRDefault="08D6800C" w:rsidP="00D5557D">
      <w:pPr>
        <w:pStyle w:val="ListParagraph"/>
        <w:numPr>
          <w:ilvl w:val="0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Wildcard search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: </w:t>
      </w:r>
      <w:r w:rsidR="7DE533B9" w:rsidRPr="000A22D1">
        <w:rPr>
          <w:rFonts w:ascii="Helvetica" w:eastAsia="Helvetica" w:hAnsi="Helvetica" w:cs="Helvetica"/>
          <w:sz w:val="22"/>
          <w:szCs w:val="22"/>
        </w:rPr>
        <w:t>An asterisk (*) can be used as a wildcard to replace any number of characters at the beginning, middle, and/or end of a word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For example, the search for the term “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Neud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*f” will return results including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Neudiesenhof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 and Neudorf.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88A6EBA" w:rsidRPr="000A22D1">
        <w:rPr>
          <w:rFonts w:ascii="Helvetica" w:eastAsia="Helvetica" w:hAnsi="Helvetica" w:cs="Helvetica"/>
          <w:sz w:val="22"/>
          <w:szCs w:val="22"/>
        </w:rPr>
        <w:t>With t</w:t>
      </w:r>
      <w:r w:rsidRPr="000A22D1">
        <w:rPr>
          <w:rFonts w:ascii="Helvetica" w:eastAsia="Helvetica" w:hAnsi="Helvetica" w:cs="Helvetica"/>
          <w:sz w:val="22"/>
          <w:szCs w:val="22"/>
        </w:rPr>
        <w:t>he asterisk at the beginning of the search</w:t>
      </w:r>
      <w:r w:rsidR="632E9B20" w:rsidRPr="000A22D1">
        <w:rPr>
          <w:rFonts w:ascii="Helvetica" w:eastAsia="Helvetica" w:hAnsi="Helvetica" w:cs="Helvetica"/>
          <w:sz w:val="22"/>
          <w:szCs w:val="22"/>
        </w:rPr>
        <w:t>, a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search for “*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neudorf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” will return results including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Altneudorf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 and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Welschneudorf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The asterisk can also take the place of all remaining letters.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A search for “Neu*” will return results including Neu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Abbau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 and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Neuzweiflingen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. </w:t>
      </w:r>
    </w:p>
    <w:p w14:paraId="207A6D2D" w14:textId="27D3868B" w:rsidR="00E32EFA" w:rsidRPr="000A22D1" w:rsidRDefault="1E805AB6" w:rsidP="00D5557D">
      <w:pPr>
        <w:pStyle w:val="ListParagraph"/>
        <w:numPr>
          <w:ilvl w:val="0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“</w:t>
      </w:r>
      <w:proofErr w:type="gramStart"/>
      <w:r w:rsidRPr="000A22D1">
        <w:rPr>
          <w:rFonts w:ascii="Helvetica" w:eastAsia="Helvetica" w:hAnsi="Helvetica" w:cs="Helvetica"/>
          <w:b/>
          <w:bCs/>
          <w:sz w:val="22"/>
          <w:szCs w:val="22"/>
        </w:rPr>
        <w:t>sounds</w:t>
      </w:r>
      <w:proofErr w:type="gramEnd"/>
      <w:r w:rsidRPr="000A22D1">
        <w:rPr>
          <w:rFonts w:ascii="Helvetica" w:eastAsia="Helvetica" w:hAnsi="Helvetica" w:cs="Helvetica"/>
          <w:b/>
          <w:bCs/>
          <w:sz w:val="22"/>
          <w:szCs w:val="22"/>
        </w:rPr>
        <w:t xml:space="preserve"> like” Search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: </w:t>
      </w:r>
      <w:r w:rsidR="00685CFC" w:rsidRPr="000A22D1">
        <w:rPr>
          <w:rFonts w:ascii="Helvetica" w:eastAsia="Helvetica" w:hAnsi="Helvetica" w:cs="Helvetica"/>
          <w:sz w:val="22"/>
          <w:szCs w:val="22"/>
        </w:rPr>
        <w:t>This search</w:t>
      </w:r>
      <w:r w:rsidR="00E7750A" w:rsidRPr="000A22D1">
        <w:rPr>
          <w:rFonts w:ascii="Helvetica" w:eastAsia="Helvetica" w:hAnsi="Helvetica" w:cs="Helvetica"/>
          <w:sz w:val="22"/>
          <w:szCs w:val="22"/>
        </w:rPr>
        <w:t xml:space="preserve"> is available after you have tried a search, and</w:t>
      </w:r>
      <w:r w:rsidR="00685CFC" w:rsidRPr="000A22D1">
        <w:rPr>
          <w:rFonts w:ascii="Helvetica" w:eastAsia="Helvetica" w:hAnsi="Helvetica" w:cs="Helvetica"/>
          <w:sz w:val="22"/>
          <w:szCs w:val="22"/>
        </w:rPr>
        <w:t xml:space="preserve"> is found a</w:t>
      </w:r>
      <w:r w:rsidR="00ED2407" w:rsidRPr="000A22D1">
        <w:rPr>
          <w:rFonts w:ascii="Helvetica" w:eastAsia="Helvetica" w:hAnsi="Helvetica" w:cs="Helvetica"/>
          <w:sz w:val="22"/>
          <w:szCs w:val="22"/>
        </w:rPr>
        <w:t xml:space="preserve">t the bottom of the search </w:t>
      </w:r>
      <w:r w:rsidR="006C05E2" w:rsidRPr="000A22D1">
        <w:rPr>
          <w:rFonts w:ascii="Helvetica" w:eastAsia="Helvetica" w:hAnsi="Helvetica" w:cs="Helvetica"/>
          <w:sz w:val="22"/>
          <w:szCs w:val="22"/>
        </w:rPr>
        <w:t>results page</w:t>
      </w:r>
      <w:r w:rsidR="006702DA" w:rsidRPr="000A22D1">
        <w:rPr>
          <w:rFonts w:ascii="Helvetica" w:eastAsia="Helvetica" w:hAnsi="Helvetica" w:cs="Helvetica"/>
          <w:sz w:val="22"/>
          <w:szCs w:val="22"/>
        </w:rPr>
        <w:t>. It</w:t>
      </w:r>
      <w:r w:rsidR="006E2E12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56632E" w:rsidRPr="000A22D1">
        <w:rPr>
          <w:rFonts w:ascii="Helvetica" w:eastAsia="Helvetica" w:hAnsi="Helvetica" w:cs="Helvetica"/>
          <w:sz w:val="22"/>
          <w:szCs w:val="22"/>
        </w:rPr>
        <w:t xml:space="preserve">is often </w:t>
      </w:r>
      <w:r w:rsidR="00005EBB" w:rsidRPr="000A22D1">
        <w:rPr>
          <w:rFonts w:ascii="Helvetica" w:eastAsia="Helvetica" w:hAnsi="Helvetica" w:cs="Helvetica"/>
          <w:sz w:val="22"/>
          <w:szCs w:val="22"/>
        </w:rPr>
        <w:t>helpful if your search</w:t>
      </w:r>
      <w:r w:rsidR="006F1D4C" w:rsidRPr="000A22D1">
        <w:rPr>
          <w:rFonts w:ascii="Helvetica" w:eastAsia="Helvetica" w:hAnsi="Helvetica" w:cs="Helvetica"/>
          <w:sz w:val="22"/>
          <w:szCs w:val="22"/>
        </w:rPr>
        <w:t xml:space="preserve"> term</w:t>
      </w:r>
      <w:r w:rsidR="00005EBB" w:rsidRPr="000A22D1">
        <w:rPr>
          <w:rFonts w:ascii="Helvetica" w:eastAsia="Helvetica" w:hAnsi="Helvetica" w:cs="Helvetica"/>
          <w:sz w:val="22"/>
          <w:szCs w:val="22"/>
        </w:rPr>
        <w:t xml:space="preserve"> didn’t return the correct </w:t>
      </w:r>
      <w:r w:rsidR="00891C82" w:rsidRPr="000A22D1">
        <w:rPr>
          <w:rFonts w:ascii="Helvetica" w:eastAsia="Helvetica" w:hAnsi="Helvetica" w:cs="Helvetica"/>
          <w:sz w:val="22"/>
          <w:szCs w:val="22"/>
        </w:rPr>
        <w:t>l</w:t>
      </w:r>
      <w:r w:rsidR="006F1D4C" w:rsidRPr="000A22D1">
        <w:rPr>
          <w:rFonts w:ascii="Helvetica" w:eastAsia="Helvetica" w:hAnsi="Helvetica" w:cs="Helvetica"/>
          <w:sz w:val="22"/>
          <w:szCs w:val="22"/>
        </w:rPr>
        <w:t>ocation</w:t>
      </w:r>
      <w:r w:rsidR="00005EBB" w:rsidRPr="000A22D1">
        <w:rPr>
          <w:rFonts w:ascii="Helvetica" w:eastAsia="Helvetica" w:hAnsi="Helvetica" w:cs="Helvetica"/>
          <w:sz w:val="22"/>
          <w:szCs w:val="22"/>
        </w:rPr>
        <w:t>.</w:t>
      </w:r>
      <w:r w:rsidR="00E32EFA" w:rsidRPr="000A22D1">
        <w:rPr>
          <w:rFonts w:ascii="Helvetica" w:hAnsi="Helvetica" w:cs="Helvetica"/>
          <w:noProof/>
        </w:rPr>
        <w:t xml:space="preserve"> </w:t>
      </w:r>
      <w:r w:rsidR="00E32EFA" w:rsidRPr="000A22D1">
        <w:rPr>
          <w:rFonts w:ascii="Helvetica" w:eastAsia="Helvetica" w:hAnsi="Helvetica" w:cs="Helvetica"/>
          <w:sz w:val="22"/>
          <w:szCs w:val="22"/>
        </w:rPr>
        <w:t xml:space="preserve">Clicking </w:t>
      </w:r>
      <w:r w:rsidR="00847415" w:rsidRPr="000A22D1">
        <w:rPr>
          <w:rFonts w:ascii="Helvetica" w:eastAsia="Helvetica" w:hAnsi="Helvetica" w:cs="Helvetica"/>
          <w:sz w:val="22"/>
          <w:szCs w:val="22"/>
        </w:rPr>
        <w:t xml:space="preserve">the blue </w:t>
      </w:r>
      <w:r w:rsidR="009F2CF7" w:rsidRPr="000A22D1">
        <w:rPr>
          <w:rFonts w:ascii="Helvetica" w:eastAsia="Helvetica" w:hAnsi="Helvetica" w:cs="Helvetica"/>
          <w:sz w:val="22"/>
          <w:szCs w:val="22"/>
        </w:rPr>
        <w:t xml:space="preserve">words will </w:t>
      </w:r>
      <w:r w:rsidR="00D5735B" w:rsidRPr="000A22D1">
        <w:rPr>
          <w:rFonts w:ascii="Helvetica" w:eastAsia="Helvetica" w:hAnsi="Helvetica" w:cs="Helvetica"/>
          <w:sz w:val="22"/>
          <w:szCs w:val="22"/>
        </w:rPr>
        <w:t xml:space="preserve">redo the search </w:t>
      </w:r>
      <w:r w:rsidR="009316EC" w:rsidRPr="000A22D1">
        <w:rPr>
          <w:rFonts w:ascii="Helvetica" w:eastAsia="Helvetica" w:hAnsi="Helvetica" w:cs="Helvetica"/>
          <w:sz w:val="22"/>
          <w:szCs w:val="22"/>
        </w:rPr>
        <w:t xml:space="preserve">and identify </w:t>
      </w:r>
      <w:r w:rsidR="00DC4237" w:rsidRPr="000A22D1">
        <w:rPr>
          <w:rFonts w:ascii="Helvetica" w:eastAsia="Helvetica" w:hAnsi="Helvetica" w:cs="Helvetica"/>
          <w:sz w:val="22"/>
          <w:szCs w:val="22"/>
        </w:rPr>
        <w:t xml:space="preserve">any </w:t>
      </w:r>
      <w:r w:rsidR="009316EC" w:rsidRPr="000A22D1">
        <w:rPr>
          <w:rFonts w:ascii="Helvetica" w:eastAsia="Helvetica" w:hAnsi="Helvetica" w:cs="Helvetica"/>
          <w:sz w:val="22"/>
          <w:szCs w:val="22"/>
        </w:rPr>
        <w:t xml:space="preserve">locations that </w:t>
      </w:r>
      <w:r w:rsidR="00CE3992" w:rsidRPr="000A22D1">
        <w:rPr>
          <w:rFonts w:ascii="Helvetica" w:eastAsia="Helvetica" w:hAnsi="Helvetica" w:cs="Helvetica"/>
          <w:sz w:val="22"/>
          <w:szCs w:val="22"/>
        </w:rPr>
        <w:t>“</w:t>
      </w:r>
      <w:r w:rsidR="009316EC" w:rsidRPr="000A22D1">
        <w:rPr>
          <w:rFonts w:ascii="Helvetica" w:eastAsia="Helvetica" w:hAnsi="Helvetica" w:cs="Helvetica"/>
          <w:sz w:val="22"/>
          <w:szCs w:val="22"/>
        </w:rPr>
        <w:t>sound like</w:t>
      </w:r>
      <w:r w:rsidR="00CE3992" w:rsidRPr="000A22D1">
        <w:rPr>
          <w:rFonts w:ascii="Helvetica" w:eastAsia="Helvetica" w:hAnsi="Helvetica" w:cs="Helvetica"/>
          <w:sz w:val="22"/>
          <w:szCs w:val="22"/>
        </w:rPr>
        <w:t>”</w:t>
      </w:r>
      <w:r w:rsidR="009316EC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AF7EE0" w:rsidRPr="000A22D1">
        <w:rPr>
          <w:rFonts w:ascii="Helvetica" w:eastAsia="Helvetica" w:hAnsi="Helvetica" w:cs="Helvetica"/>
          <w:sz w:val="22"/>
          <w:szCs w:val="22"/>
        </w:rPr>
        <w:t>your entered</w:t>
      </w:r>
      <w:r w:rsidR="009316EC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C75D35" w:rsidRPr="000A22D1">
        <w:rPr>
          <w:rFonts w:ascii="Helvetica" w:eastAsia="Helvetica" w:hAnsi="Helvetica" w:cs="Helvetica"/>
          <w:sz w:val="22"/>
          <w:szCs w:val="22"/>
        </w:rPr>
        <w:t>search</w:t>
      </w:r>
      <w:r w:rsidR="00AF7EE0" w:rsidRPr="000A22D1">
        <w:rPr>
          <w:rFonts w:ascii="Helvetica" w:eastAsia="Helvetica" w:hAnsi="Helvetica" w:cs="Helvetica"/>
          <w:sz w:val="22"/>
          <w:szCs w:val="22"/>
        </w:rPr>
        <w:t xml:space="preserve"> term</w:t>
      </w:r>
      <w:r w:rsidR="00C75D35" w:rsidRPr="000A22D1">
        <w:rPr>
          <w:rFonts w:ascii="Helvetica" w:eastAsia="Helvetica" w:hAnsi="Helvetica" w:cs="Helvetica"/>
          <w:sz w:val="22"/>
          <w:szCs w:val="22"/>
        </w:rPr>
        <w:t>.</w:t>
      </w:r>
    </w:p>
    <w:p w14:paraId="44C28400" w14:textId="78DD4FF8" w:rsidR="00C0396E" w:rsidRPr="000A22D1" w:rsidRDefault="00942720" w:rsidP="00C0396E">
      <w:pPr>
        <w:pStyle w:val="ListParagraph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noProof/>
          <w:sz w:val="22"/>
          <w:szCs w:val="22"/>
        </w:rPr>
        <w:drawing>
          <wp:anchor distT="0" distB="0" distL="114300" distR="114300" simplePos="0" relativeHeight="251639808" behindDoc="1" locked="0" layoutInCell="1" allowOverlap="1" wp14:anchorId="48F65161" wp14:editId="293DCB1A">
            <wp:simplePos x="0" y="0"/>
            <wp:positionH relativeFrom="margin">
              <wp:posOffset>3196590</wp:posOffset>
            </wp:positionH>
            <wp:positionV relativeFrom="paragraph">
              <wp:posOffset>69215</wp:posOffset>
            </wp:positionV>
            <wp:extent cx="2507615" cy="2621915"/>
            <wp:effectExtent l="0" t="0" r="6985" b="6985"/>
            <wp:wrapTight wrapText="bothSides">
              <wp:wrapPolygon edited="0">
                <wp:start x="0" y="0"/>
                <wp:lineTo x="0" y="21501"/>
                <wp:lineTo x="21496" y="21501"/>
                <wp:lineTo x="21496" y="0"/>
                <wp:lineTo x="0" y="0"/>
              </wp:wrapPolygon>
            </wp:wrapTight>
            <wp:docPr id="932183225" name="Picture 1" descr="A screenshot of a search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83225" name="Picture 1" descr="A screenshot of a search result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AE2" w:rsidRPr="000A22D1">
        <w:rPr>
          <w:rFonts w:ascii="Helvetica" w:eastAsia="Helvetica" w:hAnsi="Helvetica"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9C745A" wp14:editId="08D5C36E">
                <wp:simplePos x="0" y="0"/>
                <wp:positionH relativeFrom="column">
                  <wp:posOffset>1811463</wp:posOffset>
                </wp:positionH>
                <wp:positionV relativeFrom="paragraph">
                  <wp:posOffset>2222284</wp:posOffset>
                </wp:positionV>
                <wp:extent cx="888521" cy="146649"/>
                <wp:effectExtent l="0" t="0" r="26035" b="25400"/>
                <wp:wrapNone/>
                <wp:docPr id="127404076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1" cy="1466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164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2EDF7D" id="Rectangle 2" o:spid="_x0000_s1026" style="position:absolute;margin-left:142.65pt;margin-top:175pt;width:69.95pt;height:11.5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" filled="f" strokecolor="#f16458" strokeweight="2pt"/>
            </w:pict>
          </mc:Fallback>
        </mc:AlternateContent>
      </w:r>
      <w:r w:rsidR="00AA2AE2" w:rsidRPr="000A22D1">
        <w:rPr>
          <w:rFonts w:ascii="Helvetica" w:eastAsia="Helvetica" w:hAnsi="Helvetica" w:cs="Helvetica"/>
          <w:noProof/>
          <w:sz w:val="22"/>
          <w:szCs w:val="22"/>
        </w:rPr>
        <w:drawing>
          <wp:anchor distT="0" distB="0" distL="114300" distR="114300" simplePos="0" relativeHeight="251638784" behindDoc="1" locked="0" layoutInCell="1" allowOverlap="1" wp14:anchorId="24A82C15" wp14:editId="1262B5A1">
            <wp:simplePos x="0" y="0"/>
            <wp:positionH relativeFrom="margin">
              <wp:posOffset>292663</wp:posOffset>
            </wp:positionH>
            <wp:positionV relativeFrom="paragraph">
              <wp:posOffset>160655</wp:posOffset>
            </wp:positionV>
            <wp:extent cx="2423795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391" y="21472"/>
                <wp:lineTo x="21391" y="0"/>
                <wp:lineTo x="0" y="0"/>
              </wp:wrapPolygon>
            </wp:wrapTight>
            <wp:docPr id="24930829" name="Picture 1" descr="A screenshot of a search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0829" name="Picture 1" descr="A screenshot of a search result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88F94" w14:textId="1567B79E" w:rsidR="00C0396E" w:rsidRPr="000A22D1" w:rsidRDefault="00C0396E" w:rsidP="00C0396E">
      <w:pPr>
        <w:pStyle w:val="ListParagraph"/>
        <w:rPr>
          <w:rFonts w:ascii="Helvetica" w:eastAsia="Helvetica" w:hAnsi="Helvetica" w:cs="Helvetica"/>
          <w:sz w:val="22"/>
          <w:szCs w:val="22"/>
        </w:rPr>
      </w:pPr>
    </w:p>
    <w:p w14:paraId="6A8DC3AA" w14:textId="197E28EB" w:rsidR="00C7590F" w:rsidRPr="000A22D1" w:rsidRDefault="00C7590F" w:rsidP="00C0396E">
      <w:pPr>
        <w:pStyle w:val="ListParagraph"/>
        <w:rPr>
          <w:rFonts w:ascii="Helvetica" w:eastAsia="Helvetica" w:hAnsi="Helvetica" w:cs="Helvetica"/>
          <w:sz w:val="22"/>
          <w:szCs w:val="22"/>
        </w:rPr>
      </w:pPr>
    </w:p>
    <w:p w14:paraId="256D3999" w14:textId="54162E0C" w:rsidR="0C81A977" w:rsidRPr="000A22D1" w:rsidRDefault="00E32EFA" w:rsidP="00691531">
      <w:pPr>
        <w:pStyle w:val="ListParagraph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43C9701D" wp14:editId="1A90DB4E">
            <wp:extent cx="4972481" cy="198137"/>
            <wp:effectExtent l="19050" t="19050" r="19050" b="11430"/>
            <wp:docPr id="1989007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072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481" cy="198137"/>
                    </a:xfrm>
                    <a:prstGeom prst="rect">
                      <a:avLst/>
                    </a:prstGeom>
                    <a:ln>
                      <a:solidFill>
                        <a:srgbClr val="F16458"/>
                      </a:solidFill>
                    </a:ln>
                  </pic:spPr>
                </pic:pic>
              </a:graphicData>
            </a:graphic>
          </wp:inline>
        </w:drawing>
      </w:r>
    </w:p>
    <w:p w14:paraId="3E757777" w14:textId="25E7D09E" w:rsidR="002E6F72" w:rsidRPr="000A22D1" w:rsidRDefault="4BA8B09D" w:rsidP="00DE4A57">
      <w:pPr>
        <w:pStyle w:val="ListParagraph"/>
        <w:numPr>
          <w:ilvl w:val="0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Umlauts</w:t>
      </w:r>
      <w:r w:rsidRPr="000A22D1">
        <w:rPr>
          <w:rFonts w:ascii="Helvetica" w:eastAsia="Helvetica" w:hAnsi="Helvetica" w:cs="Helvetica"/>
          <w:sz w:val="22"/>
          <w:szCs w:val="22"/>
        </w:rPr>
        <w:t>: Many German locations use the umlaut letters ä, ö, and ü.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When searching for a location, </w:t>
      </w:r>
      <w:r w:rsidR="009923EB" w:rsidRPr="000A22D1">
        <w:rPr>
          <w:rFonts w:ascii="Helvetica" w:eastAsia="Helvetica" w:hAnsi="Helvetica" w:cs="Helvetica"/>
          <w:sz w:val="22"/>
          <w:szCs w:val="22"/>
        </w:rPr>
        <w:t xml:space="preserve">it is not required that </w:t>
      </w:r>
      <w:r w:rsidR="0056775A" w:rsidRPr="000A22D1">
        <w:rPr>
          <w:rFonts w:ascii="Helvetica" w:eastAsia="Helvetica" w:hAnsi="Helvetica" w:cs="Helvetica"/>
          <w:sz w:val="22"/>
          <w:szCs w:val="22"/>
        </w:rPr>
        <w:t xml:space="preserve">you </w:t>
      </w:r>
      <w:r w:rsidR="002F6A04" w:rsidRPr="000A22D1">
        <w:rPr>
          <w:rFonts w:ascii="Helvetica" w:eastAsia="Helvetica" w:hAnsi="Helvetica" w:cs="Helvetica"/>
          <w:sz w:val="22"/>
          <w:szCs w:val="22"/>
        </w:rPr>
        <w:t>use an umlaut letter</w:t>
      </w:r>
      <w:r w:rsidR="00E169C7" w:rsidRPr="000A22D1">
        <w:rPr>
          <w:rFonts w:ascii="Helvetica" w:eastAsia="Helvetica" w:hAnsi="Helvetica" w:cs="Helvetica"/>
          <w:sz w:val="22"/>
          <w:szCs w:val="22"/>
        </w:rPr>
        <w:t>, and</w:t>
      </w:r>
      <w:r w:rsidR="002F6A04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spell</w:t>
      </w:r>
      <w:r w:rsidR="00E169C7" w:rsidRPr="000A22D1">
        <w:rPr>
          <w:rFonts w:ascii="Helvetica" w:eastAsia="Helvetica" w:hAnsi="Helvetica" w:cs="Helvetica"/>
          <w:sz w:val="22"/>
          <w:szCs w:val="22"/>
        </w:rPr>
        <w:t>ing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out the umlaut in English (i.e. typing ae for ä)</w:t>
      </w:r>
      <w:r w:rsidR="00E169C7" w:rsidRPr="000A22D1">
        <w:rPr>
          <w:rFonts w:ascii="Helvetica" w:eastAsia="Helvetica" w:hAnsi="Helvetica" w:cs="Helvetica"/>
          <w:sz w:val="22"/>
          <w:szCs w:val="22"/>
        </w:rPr>
        <w:t xml:space="preserve"> will not </w:t>
      </w:r>
      <w:r w:rsidR="00A30A51" w:rsidRPr="000A22D1">
        <w:rPr>
          <w:rFonts w:ascii="Helvetica" w:eastAsia="Helvetica" w:hAnsi="Helvetica" w:cs="Helvetica"/>
          <w:sz w:val="22"/>
          <w:szCs w:val="22"/>
        </w:rPr>
        <w:t>return accurate results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48E52D8" w:rsidRPr="000A22D1">
        <w:rPr>
          <w:rFonts w:ascii="Helvetica" w:eastAsia="Helvetica" w:hAnsi="Helvetica" w:cs="Helvetica"/>
          <w:sz w:val="22"/>
          <w:szCs w:val="22"/>
        </w:rPr>
        <w:t>Se</w:t>
      </w:r>
      <w:r w:rsidR="5BF32203" w:rsidRPr="000A22D1">
        <w:rPr>
          <w:rFonts w:ascii="Helvetica" w:eastAsia="Helvetica" w:hAnsi="Helvetica" w:cs="Helvetica"/>
          <w:sz w:val="22"/>
          <w:szCs w:val="22"/>
        </w:rPr>
        <w:t>arch</w:t>
      </w:r>
      <w:r w:rsidR="15BD1013" w:rsidRPr="000A22D1">
        <w:rPr>
          <w:rFonts w:ascii="Helvetica" w:eastAsia="Helvetica" w:hAnsi="Helvetica" w:cs="Helvetica"/>
          <w:sz w:val="22"/>
          <w:szCs w:val="22"/>
        </w:rPr>
        <w:t>es</w:t>
      </w:r>
      <w:r w:rsidR="5BF32203" w:rsidRPr="000A22D1">
        <w:rPr>
          <w:rFonts w:ascii="Helvetica" w:eastAsia="Helvetica" w:hAnsi="Helvetica" w:cs="Helvetica"/>
          <w:sz w:val="22"/>
          <w:szCs w:val="22"/>
        </w:rPr>
        <w:t xml:space="preserve"> using a </w:t>
      </w:r>
      <w:r w:rsidRPr="000A22D1">
        <w:rPr>
          <w:rFonts w:ascii="Helvetica" w:eastAsia="Helvetica" w:hAnsi="Helvetica" w:cs="Helvetica"/>
          <w:sz w:val="22"/>
          <w:szCs w:val="22"/>
        </w:rPr>
        <w:t>standard</w:t>
      </w:r>
      <w:r w:rsidR="00D77365" w:rsidRPr="000A22D1">
        <w:rPr>
          <w:rFonts w:ascii="Helvetica" w:eastAsia="Helvetica" w:hAnsi="Helvetica" w:cs="Helvetica"/>
          <w:sz w:val="22"/>
          <w:szCs w:val="22"/>
        </w:rPr>
        <w:t xml:space="preserve"> letter</w:t>
      </w:r>
      <w:r w:rsidR="00B1744B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D77365" w:rsidRPr="000A22D1">
        <w:rPr>
          <w:rFonts w:ascii="Helvetica" w:eastAsia="Helvetica" w:hAnsi="Helvetica" w:cs="Helvetica"/>
          <w:sz w:val="22"/>
          <w:szCs w:val="22"/>
        </w:rPr>
        <w:t xml:space="preserve">will return </w:t>
      </w:r>
      <w:r w:rsidR="009A2BB7" w:rsidRPr="000A22D1">
        <w:rPr>
          <w:rFonts w:ascii="Helvetica" w:eastAsia="Helvetica" w:hAnsi="Helvetica" w:cs="Helvetica"/>
          <w:sz w:val="22"/>
          <w:szCs w:val="22"/>
        </w:rPr>
        <w:t xml:space="preserve">results </w:t>
      </w:r>
      <w:r w:rsidR="00D77365" w:rsidRPr="000A22D1">
        <w:rPr>
          <w:rFonts w:ascii="Helvetica" w:eastAsia="Helvetica" w:hAnsi="Helvetica" w:cs="Helvetica"/>
          <w:sz w:val="22"/>
          <w:szCs w:val="22"/>
        </w:rPr>
        <w:t xml:space="preserve">both </w:t>
      </w:r>
      <w:r w:rsidR="009A2BB7" w:rsidRPr="000A22D1">
        <w:rPr>
          <w:rFonts w:ascii="Helvetica" w:eastAsia="Helvetica" w:hAnsi="Helvetica" w:cs="Helvetica"/>
          <w:sz w:val="22"/>
          <w:szCs w:val="22"/>
        </w:rPr>
        <w:t xml:space="preserve">for </w:t>
      </w:r>
      <w:r w:rsidR="00D77365" w:rsidRPr="000A22D1">
        <w:rPr>
          <w:rFonts w:ascii="Helvetica" w:eastAsia="Helvetica" w:hAnsi="Helvetica" w:cs="Helvetica"/>
          <w:sz w:val="22"/>
          <w:szCs w:val="22"/>
        </w:rPr>
        <w:t>the letter and the umlaut letter as well. For example,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4A29B4" w:rsidRPr="000A22D1">
        <w:rPr>
          <w:rFonts w:ascii="Helvetica" w:eastAsia="Helvetica" w:hAnsi="Helvetica" w:cs="Helvetica"/>
          <w:sz w:val="22"/>
          <w:szCs w:val="22"/>
        </w:rPr>
        <w:t>a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search for “</w:t>
      </w:r>
      <w:proofErr w:type="spellStart"/>
      <w:r w:rsidR="00AF61BF" w:rsidRPr="000A22D1">
        <w:rPr>
          <w:rFonts w:ascii="Helvetica" w:eastAsia="Helvetica" w:hAnsi="Helvetica" w:cs="Helvetica"/>
          <w:sz w:val="22"/>
          <w:szCs w:val="22"/>
        </w:rPr>
        <w:t>Morsbrunn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” will return </w:t>
      </w:r>
      <w:r w:rsidR="00AF0DF6" w:rsidRPr="000A22D1">
        <w:rPr>
          <w:rFonts w:ascii="Helvetica" w:eastAsia="Helvetica" w:hAnsi="Helvetica" w:cs="Helvetica"/>
          <w:sz w:val="22"/>
          <w:szCs w:val="22"/>
        </w:rPr>
        <w:t>both locations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proofErr w:type="spellStart"/>
      <w:r w:rsidR="00AF61BF" w:rsidRPr="000A22D1">
        <w:rPr>
          <w:rFonts w:ascii="Helvetica" w:eastAsia="Helvetica" w:hAnsi="Helvetica" w:cs="Helvetica"/>
          <w:sz w:val="22"/>
          <w:szCs w:val="22"/>
        </w:rPr>
        <w:t>Morsbrunn</w:t>
      </w:r>
      <w:proofErr w:type="spellEnd"/>
      <w:r w:rsidR="00AF61BF" w:rsidRPr="000A22D1">
        <w:rPr>
          <w:rFonts w:ascii="Helvetica" w:eastAsia="Helvetica" w:hAnsi="Helvetica" w:cs="Helvetica"/>
          <w:sz w:val="22"/>
          <w:szCs w:val="22"/>
        </w:rPr>
        <w:t xml:space="preserve"> and </w:t>
      </w:r>
      <w:proofErr w:type="spellStart"/>
      <w:r w:rsidR="00AF61BF" w:rsidRPr="000A22D1">
        <w:rPr>
          <w:rFonts w:ascii="Helvetica" w:eastAsia="Helvetica" w:hAnsi="Helvetica" w:cs="Helvetica"/>
          <w:sz w:val="22"/>
          <w:szCs w:val="22"/>
        </w:rPr>
        <w:t>Mörsbrunn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</w:p>
    <w:p w14:paraId="07B7B483" w14:textId="77777777" w:rsidR="002E6F72" w:rsidRPr="000A22D1" w:rsidRDefault="002E6F72" w:rsidP="00DE4A57">
      <w:pPr>
        <w:pStyle w:val="ListParagraph"/>
        <w:spacing w:after="120"/>
        <w:rPr>
          <w:rFonts w:ascii="Helvetica" w:eastAsia="Helvetica" w:hAnsi="Helvetica" w:cs="Helvetica"/>
          <w:sz w:val="22"/>
          <w:szCs w:val="22"/>
        </w:rPr>
      </w:pPr>
    </w:p>
    <w:p w14:paraId="75ACF390" w14:textId="410B5700" w:rsidR="002E6F72" w:rsidRPr="000A22D1" w:rsidRDefault="4BA8B09D" w:rsidP="00DE4A57">
      <w:pPr>
        <w:pStyle w:val="ListParagraph"/>
        <w:numPr>
          <w:ilvl w:val="0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Spellings</w:t>
      </w:r>
      <w:r w:rsidRPr="000A22D1">
        <w:rPr>
          <w:rFonts w:ascii="Helvetica" w:eastAsia="Helvetica" w:hAnsi="Helvetica" w:cs="Helvetica"/>
          <w:sz w:val="22"/>
          <w:szCs w:val="22"/>
        </w:rPr>
        <w:t>: Many German spellings of locations have been slightly changed since Meyer</w:t>
      </w:r>
      <w:r w:rsidR="2338BBF4" w:rsidRPr="000A22D1">
        <w:rPr>
          <w:rFonts w:ascii="Helvetica" w:eastAsia="Helvetica" w:hAnsi="Helvetica" w:cs="Helvetica"/>
          <w:sz w:val="22"/>
          <w:szCs w:val="22"/>
        </w:rPr>
        <w:t>s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gazetteer was published.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For example, the town of Kassel is spelled Cassel.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33254C99" w14:textId="120B0C5C" w:rsidR="002E6F72" w:rsidRPr="000A22D1" w:rsidRDefault="002E6F72" w:rsidP="00DE4A57">
      <w:pPr>
        <w:pStyle w:val="ListParagraph"/>
        <w:spacing w:after="120"/>
        <w:ind w:left="1440"/>
        <w:rPr>
          <w:rFonts w:ascii="Helvetica" w:eastAsia="Helvetica" w:hAnsi="Helvetica" w:cs="Helvetica"/>
          <w:sz w:val="22"/>
          <w:szCs w:val="22"/>
        </w:rPr>
      </w:pPr>
    </w:p>
    <w:p w14:paraId="37711176" w14:textId="336D2491" w:rsidR="002E6F72" w:rsidRPr="000A22D1" w:rsidRDefault="461035EA" w:rsidP="00DE4A57">
      <w:pPr>
        <w:pStyle w:val="ListParagraph"/>
        <w:numPr>
          <w:ilvl w:val="1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T</w:t>
      </w:r>
      <w:r w:rsidR="6E0280FF" w:rsidRPr="000A22D1">
        <w:rPr>
          <w:rFonts w:ascii="Helvetica" w:eastAsia="Helvetica" w:hAnsi="Helvetica" w:cs="Helvetica"/>
          <w:sz w:val="22"/>
          <w:szCs w:val="22"/>
        </w:rPr>
        <w:t xml:space="preserve">ry searching using </w:t>
      </w:r>
      <w:r w:rsidRPr="000A22D1">
        <w:rPr>
          <w:rFonts w:ascii="Helvetica" w:eastAsia="Helvetica" w:hAnsi="Helvetica" w:cs="Helvetica"/>
          <w:sz w:val="22"/>
          <w:szCs w:val="22"/>
        </w:rPr>
        <w:t>common letter substitutions, such as “a” and “e”, “t” and “d” or “dt”,</w:t>
      </w:r>
      <w:r w:rsidR="13BD3BF5" w:rsidRPr="000A22D1">
        <w:rPr>
          <w:rFonts w:ascii="Helvetica" w:eastAsia="Helvetica" w:hAnsi="Helvetica" w:cs="Helvetica"/>
          <w:sz w:val="22"/>
          <w:szCs w:val="22"/>
        </w:rPr>
        <w:t xml:space="preserve"> and “ck” and “k”. </w:t>
      </w:r>
      <w:r w:rsidR="40C4CF07" w:rsidRPr="000A22D1">
        <w:rPr>
          <w:rFonts w:ascii="Helvetica" w:eastAsia="Helvetica" w:hAnsi="Helvetica" w:cs="Helvetica"/>
          <w:sz w:val="22"/>
          <w:szCs w:val="22"/>
        </w:rPr>
        <w:t xml:space="preserve">More letter substitutions can be found on the </w:t>
      </w:r>
      <w:hyperlink r:id="rId23">
        <w:r w:rsidR="40C4CF07"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German Genealogical Word List</w:t>
        </w:r>
      </w:hyperlink>
      <w:r w:rsidR="40C4CF07" w:rsidRPr="000A22D1">
        <w:rPr>
          <w:rFonts w:ascii="Helvetica" w:eastAsia="Helvetica" w:hAnsi="Helvetica" w:cs="Helvetica"/>
          <w:sz w:val="22"/>
          <w:szCs w:val="22"/>
        </w:rPr>
        <w:t xml:space="preserve"> on the FamilySearch Research Wiki.</w:t>
      </w:r>
    </w:p>
    <w:p w14:paraId="1A9DE3D4" w14:textId="0CC66DD8" w:rsidR="773F3359" w:rsidRPr="000A22D1" w:rsidRDefault="773F3359" w:rsidP="00DE4A57">
      <w:pPr>
        <w:pStyle w:val="ListParagraph"/>
        <w:spacing w:after="120"/>
        <w:ind w:left="1440"/>
        <w:rPr>
          <w:rFonts w:ascii="Helvetica" w:eastAsia="Helvetica" w:hAnsi="Helvetica" w:cs="Helvetica"/>
          <w:sz w:val="22"/>
          <w:szCs w:val="22"/>
        </w:rPr>
      </w:pPr>
    </w:p>
    <w:p w14:paraId="62E4FCD5" w14:textId="19134032" w:rsidR="6FAF8B82" w:rsidRPr="000A22D1" w:rsidRDefault="6FAF8B82" w:rsidP="00DE4A57">
      <w:pPr>
        <w:pStyle w:val="ListParagraph"/>
        <w:numPr>
          <w:ilvl w:val="1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Double letters</w:t>
      </w:r>
      <w:r w:rsidR="79A0DB88" w:rsidRPr="000A22D1">
        <w:rPr>
          <w:rFonts w:ascii="Helvetica" w:eastAsia="Helvetica" w:hAnsi="Helvetica" w:cs="Helvetica"/>
          <w:sz w:val="22"/>
          <w:szCs w:val="22"/>
        </w:rPr>
        <w:t xml:space="preserve"> used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C9F99F1" w:rsidRPr="000A22D1">
        <w:rPr>
          <w:rFonts w:ascii="Helvetica" w:eastAsia="Helvetica" w:hAnsi="Helvetica" w:cs="Helvetica"/>
          <w:sz w:val="22"/>
          <w:szCs w:val="22"/>
        </w:rPr>
        <w:t xml:space="preserve">in a </w:t>
      </w:r>
      <w:r w:rsidR="620B83B0" w:rsidRPr="000A22D1">
        <w:rPr>
          <w:rFonts w:ascii="Helvetica" w:eastAsia="Helvetica" w:hAnsi="Helvetica" w:cs="Helvetica"/>
          <w:sz w:val="22"/>
          <w:szCs w:val="22"/>
        </w:rPr>
        <w:t xml:space="preserve">place name </w:t>
      </w:r>
      <w:r w:rsidRPr="000A22D1">
        <w:rPr>
          <w:rFonts w:ascii="Helvetica" w:eastAsia="Helvetica" w:hAnsi="Helvetica" w:cs="Helvetica"/>
          <w:sz w:val="22"/>
          <w:szCs w:val="22"/>
        </w:rPr>
        <w:t>may also have changed</w:t>
      </w:r>
      <w:r w:rsidR="3D83C20C" w:rsidRPr="000A22D1">
        <w:rPr>
          <w:rFonts w:ascii="Helvetica" w:eastAsia="Helvetica" w:hAnsi="Helvetica" w:cs="Helvetica"/>
          <w:sz w:val="22"/>
          <w:szCs w:val="22"/>
        </w:rPr>
        <w:t>.</w:t>
      </w:r>
      <w:r w:rsidR="48255542" w:rsidRPr="000A22D1">
        <w:rPr>
          <w:rFonts w:ascii="Helvetica" w:eastAsia="Helvetica" w:hAnsi="Helvetica" w:cs="Helvetica"/>
          <w:sz w:val="22"/>
          <w:szCs w:val="22"/>
        </w:rPr>
        <w:t xml:space="preserve"> Try searching using only one instance of the letter, </w:t>
      </w:r>
      <w:r w:rsidR="00C57B09" w:rsidRPr="000A22D1">
        <w:rPr>
          <w:rFonts w:ascii="Helvetica" w:eastAsia="Helvetica" w:hAnsi="Helvetica" w:cs="Helvetica"/>
          <w:sz w:val="22"/>
          <w:szCs w:val="22"/>
        </w:rPr>
        <w:t>or</w:t>
      </w:r>
      <w:r w:rsidR="48255542" w:rsidRPr="000A22D1">
        <w:rPr>
          <w:rFonts w:ascii="Helvetica" w:eastAsia="Helvetica" w:hAnsi="Helvetica" w:cs="Helvetica"/>
          <w:sz w:val="22"/>
          <w:szCs w:val="22"/>
        </w:rPr>
        <w:t xml:space="preserve"> using the letter combined with an asterisk (*)</w:t>
      </w:r>
      <w:r w:rsidR="4753A7BC" w:rsidRPr="000A22D1">
        <w:rPr>
          <w:rFonts w:ascii="Helvetica" w:eastAsia="Helvetica" w:hAnsi="Helvetica" w:cs="Helvetica"/>
          <w:sz w:val="22"/>
          <w:szCs w:val="22"/>
        </w:rPr>
        <w:t xml:space="preserve">, so that </w:t>
      </w:r>
      <w:r w:rsidR="00207F16" w:rsidRPr="000A22D1">
        <w:rPr>
          <w:rFonts w:ascii="Helvetica" w:eastAsia="Helvetica" w:hAnsi="Helvetica" w:cs="Helvetica"/>
          <w:sz w:val="22"/>
          <w:szCs w:val="22"/>
        </w:rPr>
        <w:t xml:space="preserve">searches with </w:t>
      </w:r>
      <w:r w:rsidR="4753A7BC" w:rsidRPr="000A22D1">
        <w:rPr>
          <w:rFonts w:ascii="Helvetica" w:eastAsia="Helvetica" w:hAnsi="Helvetica" w:cs="Helvetica"/>
          <w:sz w:val="22"/>
          <w:szCs w:val="22"/>
        </w:rPr>
        <w:t>“</w:t>
      </w:r>
      <w:proofErr w:type="spellStart"/>
      <w:r w:rsidR="4753A7BC" w:rsidRPr="000A22D1">
        <w:rPr>
          <w:rFonts w:ascii="Helvetica" w:eastAsia="Helvetica" w:hAnsi="Helvetica" w:cs="Helvetica"/>
          <w:sz w:val="22"/>
          <w:szCs w:val="22"/>
        </w:rPr>
        <w:t>tt</w:t>
      </w:r>
      <w:proofErr w:type="spellEnd"/>
      <w:r w:rsidR="4753A7BC" w:rsidRPr="000A22D1">
        <w:rPr>
          <w:rFonts w:ascii="Helvetica" w:eastAsia="Helvetica" w:hAnsi="Helvetica" w:cs="Helvetica"/>
          <w:sz w:val="22"/>
          <w:szCs w:val="22"/>
        </w:rPr>
        <w:t>” become “t” or “t*”</w:t>
      </w:r>
      <w:r w:rsidR="00207F16" w:rsidRPr="000A22D1">
        <w:rPr>
          <w:rFonts w:ascii="Helvetica" w:eastAsia="Helvetica" w:hAnsi="Helvetica" w:cs="Helvetica"/>
          <w:sz w:val="22"/>
          <w:szCs w:val="22"/>
        </w:rPr>
        <w:t>.</w:t>
      </w:r>
    </w:p>
    <w:p w14:paraId="5CE6B370" w14:textId="4C025FF5" w:rsidR="773F3359" w:rsidRPr="000A22D1" w:rsidRDefault="773F3359" w:rsidP="00DE4A57">
      <w:pPr>
        <w:pStyle w:val="ListParagraph"/>
        <w:spacing w:after="120"/>
        <w:rPr>
          <w:rFonts w:ascii="Helvetica" w:eastAsia="Helvetica" w:hAnsi="Helvetica" w:cs="Helvetica"/>
          <w:sz w:val="22"/>
          <w:szCs w:val="22"/>
        </w:rPr>
      </w:pPr>
    </w:p>
    <w:p w14:paraId="5BF1659F" w14:textId="54620C30" w:rsidR="00F67354" w:rsidRPr="000A22D1" w:rsidRDefault="40143818" w:rsidP="00F67354">
      <w:pPr>
        <w:pStyle w:val="ListParagraph"/>
        <w:numPr>
          <w:ilvl w:val="0"/>
          <w:numId w:val="41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lastRenderedPageBreak/>
        <w:t>Modifiers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: </w:t>
      </w:r>
      <w:r w:rsidR="640E9353" w:rsidRPr="000A22D1">
        <w:rPr>
          <w:rFonts w:ascii="Helvetica" w:eastAsia="Helvetica" w:hAnsi="Helvetica" w:cs="Helvetica"/>
          <w:sz w:val="22"/>
          <w:szCs w:val="22"/>
        </w:rPr>
        <w:t>German locations may contain modifiers as part of thei</w:t>
      </w:r>
      <w:r w:rsidR="38DD71A4" w:rsidRPr="000A22D1">
        <w:rPr>
          <w:rFonts w:ascii="Helvetica" w:eastAsia="Helvetica" w:hAnsi="Helvetica" w:cs="Helvetica"/>
          <w:sz w:val="22"/>
          <w:szCs w:val="22"/>
        </w:rPr>
        <w:t xml:space="preserve">r name, such as </w:t>
      </w:r>
      <w:proofErr w:type="spellStart"/>
      <w:r w:rsidR="38DD71A4" w:rsidRPr="000A22D1">
        <w:rPr>
          <w:rFonts w:ascii="Helvetica" w:eastAsia="Helvetica" w:hAnsi="Helvetica" w:cs="Helvetica"/>
          <w:sz w:val="22"/>
          <w:szCs w:val="22"/>
        </w:rPr>
        <w:t>klein</w:t>
      </w:r>
      <w:proofErr w:type="spellEnd"/>
      <w:r w:rsidR="38DD71A4" w:rsidRPr="000A22D1">
        <w:rPr>
          <w:rFonts w:ascii="Helvetica" w:eastAsia="Helvetica" w:hAnsi="Helvetica" w:cs="Helvetica"/>
          <w:sz w:val="22"/>
          <w:szCs w:val="22"/>
        </w:rPr>
        <w:t xml:space="preserve">, alt, </w:t>
      </w:r>
      <w:proofErr w:type="spellStart"/>
      <w:r w:rsidR="38DD71A4" w:rsidRPr="000A22D1">
        <w:rPr>
          <w:rFonts w:ascii="Helvetica" w:eastAsia="Helvetica" w:hAnsi="Helvetica" w:cs="Helvetica"/>
          <w:sz w:val="22"/>
          <w:szCs w:val="22"/>
        </w:rPr>
        <w:t>nieder</w:t>
      </w:r>
      <w:proofErr w:type="spellEnd"/>
      <w:r w:rsidR="38DD71A4" w:rsidRPr="000A22D1">
        <w:rPr>
          <w:rFonts w:ascii="Helvetica" w:eastAsia="Helvetica" w:hAnsi="Helvetica" w:cs="Helvetica"/>
          <w:sz w:val="22"/>
          <w:szCs w:val="22"/>
        </w:rPr>
        <w:t xml:space="preserve">, </w:t>
      </w:r>
      <w:proofErr w:type="spellStart"/>
      <w:r w:rsidR="38DD71A4" w:rsidRPr="000A22D1">
        <w:rPr>
          <w:rFonts w:ascii="Helvetica" w:eastAsia="Helvetica" w:hAnsi="Helvetica" w:cs="Helvetica"/>
          <w:sz w:val="22"/>
          <w:szCs w:val="22"/>
        </w:rPr>
        <w:t>oder</w:t>
      </w:r>
      <w:proofErr w:type="spellEnd"/>
      <w:r w:rsidR="38DD71A4" w:rsidRPr="000A22D1">
        <w:rPr>
          <w:rFonts w:ascii="Helvetica" w:eastAsia="Helvetica" w:hAnsi="Helvetica" w:cs="Helvetica"/>
          <w:sz w:val="22"/>
          <w:szCs w:val="22"/>
        </w:rPr>
        <w:t xml:space="preserve">, neu, and </w:t>
      </w:r>
      <w:proofErr w:type="spellStart"/>
      <w:r w:rsidR="38DD71A4" w:rsidRPr="000A22D1">
        <w:rPr>
          <w:rFonts w:ascii="Helvetica" w:eastAsia="Helvetica" w:hAnsi="Helvetica" w:cs="Helvetica"/>
          <w:sz w:val="22"/>
          <w:szCs w:val="22"/>
        </w:rPr>
        <w:t>stadt</w:t>
      </w:r>
      <w:proofErr w:type="spellEnd"/>
      <w:r w:rsidR="38DD71A4" w:rsidRPr="000A22D1">
        <w:rPr>
          <w:rFonts w:ascii="Helvetica" w:eastAsia="Helvetica" w:hAnsi="Helvetica" w:cs="Helvetica"/>
          <w:sz w:val="22"/>
          <w:szCs w:val="22"/>
        </w:rPr>
        <w:t>.</w:t>
      </w:r>
      <w:r w:rsidR="640E9353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D973EC3" w:rsidRPr="000A22D1">
        <w:rPr>
          <w:rFonts w:ascii="Helvetica" w:eastAsia="Helvetica" w:hAnsi="Helvetica" w:cs="Helvetica"/>
          <w:sz w:val="22"/>
          <w:szCs w:val="22"/>
        </w:rPr>
        <w:t xml:space="preserve">To find locations that may include a modifier, include </w:t>
      </w:r>
      <w:r w:rsidR="640E9353" w:rsidRPr="000A22D1">
        <w:rPr>
          <w:rFonts w:ascii="Helvetica" w:eastAsia="Helvetica" w:hAnsi="Helvetica" w:cs="Helvetica"/>
          <w:sz w:val="22"/>
          <w:szCs w:val="22"/>
        </w:rPr>
        <w:t>an asterisk (*) at the beginning and end</w:t>
      </w:r>
      <w:r w:rsidR="616FBC4F" w:rsidRPr="000A22D1">
        <w:rPr>
          <w:rFonts w:ascii="Helvetica" w:eastAsia="Helvetica" w:hAnsi="Helvetica" w:cs="Helvetica"/>
          <w:sz w:val="22"/>
          <w:szCs w:val="22"/>
        </w:rPr>
        <w:t xml:space="preserve"> of your search term</w:t>
      </w:r>
      <w:r w:rsidR="640E9353" w:rsidRPr="000A22D1">
        <w:rPr>
          <w:rFonts w:ascii="Helvetica" w:eastAsia="Helvetica" w:hAnsi="Helvetica" w:cs="Helvetica"/>
          <w:sz w:val="22"/>
          <w:szCs w:val="22"/>
        </w:rPr>
        <w:t>.</w:t>
      </w:r>
      <w:r w:rsidR="283D6F9F" w:rsidRPr="000A22D1">
        <w:rPr>
          <w:rFonts w:ascii="Helvetica" w:eastAsia="Helvetica" w:hAnsi="Helvetica" w:cs="Helvetica"/>
          <w:sz w:val="22"/>
          <w:szCs w:val="22"/>
        </w:rPr>
        <w:t xml:space="preserve"> For example,</w:t>
      </w:r>
      <w:r w:rsidR="0AFAB2BF" w:rsidRPr="000A22D1">
        <w:rPr>
          <w:rFonts w:ascii="Helvetica" w:eastAsia="Helvetica" w:hAnsi="Helvetica" w:cs="Helvetica"/>
          <w:sz w:val="22"/>
          <w:szCs w:val="22"/>
        </w:rPr>
        <w:t xml:space="preserve"> a search for</w:t>
      </w:r>
      <w:r w:rsidR="283D6F9F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A8D1CA0" w:rsidRPr="000A22D1">
        <w:rPr>
          <w:rFonts w:ascii="Helvetica" w:eastAsia="Helvetica" w:hAnsi="Helvetica" w:cs="Helvetica"/>
          <w:sz w:val="22"/>
          <w:szCs w:val="22"/>
        </w:rPr>
        <w:t>“</w:t>
      </w:r>
      <w:r w:rsidR="283D6F9F" w:rsidRPr="000A22D1">
        <w:rPr>
          <w:rFonts w:ascii="Helvetica" w:eastAsia="Helvetica" w:hAnsi="Helvetica" w:cs="Helvetica"/>
          <w:sz w:val="22"/>
          <w:szCs w:val="22"/>
        </w:rPr>
        <w:t>*Allendorf*</w:t>
      </w:r>
      <w:r w:rsidR="326B6EB7" w:rsidRPr="000A22D1">
        <w:rPr>
          <w:rFonts w:ascii="Helvetica" w:eastAsia="Helvetica" w:hAnsi="Helvetica" w:cs="Helvetica"/>
          <w:sz w:val="22"/>
          <w:szCs w:val="22"/>
        </w:rPr>
        <w:t>”</w:t>
      </w:r>
      <w:r w:rsidR="283D6F9F" w:rsidRPr="000A22D1">
        <w:rPr>
          <w:rFonts w:ascii="Helvetica" w:eastAsia="Helvetica" w:hAnsi="Helvetica" w:cs="Helvetica"/>
          <w:sz w:val="22"/>
          <w:szCs w:val="22"/>
        </w:rPr>
        <w:t xml:space="preserve"> will return the locations</w:t>
      </w:r>
      <w:r w:rsidR="7AEBAC72" w:rsidRPr="000A22D1">
        <w:rPr>
          <w:rFonts w:ascii="Helvetica" w:eastAsia="Helvetica" w:hAnsi="Helvetica" w:cs="Helvetica"/>
          <w:sz w:val="22"/>
          <w:szCs w:val="22"/>
        </w:rPr>
        <w:t xml:space="preserve"> Allendorf, Klein Allendorf, and </w:t>
      </w:r>
      <w:proofErr w:type="spellStart"/>
      <w:r w:rsidR="7AEBAC72" w:rsidRPr="000A22D1">
        <w:rPr>
          <w:rFonts w:ascii="Helvetica" w:eastAsia="Helvetica" w:hAnsi="Helvetica" w:cs="Helvetica"/>
          <w:sz w:val="22"/>
          <w:szCs w:val="22"/>
        </w:rPr>
        <w:t>Wallendorfer</w:t>
      </w:r>
      <w:proofErr w:type="spellEnd"/>
      <w:r w:rsidR="7AEBAC72" w:rsidRPr="000A22D1">
        <w:rPr>
          <w:rFonts w:ascii="Helvetica" w:eastAsia="Helvetica" w:hAnsi="Helvetica" w:cs="Helvetica"/>
          <w:sz w:val="22"/>
          <w:szCs w:val="22"/>
        </w:rPr>
        <w:t xml:space="preserve"> Mühle.</w:t>
      </w:r>
    </w:p>
    <w:p w14:paraId="0223C89E" w14:textId="77777777" w:rsidR="00F67354" w:rsidRPr="000A22D1" w:rsidRDefault="00F67354" w:rsidP="00F67354">
      <w:pPr>
        <w:pStyle w:val="ListParagraph"/>
        <w:spacing w:after="120"/>
        <w:rPr>
          <w:rFonts w:ascii="Helvetica" w:eastAsia="Helvetica" w:hAnsi="Helvetica" w:cs="Helvetica"/>
          <w:sz w:val="22"/>
          <w:szCs w:val="22"/>
        </w:rPr>
      </w:pPr>
    </w:p>
    <w:p w14:paraId="22A5F12E" w14:textId="4819DA87" w:rsidR="00F4295B" w:rsidRPr="000A22D1" w:rsidRDefault="08D6800C" w:rsidP="00F4295B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 xml:space="preserve">Search </w:t>
      </w:r>
      <w:r w:rsidR="0EFC4515" w:rsidRPr="000A22D1">
        <w:rPr>
          <w:rFonts w:ascii="Helvetica" w:eastAsia="Helvetica" w:hAnsi="Helvetica" w:cs="Helvetica"/>
        </w:rPr>
        <w:t>R</w:t>
      </w:r>
      <w:r w:rsidRPr="000A22D1">
        <w:rPr>
          <w:rFonts w:ascii="Helvetica" w:eastAsia="Helvetica" w:hAnsi="Helvetica" w:cs="Helvetica"/>
        </w:rPr>
        <w:t xml:space="preserve">esults </w:t>
      </w:r>
      <w:r w:rsidR="0D17BF7B" w:rsidRPr="000A22D1">
        <w:rPr>
          <w:rFonts w:ascii="Helvetica" w:eastAsia="Helvetica" w:hAnsi="Helvetica" w:cs="Helvetica"/>
        </w:rPr>
        <w:t>S</w:t>
      </w:r>
      <w:r w:rsidRPr="000A22D1">
        <w:rPr>
          <w:rFonts w:ascii="Helvetica" w:eastAsia="Helvetica" w:hAnsi="Helvetica" w:cs="Helvetica"/>
        </w:rPr>
        <w:t>creen</w:t>
      </w:r>
    </w:p>
    <w:p w14:paraId="761CD09F" w14:textId="03651CA0" w:rsidR="00F82611" w:rsidRDefault="00F67354" w:rsidP="00F82437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noProof/>
          <w:sz w:val="22"/>
          <w:szCs w:val="22"/>
        </w:rPr>
        <w:drawing>
          <wp:anchor distT="0" distB="0" distL="114300" distR="114300" simplePos="0" relativeHeight="251641856" behindDoc="1" locked="0" layoutInCell="1" allowOverlap="1" wp14:anchorId="23A62665" wp14:editId="57BEF3D0">
            <wp:simplePos x="0" y="0"/>
            <wp:positionH relativeFrom="margin">
              <wp:posOffset>438150</wp:posOffset>
            </wp:positionH>
            <wp:positionV relativeFrom="paragraph">
              <wp:posOffset>1125591</wp:posOffset>
            </wp:positionV>
            <wp:extent cx="5063837" cy="2988396"/>
            <wp:effectExtent l="0" t="0" r="3810" b="2540"/>
            <wp:wrapTopAndBottom/>
            <wp:docPr id="1944497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97360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3837" cy="298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8D6800C" w:rsidRPr="000A22D1">
        <w:rPr>
          <w:rFonts w:ascii="Helvetica" w:eastAsia="Helvetica" w:hAnsi="Helvetica" w:cs="Helvetica"/>
          <w:sz w:val="22"/>
          <w:szCs w:val="22"/>
        </w:rPr>
        <w:t>After a search is entered, the results are displayed alphabetically</w:t>
      </w:r>
      <w:r w:rsidR="00830590" w:rsidRPr="000A22D1">
        <w:rPr>
          <w:rFonts w:ascii="Helvetica" w:eastAsia="Helvetica" w:hAnsi="Helvetica" w:cs="Helvetica"/>
          <w:sz w:val="22"/>
          <w:szCs w:val="22"/>
        </w:rPr>
        <w:t xml:space="preserve"> with every </w:t>
      </w:r>
      <w:r w:rsidR="00E8179A" w:rsidRPr="000A22D1">
        <w:rPr>
          <w:rFonts w:ascii="Helvetica" w:eastAsia="Helvetica" w:hAnsi="Helvetica" w:cs="Helvetica"/>
          <w:sz w:val="22"/>
          <w:szCs w:val="22"/>
        </w:rPr>
        <w:t>result</w:t>
      </w:r>
      <w:r w:rsidR="000121A1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0A6CCF" w:rsidRPr="000A22D1">
        <w:rPr>
          <w:rFonts w:ascii="Helvetica" w:eastAsia="Helvetica" w:hAnsi="Helvetica" w:cs="Helvetica"/>
          <w:sz w:val="22"/>
          <w:szCs w:val="22"/>
        </w:rPr>
        <w:t xml:space="preserve">being a clickable link to </w:t>
      </w:r>
      <w:r w:rsidR="00E8179A" w:rsidRPr="000A22D1">
        <w:rPr>
          <w:rFonts w:ascii="Helvetica" w:eastAsia="Helvetica" w:hAnsi="Helvetica" w:cs="Helvetica"/>
          <w:sz w:val="22"/>
          <w:szCs w:val="22"/>
        </w:rPr>
        <w:t xml:space="preserve">the </w:t>
      </w:r>
      <w:r w:rsidR="7E906D94" w:rsidRPr="000A22D1">
        <w:rPr>
          <w:rFonts w:ascii="Helvetica" w:eastAsia="Helvetica" w:hAnsi="Helvetica" w:cs="Helvetica"/>
          <w:sz w:val="22"/>
          <w:szCs w:val="22"/>
        </w:rPr>
        <w:t>main page for that entry.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7E906D94" w:rsidRPr="000A22D1">
        <w:rPr>
          <w:rFonts w:ascii="Helvetica" w:eastAsia="Helvetica" w:hAnsi="Helvetica" w:cs="Helvetica"/>
          <w:sz w:val="22"/>
          <w:szCs w:val="22"/>
        </w:rPr>
        <w:t xml:space="preserve">Underneath </w:t>
      </w:r>
      <w:r w:rsidR="003E112D" w:rsidRPr="000A22D1">
        <w:rPr>
          <w:rFonts w:ascii="Helvetica" w:eastAsia="Helvetica" w:hAnsi="Helvetica" w:cs="Helvetica"/>
          <w:sz w:val="22"/>
          <w:szCs w:val="22"/>
        </w:rPr>
        <w:t>each</w:t>
      </w:r>
      <w:r w:rsidR="7E906D94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A55E91" w:rsidRPr="000A22D1">
        <w:rPr>
          <w:rFonts w:ascii="Helvetica" w:eastAsia="Helvetica" w:hAnsi="Helvetica" w:cs="Helvetica"/>
          <w:sz w:val="22"/>
          <w:szCs w:val="22"/>
        </w:rPr>
        <w:t>result</w:t>
      </w:r>
      <w:r w:rsidR="00DC129D" w:rsidRPr="000A22D1">
        <w:rPr>
          <w:rFonts w:ascii="Helvetica" w:eastAsia="Helvetica" w:hAnsi="Helvetica" w:cs="Helvetica"/>
          <w:sz w:val="22"/>
          <w:szCs w:val="22"/>
        </w:rPr>
        <w:t xml:space="preserve"> is listed the </w:t>
      </w:r>
      <w:r w:rsidR="0020502C" w:rsidRPr="000A22D1">
        <w:rPr>
          <w:rFonts w:ascii="Helvetica" w:eastAsia="Helvetica" w:hAnsi="Helvetica" w:cs="Helvetica"/>
          <w:sz w:val="22"/>
          <w:szCs w:val="22"/>
        </w:rPr>
        <w:t xml:space="preserve">location </w:t>
      </w:r>
      <w:r w:rsidR="00DC129D" w:rsidRPr="000A22D1">
        <w:rPr>
          <w:rFonts w:ascii="Helvetica" w:eastAsia="Helvetica" w:hAnsi="Helvetica" w:cs="Helvetica"/>
          <w:sz w:val="22"/>
          <w:szCs w:val="22"/>
        </w:rPr>
        <w:t>type</w:t>
      </w:r>
      <w:r w:rsidR="00F4380B" w:rsidRPr="000A22D1">
        <w:rPr>
          <w:rFonts w:ascii="Helvetica" w:eastAsia="Helvetica" w:hAnsi="Helvetica" w:cs="Helvetica"/>
          <w:sz w:val="22"/>
          <w:szCs w:val="22"/>
        </w:rPr>
        <w:t>, ex: D. (Village),</w:t>
      </w:r>
      <w:r w:rsidR="00DC129D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F4380B" w:rsidRPr="000A22D1">
        <w:rPr>
          <w:rFonts w:ascii="Helvetica" w:eastAsia="Helvetica" w:hAnsi="Helvetica" w:cs="Helvetica"/>
          <w:sz w:val="22"/>
          <w:szCs w:val="22"/>
        </w:rPr>
        <w:t xml:space="preserve">followed by </w:t>
      </w:r>
      <w:r w:rsidR="00F4452A" w:rsidRPr="000A22D1">
        <w:rPr>
          <w:rFonts w:ascii="Helvetica" w:eastAsia="Helvetica" w:hAnsi="Helvetica" w:cs="Helvetica"/>
          <w:sz w:val="22"/>
          <w:szCs w:val="22"/>
        </w:rPr>
        <w:t xml:space="preserve">the location with </w:t>
      </w:r>
      <w:r w:rsidR="006E03A8" w:rsidRPr="000A22D1">
        <w:rPr>
          <w:rFonts w:ascii="Helvetica" w:eastAsia="Helvetica" w:hAnsi="Helvetica" w:cs="Helvetica"/>
          <w:sz w:val="22"/>
          <w:szCs w:val="22"/>
        </w:rPr>
        <w:t xml:space="preserve">all </w:t>
      </w:r>
      <w:r w:rsidR="00F4452A" w:rsidRPr="000A22D1">
        <w:rPr>
          <w:rFonts w:ascii="Helvetica" w:eastAsia="Helvetica" w:hAnsi="Helvetica" w:cs="Helvetica"/>
          <w:sz w:val="22"/>
          <w:szCs w:val="22"/>
        </w:rPr>
        <w:t>its jurisdictions</w:t>
      </w:r>
      <w:r w:rsidR="00F4380B" w:rsidRPr="000A22D1">
        <w:rPr>
          <w:rFonts w:ascii="Helvetica" w:eastAsia="Helvetica" w:hAnsi="Helvetica" w:cs="Helvetica"/>
          <w:sz w:val="22"/>
          <w:szCs w:val="22"/>
        </w:rPr>
        <w:t xml:space="preserve"> listed from </w:t>
      </w:r>
      <w:r w:rsidR="7E906D94" w:rsidRPr="000A22D1">
        <w:rPr>
          <w:rFonts w:ascii="Helvetica" w:eastAsia="Helvetica" w:hAnsi="Helvetica" w:cs="Helvetica"/>
          <w:sz w:val="22"/>
          <w:szCs w:val="22"/>
        </w:rPr>
        <w:t>smallest to largest.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7B4897" w:rsidRPr="000A22D1">
        <w:rPr>
          <w:rFonts w:ascii="Helvetica" w:eastAsia="Helvetica" w:hAnsi="Helvetica" w:cs="Helvetica"/>
          <w:sz w:val="22"/>
          <w:szCs w:val="22"/>
        </w:rPr>
        <w:t xml:space="preserve">When a search returns </w:t>
      </w:r>
      <w:r w:rsidR="00CA7D2D" w:rsidRPr="000A22D1">
        <w:rPr>
          <w:rFonts w:ascii="Helvetica" w:eastAsia="Helvetica" w:hAnsi="Helvetica" w:cs="Helvetica"/>
          <w:sz w:val="22"/>
          <w:szCs w:val="22"/>
        </w:rPr>
        <w:t>many</w:t>
      </w:r>
      <w:r w:rsidR="007B4897" w:rsidRPr="000A22D1">
        <w:rPr>
          <w:rFonts w:ascii="Helvetica" w:eastAsia="Helvetica" w:hAnsi="Helvetica" w:cs="Helvetica"/>
          <w:sz w:val="22"/>
          <w:szCs w:val="22"/>
        </w:rPr>
        <w:t xml:space="preserve"> results across various </w:t>
      </w:r>
      <w:r w:rsidR="004A1AA8" w:rsidRPr="000A22D1">
        <w:rPr>
          <w:rFonts w:ascii="Helvetica" w:eastAsia="Helvetica" w:hAnsi="Helvetica" w:cs="Helvetica"/>
          <w:sz w:val="22"/>
          <w:szCs w:val="22"/>
        </w:rPr>
        <w:t>regions</w:t>
      </w:r>
      <w:r w:rsidR="00E17825" w:rsidRPr="000A22D1">
        <w:rPr>
          <w:rFonts w:ascii="Helvetica" w:eastAsia="Helvetica" w:hAnsi="Helvetica" w:cs="Helvetica"/>
          <w:sz w:val="22"/>
          <w:szCs w:val="22"/>
        </w:rPr>
        <w:t>, there will be a</w:t>
      </w:r>
      <w:r w:rsidR="00B554E9" w:rsidRPr="000A22D1">
        <w:rPr>
          <w:rFonts w:ascii="Helvetica" w:eastAsia="Helvetica" w:hAnsi="Helvetica" w:cs="Helvetica"/>
          <w:sz w:val="22"/>
          <w:szCs w:val="22"/>
        </w:rPr>
        <w:t xml:space="preserve"> dropdown</w:t>
      </w:r>
      <w:r w:rsidR="00FB0195" w:rsidRPr="000A22D1">
        <w:rPr>
          <w:rFonts w:ascii="Helvetica" w:eastAsia="Helvetica" w:hAnsi="Helvetica" w:cs="Helvetica"/>
          <w:sz w:val="22"/>
          <w:szCs w:val="22"/>
        </w:rPr>
        <w:t xml:space="preserve"> menu</w:t>
      </w:r>
      <w:r w:rsidR="00E17825" w:rsidRPr="000A22D1">
        <w:rPr>
          <w:rFonts w:ascii="Helvetica" w:eastAsia="Helvetica" w:hAnsi="Helvetica" w:cs="Helvetica"/>
          <w:sz w:val="22"/>
          <w:szCs w:val="22"/>
        </w:rPr>
        <w:t xml:space="preserve"> option to filter </w:t>
      </w:r>
      <w:r w:rsidR="00A933D4" w:rsidRPr="000A22D1">
        <w:rPr>
          <w:rFonts w:ascii="Helvetica" w:eastAsia="Helvetica" w:hAnsi="Helvetica" w:cs="Helvetica"/>
          <w:sz w:val="22"/>
          <w:szCs w:val="22"/>
        </w:rPr>
        <w:t xml:space="preserve">the results </w:t>
      </w:r>
      <w:r w:rsidR="0019090A" w:rsidRPr="000A22D1">
        <w:rPr>
          <w:rFonts w:ascii="Helvetica" w:eastAsia="Helvetica" w:hAnsi="Helvetica" w:cs="Helvetica"/>
          <w:sz w:val="22"/>
          <w:szCs w:val="22"/>
        </w:rPr>
        <w:t xml:space="preserve">by </w:t>
      </w:r>
      <w:r w:rsidR="006E7E98" w:rsidRPr="000A22D1">
        <w:rPr>
          <w:rFonts w:ascii="Helvetica" w:eastAsia="Helvetica" w:hAnsi="Helvetica" w:cs="Helvetica"/>
          <w:sz w:val="22"/>
          <w:szCs w:val="22"/>
        </w:rPr>
        <w:t>region</w:t>
      </w:r>
      <w:r w:rsidR="00A933D4" w:rsidRPr="000A22D1">
        <w:rPr>
          <w:rFonts w:ascii="Helvetica" w:eastAsia="Helvetica" w:hAnsi="Helvetica" w:cs="Helvetica"/>
          <w:sz w:val="22"/>
          <w:szCs w:val="22"/>
        </w:rPr>
        <w:t>.</w:t>
      </w:r>
      <w:r w:rsidR="006E7E98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573EFD" w:rsidRPr="000A22D1">
        <w:rPr>
          <w:rFonts w:ascii="Helvetica" w:eastAsia="Helvetica" w:hAnsi="Helvetica" w:cs="Helvetica"/>
          <w:sz w:val="22"/>
          <w:szCs w:val="22"/>
        </w:rPr>
        <w:t>From these narrowed results, u</w:t>
      </w:r>
      <w:r w:rsidR="7E906D94" w:rsidRPr="000A22D1">
        <w:rPr>
          <w:rFonts w:ascii="Helvetica" w:eastAsia="Helvetica" w:hAnsi="Helvetica" w:cs="Helvetica"/>
          <w:sz w:val="22"/>
          <w:szCs w:val="22"/>
        </w:rPr>
        <w:t>s</w:t>
      </w:r>
      <w:r w:rsidR="00573EFD" w:rsidRPr="000A22D1">
        <w:rPr>
          <w:rFonts w:ascii="Helvetica" w:eastAsia="Helvetica" w:hAnsi="Helvetica" w:cs="Helvetica"/>
          <w:sz w:val="22"/>
          <w:szCs w:val="22"/>
        </w:rPr>
        <w:t>e</w:t>
      </w:r>
      <w:r w:rsidR="009039D6" w:rsidRPr="000A22D1">
        <w:rPr>
          <w:rFonts w:ascii="Helvetica" w:eastAsia="Helvetica" w:hAnsi="Helvetica" w:cs="Helvetica"/>
          <w:sz w:val="22"/>
          <w:szCs w:val="22"/>
        </w:rPr>
        <w:t xml:space="preserve"> any </w:t>
      </w:r>
      <w:r w:rsidR="00573EFD" w:rsidRPr="000A22D1">
        <w:rPr>
          <w:rFonts w:ascii="Helvetica" w:eastAsia="Helvetica" w:hAnsi="Helvetica" w:cs="Helvetica"/>
          <w:sz w:val="22"/>
          <w:szCs w:val="22"/>
        </w:rPr>
        <w:t xml:space="preserve">information you know about </w:t>
      </w:r>
      <w:r w:rsidR="005721B3" w:rsidRPr="000A22D1">
        <w:rPr>
          <w:rFonts w:ascii="Helvetica" w:eastAsia="Helvetica" w:hAnsi="Helvetica" w:cs="Helvetica"/>
          <w:sz w:val="22"/>
          <w:szCs w:val="22"/>
        </w:rPr>
        <w:t xml:space="preserve">other </w:t>
      </w:r>
      <w:r w:rsidR="00901275" w:rsidRPr="000A22D1">
        <w:rPr>
          <w:rFonts w:ascii="Helvetica" w:eastAsia="Helvetica" w:hAnsi="Helvetica" w:cs="Helvetica"/>
          <w:sz w:val="22"/>
          <w:szCs w:val="22"/>
        </w:rPr>
        <w:t xml:space="preserve">jurisdictions to determine which </w:t>
      </w:r>
      <w:r w:rsidR="005721B3" w:rsidRPr="000A22D1">
        <w:rPr>
          <w:rFonts w:ascii="Helvetica" w:eastAsia="Helvetica" w:hAnsi="Helvetica" w:cs="Helvetica"/>
          <w:sz w:val="22"/>
          <w:szCs w:val="22"/>
        </w:rPr>
        <w:t xml:space="preserve">entry </w:t>
      </w:r>
      <w:r w:rsidR="006276F0" w:rsidRPr="000A22D1">
        <w:rPr>
          <w:rFonts w:ascii="Helvetica" w:eastAsia="Helvetica" w:hAnsi="Helvetica" w:cs="Helvetica"/>
          <w:sz w:val="22"/>
          <w:szCs w:val="22"/>
        </w:rPr>
        <w:t xml:space="preserve">matches </w:t>
      </w:r>
      <w:r w:rsidR="00D4024C" w:rsidRPr="000A22D1">
        <w:rPr>
          <w:rFonts w:ascii="Helvetica" w:eastAsia="Helvetica" w:hAnsi="Helvetica" w:cs="Helvetica"/>
          <w:sz w:val="22"/>
          <w:szCs w:val="22"/>
        </w:rPr>
        <w:t>your location.</w:t>
      </w:r>
      <w:r w:rsidR="7E906D94"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4C5E44B8" w14:textId="77777777" w:rsidR="00F82437" w:rsidRPr="000A22D1" w:rsidRDefault="00F82437" w:rsidP="00F82437">
      <w:pPr>
        <w:spacing w:after="120"/>
        <w:rPr>
          <w:rFonts w:ascii="Helvetica" w:eastAsia="Helvetica" w:hAnsi="Helvetica" w:cs="Helvetica"/>
          <w:sz w:val="22"/>
          <w:szCs w:val="22"/>
        </w:rPr>
      </w:pPr>
    </w:p>
    <w:p w14:paraId="047D0898" w14:textId="1522E0F5" w:rsidR="00396F7A" w:rsidRPr="000A22D1" w:rsidRDefault="08C87E2D" w:rsidP="000A22D1">
      <w:pPr>
        <w:spacing w:before="240"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If there are no results, you </w:t>
      </w:r>
      <w:r w:rsidR="00640CF5" w:rsidRPr="000A22D1">
        <w:rPr>
          <w:rFonts w:ascii="Helvetica" w:eastAsia="Helvetica" w:hAnsi="Helvetica" w:cs="Helvetica"/>
          <w:sz w:val="22"/>
          <w:szCs w:val="22"/>
        </w:rPr>
        <w:t xml:space="preserve">will </w:t>
      </w:r>
      <w:r w:rsidR="004126E1" w:rsidRPr="000A22D1">
        <w:rPr>
          <w:rFonts w:ascii="Helvetica" w:eastAsia="Helvetica" w:hAnsi="Helvetica" w:cs="Helvetica"/>
          <w:sz w:val="22"/>
          <w:szCs w:val="22"/>
        </w:rPr>
        <w:t xml:space="preserve">see a message that </w:t>
      </w:r>
      <w:r w:rsidR="0086152F" w:rsidRPr="000A22D1">
        <w:rPr>
          <w:rFonts w:ascii="Helvetica" w:eastAsia="Helvetica" w:hAnsi="Helvetica" w:cs="Helvetica"/>
          <w:sz w:val="22"/>
          <w:szCs w:val="22"/>
        </w:rPr>
        <w:t>says,</w:t>
      </w:r>
      <w:r w:rsidR="004126E1" w:rsidRPr="000A22D1">
        <w:rPr>
          <w:rFonts w:ascii="Helvetica" w:eastAsia="Helvetica" w:hAnsi="Helvetica" w:cs="Helvetica"/>
          <w:sz w:val="22"/>
          <w:szCs w:val="22"/>
        </w:rPr>
        <w:t xml:space="preserve"> “No results were found for </w:t>
      </w:r>
      <w:r w:rsidR="00675CB2" w:rsidRPr="000A22D1">
        <w:rPr>
          <w:rFonts w:ascii="Helvetica" w:eastAsia="Helvetica" w:hAnsi="Helvetica" w:cs="Helvetica"/>
          <w:sz w:val="22"/>
          <w:szCs w:val="22"/>
        </w:rPr>
        <w:t>…”</w:t>
      </w:r>
      <w:r w:rsidR="0007249D" w:rsidRPr="000A22D1">
        <w:rPr>
          <w:rFonts w:ascii="Helvetica" w:eastAsia="Helvetica" w:hAnsi="Helvetica" w:cs="Helvetica"/>
          <w:sz w:val="22"/>
          <w:szCs w:val="22"/>
        </w:rPr>
        <w:t>.</w:t>
      </w:r>
      <w:r w:rsidR="003A1F6B" w:rsidRPr="000A22D1">
        <w:rPr>
          <w:rFonts w:ascii="Helvetica" w:eastAsia="Helvetica" w:hAnsi="Helvetica" w:cs="Helvetica"/>
          <w:sz w:val="22"/>
          <w:szCs w:val="22"/>
        </w:rPr>
        <w:t xml:space="preserve"> If you want to perform another location search</w:t>
      </w:r>
      <w:r w:rsidR="001F3688" w:rsidRPr="000A22D1">
        <w:rPr>
          <w:rFonts w:ascii="Helvetica" w:eastAsia="Helvetica" w:hAnsi="Helvetica" w:cs="Helvetica"/>
          <w:sz w:val="22"/>
          <w:szCs w:val="22"/>
        </w:rPr>
        <w:t xml:space="preserve">, or </w:t>
      </w:r>
      <w:r w:rsidR="004A18FC" w:rsidRPr="000A22D1">
        <w:rPr>
          <w:rFonts w:ascii="Helvetica" w:eastAsia="Helvetica" w:hAnsi="Helvetica" w:cs="Helvetica"/>
          <w:sz w:val="22"/>
          <w:szCs w:val="22"/>
        </w:rPr>
        <w:t>re-</w:t>
      </w:r>
      <w:r w:rsidR="001F3688" w:rsidRPr="000A22D1">
        <w:rPr>
          <w:rFonts w:ascii="Helvetica" w:eastAsia="Helvetica" w:hAnsi="Helvetica" w:cs="Helvetica"/>
          <w:sz w:val="22"/>
          <w:szCs w:val="22"/>
        </w:rPr>
        <w:t xml:space="preserve">enter your search </w:t>
      </w:r>
      <w:r w:rsidR="00D41EBB" w:rsidRPr="000A22D1">
        <w:rPr>
          <w:rFonts w:ascii="Helvetica" w:eastAsia="Helvetica" w:hAnsi="Helvetica" w:cs="Helvetica"/>
          <w:sz w:val="22"/>
          <w:szCs w:val="22"/>
        </w:rPr>
        <w:t>using wild</w:t>
      </w:r>
      <w:r w:rsidR="004A18FC" w:rsidRPr="000A22D1">
        <w:rPr>
          <w:rFonts w:ascii="Helvetica" w:eastAsia="Helvetica" w:hAnsi="Helvetica" w:cs="Helvetica"/>
          <w:sz w:val="22"/>
          <w:szCs w:val="22"/>
        </w:rPr>
        <w:t>cards</w:t>
      </w:r>
      <w:r w:rsidR="003A1F6B" w:rsidRPr="000A22D1">
        <w:rPr>
          <w:rFonts w:ascii="Helvetica" w:eastAsia="Helvetica" w:hAnsi="Helvetica" w:cs="Helvetica"/>
          <w:sz w:val="22"/>
          <w:szCs w:val="22"/>
        </w:rPr>
        <w:t>, enter the place name in the search box in the upper right corner, and hit the Enter key.</w:t>
      </w:r>
    </w:p>
    <w:p w14:paraId="6BB7B181" w14:textId="77777777" w:rsidR="00A707B0" w:rsidRPr="000A22D1" w:rsidRDefault="00A707B0" w:rsidP="0C81A977">
      <w:pPr>
        <w:rPr>
          <w:rFonts w:ascii="Helvetica" w:eastAsia="Helvetica" w:hAnsi="Helvetica" w:cs="Helvetica"/>
          <w:sz w:val="22"/>
          <w:szCs w:val="22"/>
        </w:rPr>
      </w:pPr>
    </w:p>
    <w:p w14:paraId="4AFBD5E3" w14:textId="77777777" w:rsidR="00CB079F" w:rsidRDefault="00CB079F">
      <w:pPr>
        <w:widowControl/>
        <w:autoSpaceDE/>
        <w:autoSpaceDN/>
        <w:adjustRightInd/>
        <w:spacing w:after="200" w:line="276" w:lineRule="auto"/>
        <w:rPr>
          <w:rFonts w:ascii="Helvetica" w:eastAsia="Helvetica" w:hAnsi="Helvetica" w:cs="Helvetica"/>
          <w:b/>
          <w:sz w:val="24"/>
          <w:szCs w:val="24"/>
        </w:rPr>
      </w:pPr>
      <w:r>
        <w:rPr>
          <w:rFonts w:ascii="Helvetica" w:eastAsia="Helvetica" w:hAnsi="Helvetica" w:cs="Helvetica"/>
        </w:rPr>
        <w:br w:type="page"/>
      </w:r>
    </w:p>
    <w:p w14:paraId="57A1AA22" w14:textId="186738D4" w:rsidR="00BE4760" w:rsidRPr="000A22D1" w:rsidRDefault="1CD17D14" w:rsidP="007F039D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lastRenderedPageBreak/>
        <w:t xml:space="preserve">Location </w:t>
      </w:r>
      <w:r w:rsidR="00EF5AF3" w:rsidRPr="000A22D1">
        <w:rPr>
          <w:rFonts w:ascii="Helvetica" w:eastAsia="Helvetica" w:hAnsi="Helvetica" w:cs="Helvetica"/>
        </w:rPr>
        <w:t>E</w:t>
      </w:r>
      <w:r w:rsidRPr="000A22D1">
        <w:rPr>
          <w:rFonts w:ascii="Helvetica" w:eastAsia="Helvetica" w:hAnsi="Helvetica" w:cs="Helvetica"/>
        </w:rPr>
        <w:t xml:space="preserve">ntry </w:t>
      </w:r>
      <w:r w:rsidR="00EF5AF3" w:rsidRPr="000A22D1">
        <w:rPr>
          <w:rFonts w:ascii="Helvetica" w:eastAsia="Helvetica" w:hAnsi="Helvetica" w:cs="Helvetica"/>
        </w:rPr>
        <w:t>P</w:t>
      </w:r>
      <w:r w:rsidRPr="000A22D1">
        <w:rPr>
          <w:rFonts w:ascii="Helvetica" w:eastAsia="Helvetica" w:hAnsi="Helvetica" w:cs="Helvetica"/>
        </w:rPr>
        <w:t>age</w:t>
      </w:r>
    </w:p>
    <w:p w14:paraId="451CA58B" w14:textId="7A5B7FEA" w:rsidR="003544F0" w:rsidRPr="000A22D1" w:rsidRDefault="08C87E2D" w:rsidP="0092730D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Each location has its own main entry page.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The page will look </w:t>
      </w:r>
      <w:r w:rsidR="000F2C13" w:rsidRPr="000A22D1">
        <w:rPr>
          <w:rFonts w:ascii="Helvetica" w:eastAsia="Helvetica" w:hAnsi="Helvetica" w:cs="Helvetica"/>
          <w:sz w:val="22"/>
          <w:szCs w:val="22"/>
        </w:rPr>
        <w:t>like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this: </w:t>
      </w:r>
    </w:p>
    <w:p w14:paraId="558FD37D" w14:textId="77777777" w:rsidR="003D4956" w:rsidRPr="000A22D1" w:rsidRDefault="003D4956" w:rsidP="0C81A977">
      <w:pPr>
        <w:rPr>
          <w:rFonts w:ascii="Helvetica" w:eastAsia="Helvetica" w:hAnsi="Helvetica" w:cs="Helvetica"/>
          <w:sz w:val="22"/>
          <w:szCs w:val="22"/>
        </w:rPr>
      </w:pPr>
    </w:p>
    <w:p w14:paraId="6E58C0D1" w14:textId="448B77FB" w:rsidR="003D4956" w:rsidRPr="000A22D1" w:rsidRDefault="00184298" w:rsidP="0C81A977">
      <w:pPr>
        <w:rPr>
          <w:rFonts w:ascii="Helvetica" w:eastAsia="Helvetica" w:hAnsi="Helvetica" w:cs="Helvetica"/>
          <w:b/>
          <w:bCs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4FF40" wp14:editId="222017E6">
                <wp:simplePos x="0" y="0"/>
                <wp:positionH relativeFrom="column">
                  <wp:posOffset>4537494</wp:posOffset>
                </wp:positionH>
                <wp:positionV relativeFrom="paragraph">
                  <wp:posOffset>1219570</wp:posOffset>
                </wp:positionV>
                <wp:extent cx="258445" cy="267419"/>
                <wp:effectExtent l="0" t="0" r="27305" b="18415"/>
                <wp:wrapNone/>
                <wp:docPr id="4218347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67419"/>
                        </a:xfrm>
                        <a:prstGeom prst="rect">
                          <a:avLst/>
                        </a:prstGeom>
                        <a:ln>
                          <a:solidFill>
                            <a:srgbClr val="87B94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287EF" w14:textId="30C372E3" w:rsidR="00BA1E08" w:rsidRPr="009E1305" w:rsidRDefault="00BA1E08" w:rsidP="00BA1E08">
                            <w:pPr>
                              <w:rPr>
                                <w:rFonts w:ascii="Helvetica" w:hAnsi="Helvetica" w:cs="Helvetica"/>
                                <w:lang w:val="pl-P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lang w:val="pl-P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4FF4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7.3pt;margin-top:96.05pt;width:20.35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" fillcolor="white [3201]" strokecolor="#87b940" strokeweight="2pt">
                <v:textbox>
                  <w:txbxContent>
                    <w:p w14:paraId="525287EF" w14:textId="30C372E3" w:rsidR="00BA1E08" w:rsidRPr="009E1305" w:rsidRDefault="00BA1E08" w:rsidP="00BA1E08">
                      <w:pPr>
                        <w:rPr>
                          <w:rFonts w:ascii="Helvetica" w:hAnsi="Helvetica" w:cs="Helvetica"/>
                          <w:lang w:val="pl-PL"/>
                        </w:rPr>
                      </w:pPr>
                      <w:r>
                        <w:rPr>
                          <w:rFonts w:ascii="Helvetica" w:hAnsi="Helvetica" w:cs="Helvetica"/>
                          <w:lang w:val="pl-P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0590" w:rsidRPr="000A22D1">
        <w:rPr>
          <w:rFonts w:ascii="Helvetica" w:eastAsia="Helvetica" w:hAnsi="Helvetica" w:cs="Helvetic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6B263A" wp14:editId="31178CBE">
                <wp:simplePos x="0" y="0"/>
                <wp:positionH relativeFrom="margin">
                  <wp:align>left</wp:align>
                </wp:positionH>
                <wp:positionV relativeFrom="paragraph">
                  <wp:posOffset>1083430</wp:posOffset>
                </wp:positionV>
                <wp:extent cx="258445" cy="258792"/>
                <wp:effectExtent l="0" t="0" r="27305" b="27305"/>
                <wp:wrapNone/>
                <wp:docPr id="7435052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58792"/>
                        </a:xfrm>
                        <a:prstGeom prst="rect">
                          <a:avLst/>
                        </a:prstGeom>
                        <a:ln>
                          <a:solidFill>
                            <a:srgbClr val="87B94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266C0" w14:textId="683841BA" w:rsidR="00702177" w:rsidRPr="009E1305" w:rsidRDefault="00702177" w:rsidP="00702177">
                            <w:pPr>
                              <w:rPr>
                                <w:rFonts w:ascii="Helvetica" w:hAnsi="Helvetica" w:cs="Helvetica"/>
                                <w:lang w:val="pl-P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lang w:val="pl-P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263A" id="_x0000_s1027" type="#_x0000_t202" style="position:absolute;margin-left:0;margin-top:85.3pt;width:20.35pt;height:20.4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" fillcolor="white [3201]" strokecolor="#87b940" strokeweight="2pt">
                <v:textbox>
                  <w:txbxContent>
                    <w:p w14:paraId="067266C0" w14:textId="683841BA" w:rsidR="00702177" w:rsidRPr="009E1305" w:rsidRDefault="00702177" w:rsidP="00702177">
                      <w:pPr>
                        <w:rPr>
                          <w:rFonts w:ascii="Helvetica" w:hAnsi="Helvetica" w:cs="Helvetica"/>
                          <w:lang w:val="pl-PL"/>
                        </w:rPr>
                      </w:pPr>
                      <w:r>
                        <w:rPr>
                          <w:rFonts w:ascii="Helvetica" w:hAnsi="Helvetica" w:cs="Helvetica"/>
                          <w:lang w:val="pl-PL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590" w:rsidRPr="000A22D1">
        <w:rPr>
          <w:rFonts w:ascii="Helvetica" w:eastAsia="Helvetica" w:hAnsi="Helvetica" w:cs="Helvetic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C7CEF7" wp14:editId="449ACDEF">
                <wp:simplePos x="0" y="0"/>
                <wp:positionH relativeFrom="column">
                  <wp:posOffset>1086928</wp:posOffset>
                </wp:positionH>
                <wp:positionV relativeFrom="paragraph">
                  <wp:posOffset>805503</wp:posOffset>
                </wp:positionV>
                <wp:extent cx="258445" cy="276046"/>
                <wp:effectExtent l="0" t="0" r="27305" b="10160"/>
                <wp:wrapNone/>
                <wp:docPr id="17494983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76046"/>
                        </a:xfrm>
                        <a:prstGeom prst="rect">
                          <a:avLst/>
                        </a:prstGeom>
                        <a:ln>
                          <a:solidFill>
                            <a:srgbClr val="87B94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1D856" w14:textId="6DF21A16" w:rsidR="00344552" w:rsidRPr="009E1305" w:rsidRDefault="00344552" w:rsidP="00344552">
                            <w:pPr>
                              <w:rPr>
                                <w:rFonts w:ascii="Helvetica" w:hAnsi="Helvetica" w:cs="Helvetica"/>
                                <w:lang w:val="pl-P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lang w:val="pl-P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CEF7" id="_x0000_s1028" type="#_x0000_t202" style="position:absolute;margin-left:85.6pt;margin-top:63.45pt;width:20.35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" fillcolor="white [3201]" strokecolor="#87b940" strokeweight="2pt">
                <v:textbox>
                  <w:txbxContent>
                    <w:p w14:paraId="71A1D856" w14:textId="6DF21A16" w:rsidR="00344552" w:rsidRPr="009E1305" w:rsidRDefault="00344552" w:rsidP="00344552">
                      <w:pPr>
                        <w:rPr>
                          <w:rFonts w:ascii="Helvetica" w:hAnsi="Helvetica" w:cs="Helvetica"/>
                          <w:lang w:val="pl-PL"/>
                        </w:rPr>
                      </w:pPr>
                      <w:r>
                        <w:rPr>
                          <w:rFonts w:ascii="Helvetica" w:hAnsi="Helvetica" w:cs="Helvetica"/>
                          <w:lang w:val="pl-P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11C7C" w:rsidRPr="000A22D1">
        <w:rPr>
          <w:rFonts w:ascii="Helvetica" w:eastAsia="Helvetica" w:hAnsi="Helvetica" w:cs="Helvetic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BABCEE" wp14:editId="57409DCC">
                <wp:simplePos x="0" y="0"/>
                <wp:positionH relativeFrom="column">
                  <wp:posOffset>5357004</wp:posOffset>
                </wp:positionH>
                <wp:positionV relativeFrom="paragraph">
                  <wp:posOffset>3821141</wp:posOffset>
                </wp:positionV>
                <wp:extent cx="258792" cy="258793"/>
                <wp:effectExtent l="0" t="0" r="27305" b="27305"/>
                <wp:wrapNone/>
                <wp:docPr id="2759053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" cy="258793"/>
                        </a:xfrm>
                        <a:prstGeom prst="rect">
                          <a:avLst/>
                        </a:prstGeom>
                        <a:ln>
                          <a:solidFill>
                            <a:srgbClr val="87B94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243B7" w14:textId="51178766" w:rsidR="00911C7C" w:rsidRPr="009E1305" w:rsidRDefault="00911C7C" w:rsidP="00911C7C">
                            <w:pPr>
                              <w:rPr>
                                <w:rFonts w:ascii="Helvetica" w:hAnsi="Helvetica" w:cs="Helvetica"/>
                                <w:lang w:val="pl-P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lang w:val="pl-P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BCEE" id="_x0000_s1029" type="#_x0000_t202" style="position:absolute;margin-left:421.8pt;margin-top:300.9pt;width:20.4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" fillcolor="white [3201]" strokecolor="#87b940" strokeweight="2pt">
                <v:textbox>
                  <w:txbxContent>
                    <w:p w14:paraId="042243B7" w14:textId="51178766" w:rsidR="00911C7C" w:rsidRPr="009E1305" w:rsidRDefault="00911C7C" w:rsidP="00911C7C">
                      <w:pPr>
                        <w:rPr>
                          <w:rFonts w:ascii="Helvetica" w:hAnsi="Helvetica" w:cs="Helvetica"/>
                          <w:lang w:val="pl-PL"/>
                        </w:rPr>
                      </w:pPr>
                      <w:r>
                        <w:rPr>
                          <w:rFonts w:ascii="Helvetica" w:hAnsi="Helvetica" w:cs="Helvetica"/>
                          <w:lang w:val="pl-P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F08DF" w:rsidRPr="000A22D1">
        <w:rPr>
          <w:rFonts w:ascii="Helvetica" w:eastAsia="Helvetica" w:hAnsi="Helvetica" w:cs="Helvetic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0977D" wp14:editId="1890004F">
                <wp:simplePos x="0" y="0"/>
                <wp:positionH relativeFrom="column">
                  <wp:posOffset>245374</wp:posOffset>
                </wp:positionH>
                <wp:positionV relativeFrom="paragraph">
                  <wp:posOffset>2437130</wp:posOffset>
                </wp:positionV>
                <wp:extent cx="258792" cy="232913"/>
                <wp:effectExtent l="0" t="0" r="27305" b="15240"/>
                <wp:wrapNone/>
                <wp:docPr id="161618504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" cy="232913"/>
                        </a:xfrm>
                        <a:prstGeom prst="rect">
                          <a:avLst/>
                        </a:prstGeom>
                        <a:ln>
                          <a:solidFill>
                            <a:srgbClr val="87B94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2FC8A" w14:textId="6E298096" w:rsidR="002F08DF" w:rsidRPr="009E1305" w:rsidRDefault="002F08DF" w:rsidP="002F08DF">
                            <w:pPr>
                              <w:rPr>
                                <w:rFonts w:ascii="Helvetica" w:hAnsi="Helvetica" w:cs="Helvetica"/>
                                <w:lang w:val="pl-P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lang w:val="pl-P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977D" id="_x0000_s1030" type="#_x0000_t202" style="position:absolute;margin-left:19.3pt;margin-top:191.9pt;width:20.4pt;height:1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" fillcolor="white [3201]" strokecolor="#87b940" strokeweight="2pt">
                <v:textbox>
                  <w:txbxContent>
                    <w:p w14:paraId="13C2FC8A" w14:textId="6E298096" w:rsidR="002F08DF" w:rsidRPr="009E1305" w:rsidRDefault="002F08DF" w:rsidP="002F08DF">
                      <w:pPr>
                        <w:rPr>
                          <w:rFonts w:ascii="Helvetica" w:hAnsi="Helvetica" w:cs="Helvetica"/>
                          <w:lang w:val="pl-PL"/>
                        </w:rPr>
                      </w:pPr>
                      <w:r>
                        <w:rPr>
                          <w:rFonts w:ascii="Helvetica" w:hAnsi="Helvetica" w:cs="Helvetica"/>
                          <w:lang w:val="pl-P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E1305" w:rsidRPr="000A22D1">
        <w:rPr>
          <w:rFonts w:ascii="Helvetica" w:eastAsia="Helvetica" w:hAnsi="Helvetica" w:cs="Helvetic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70ABEC" wp14:editId="7CBA9CAA">
                <wp:simplePos x="0" y="0"/>
                <wp:positionH relativeFrom="column">
                  <wp:posOffset>1639019</wp:posOffset>
                </wp:positionH>
                <wp:positionV relativeFrom="paragraph">
                  <wp:posOffset>405082</wp:posOffset>
                </wp:positionV>
                <wp:extent cx="258792" cy="232913"/>
                <wp:effectExtent l="0" t="0" r="27305" b="15240"/>
                <wp:wrapNone/>
                <wp:docPr id="10939740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" cy="232913"/>
                        </a:xfrm>
                        <a:prstGeom prst="rect">
                          <a:avLst/>
                        </a:prstGeom>
                        <a:ln>
                          <a:solidFill>
                            <a:srgbClr val="87B94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B29A6" w14:textId="0DA337C6" w:rsidR="009E1305" w:rsidRPr="009E1305" w:rsidRDefault="009E1305" w:rsidP="00344552">
                            <w:pPr>
                              <w:rPr>
                                <w:rFonts w:ascii="Helvetica" w:hAnsi="Helvetica" w:cs="Helvetica"/>
                                <w:lang w:val="pl-PL"/>
                              </w:rPr>
                            </w:pPr>
                            <w:r w:rsidRPr="009E1305">
                              <w:rPr>
                                <w:rFonts w:ascii="Helvetica" w:hAnsi="Helvetica" w:cs="Helvetica"/>
                                <w:lang w:val="pl-P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ABEC" id="_x0000_s1031" type="#_x0000_t202" style="position:absolute;margin-left:129.05pt;margin-top:31.9pt;width:20.4pt;height:18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" fillcolor="white [3201]" strokecolor="#87b940" strokeweight="2pt">
                <v:textbox>
                  <w:txbxContent>
                    <w:p w14:paraId="797B29A6" w14:textId="0DA337C6" w:rsidR="009E1305" w:rsidRPr="009E1305" w:rsidRDefault="009E1305" w:rsidP="00344552">
                      <w:pPr>
                        <w:rPr>
                          <w:rFonts w:ascii="Helvetica" w:hAnsi="Helvetica" w:cs="Helvetica"/>
                          <w:lang w:val="pl-PL"/>
                        </w:rPr>
                      </w:pPr>
                      <w:r w:rsidRPr="009E1305">
                        <w:rPr>
                          <w:rFonts w:ascii="Helvetica" w:hAnsi="Helvetica" w:cs="Helvetica"/>
                          <w:lang w:val="pl-P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97368" w:rsidRPr="000A22D1">
        <w:rPr>
          <w:rFonts w:ascii="Helvetica" w:eastAsia="Helvetica" w:hAnsi="Helvetica" w:cs="Helvetica"/>
          <w:b/>
          <w:bCs/>
          <w:noProof/>
          <w:sz w:val="22"/>
          <w:szCs w:val="22"/>
        </w:rPr>
        <w:drawing>
          <wp:inline distT="0" distB="0" distL="0" distR="0" wp14:anchorId="78367291" wp14:editId="18A17F56">
            <wp:extent cx="5943600" cy="4700840"/>
            <wp:effectExtent l="0" t="0" r="0" b="5080"/>
            <wp:docPr id="5931167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16768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b="12273"/>
                    <a:stretch/>
                  </pic:blipFill>
                  <pic:spPr bwMode="auto">
                    <a:xfrm>
                      <a:off x="0" y="0"/>
                      <a:ext cx="5960055" cy="471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A4681" w14:textId="35DEC243" w:rsidR="000F2C13" w:rsidRPr="000A22D1" w:rsidRDefault="000F2C13" w:rsidP="0C81A977">
      <w:pPr>
        <w:rPr>
          <w:rFonts w:ascii="Helvetica" w:eastAsia="Helvetica" w:hAnsi="Helvetica" w:cs="Helvetica"/>
          <w:sz w:val="22"/>
          <w:szCs w:val="22"/>
        </w:rPr>
      </w:pPr>
    </w:p>
    <w:p w14:paraId="5AD7284B" w14:textId="41CE1425" w:rsidR="003C31C2" w:rsidRPr="000A22D1" w:rsidRDefault="00AE0D65" w:rsidP="0092730D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The main entry page is broken into different sections, labeled on the </w:t>
      </w:r>
      <w:r w:rsidR="00883B6E" w:rsidRPr="000A22D1">
        <w:rPr>
          <w:rFonts w:ascii="Helvetica" w:eastAsia="Helvetica" w:hAnsi="Helvetica" w:cs="Helvetica"/>
          <w:sz w:val="22"/>
          <w:szCs w:val="22"/>
        </w:rPr>
        <w:t>example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4B56E7" w:rsidRPr="000A22D1">
        <w:rPr>
          <w:rFonts w:ascii="Helvetica" w:eastAsia="Helvetica" w:hAnsi="Helvetica" w:cs="Helvetica"/>
          <w:sz w:val="22"/>
          <w:szCs w:val="22"/>
        </w:rPr>
        <w:t xml:space="preserve">above. </w:t>
      </w:r>
      <w:r w:rsidR="00A9313E" w:rsidRPr="000A22D1">
        <w:rPr>
          <w:rFonts w:ascii="Helvetica" w:eastAsia="Helvetica" w:hAnsi="Helvetica" w:cs="Helvetica"/>
          <w:sz w:val="22"/>
          <w:szCs w:val="22"/>
        </w:rPr>
        <w:t>(</w:t>
      </w:r>
      <w:r w:rsidR="00BB62BF" w:rsidRPr="000A22D1">
        <w:rPr>
          <w:rFonts w:ascii="Helvetica" w:eastAsia="Helvetica" w:hAnsi="Helvetica" w:cs="Helvetica"/>
          <w:sz w:val="22"/>
          <w:szCs w:val="22"/>
        </w:rPr>
        <w:t xml:space="preserve">1) </w:t>
      </w:r>
      <w:r w:rsidR="004B56E7" w:rsidRPr="000A22D1">
        <w:rPr>
          <w:rFonts w:ascii="Helvetica" w:eastAsia="Helvetica" w:hAnsi="Helvetica" w:cs="Helvetica"/>
          <w:sz w:val="22"/>
          <w:szCs w:val="22"/>
        </w:rPr>
        <w:t>The</w:t>
      </w:r>
      <w:r w:rsidR="6BC84E45" w:rsidRPr="000A22D1">
        <w:rPr>
          <w:rFonts w:ascii="Helvetica" w:eastAsia="Helvetica" w:hAnsi="Helvetica" w:cs="Helvetica"/>
          <w:sz w:val="22"/>
          <w:szCs w:val="22"/>
        </w:rPr>
        <w:t xml:space="preserve"> location name is at the top, followed by </w:t>
      </w:r>
      <w:r w:rsidR="00807FBD" w:rsidRPr="000A22D1">
        <w:rPr>
          <w:rFonts w:ascii="Helvetica" w:eastAsia="Helvetica" w:hAnsi="Helvetica" w:cs="Helvetica"/>
          <w:sz w:val="22"/>
          <w:szCs w:val="22"/>
        </w:rPr>
        <w:t>its</w:t>
      </w:r>
      <w:r w:rsidR="6BC84E45" w:rsidRPr="000A22D1">
        <w:rPr>
          <w:rFonts w:ascii="Helvetica" w:eastAsia="Helvetica" w:hAnsi="Helvetica" w:cs="Helvetica"/>
          <w:sz w:val="22"/>
          <w:szCs w:val="22"/>
        </w:rPr>
        <w:t xml:space="preserve"> jurisdictions</w:t>
      </w:r>
      <w:r w:rsidR="00807FBD" w:rsidRPr="000A22D1">
        <w:rPr>
          <w:rFonts w:ascii="Helvetica" w:eastAsia="Helvetica" w:hAnsi="Helvetica" w:cs="Helvetica"/>
          <w:sz w:val="22"/>
          <w:szCs w:val="22"/>
        </w:rPr>
        <w:t xml:space="preserve"> from smallest to largest</w:t>
      </w:r>
      <w:r w:rsidR="6BC84E45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A9313E" w:rsidRPr="000A22D1">
        <w:rPr>
          <w:rFonts w:ascii="Helvetica" w:eastAsia="Helvetica" w:hAnsi="Helvetica" w:cs="Helvetica"/>
          <w:sz w:val="22"/>
          <w:szCs w:val="22"/>
        </w:rPr>
        <w:t>(</w:t>
      </w:r>
      <w:r w:rsidR="000F5DD0" w:rsidRPr="000A22D1">
        <w:rPr>
          <w:rFonts w:ascii="Helvetica" w:eastAsia="Helvetica" w:hAnsi="Helvetica" w:cs="Helvetica"/>
          <w:sz w:val="22"/>
          <w:szCs w:val="22"/>
        </w:rPr>
        <w:t xml:space="preserve">2) </w:t>
      </w:r>
      <w:r w:rsidR="00CF335F" w:rsidRPr="000A22D1">
        <w:rPr>
          <w:rFonts w:ascii="Helvetica" w:eastAsia="Helvetica" w:hAnsi="Helvetica" w:cs="Helvetica"/>
          <w:sz w:val="22"/>
          <w:szCs w:val="22"/>
        </w:rPr>
        <w:t xml:space="preserve">Underneath the main heading </w:t>
      </w:r>
      <w:r w:rsidR="000F5DD0" w:rsidRPr="000A22D1">
        <w:rPr>
          <w:rFonts w:ascii="Helvetica" w:eastAsia="Helvetica" w:hAnsi="Helvetica" w:cs="Helvetica"/>
          <w:sz w:val="22"/>
          <w:szCs w:val="22"/>
        </w:rPr>
        <w:t xml:space="preserve">is </w:t>
      </w:r>
      <w:r w:rsidR="00CF335F" w:rsidRPr="000A22D1">
        <w:rPr>
          <w:rFonts w:ascii="Helvetica" w:eastAsia="Helvetica" w:hAnsi="Helvetica" w:cs="Helvetica"/>
          <w:sz w:val="22"/>
          <w:szCs w:val="22"/>
        </w:rPr>
        <w:t xml:space="preserve">a light gray navigational bar with different </w:t>
      </w:r>
      <w:r w:rsidR="00314AF4" w:rsidRPr="000A22D1">
        <w:rPr>
          <w:rFonts w:ascii="Helvetica" w:eastAsia="Helvetica" w:hAnsi="Helvetica" w:cs="Helvetica"/>
          <w:sz w:val="22"/>
          <w:szCs w:val="22"/>
        </w:rPr>
        <w:t>tabs</w:t>
      </w:r>
      <w:r w:rsidR="00386691" w:rsidRPr="000A22D1">
        <w:rPr>
          <w:rFonts w:ascii="Helvetica" w:eastAsia="Helvetica" w:hAnsi="Helvetica" w:cs="Helvetica"/>
          <w:sz w:val="22"/>
          <w:szCs w:val="22"/>
        </w:rPr>
        <w:t xml:space="preserve">. The </w:t>
      </w:r>
      <w:r w:rsidR="00395C33" w:rsidRPr="000A22D1">
        <w:rPr>
          <w:rFonts w:ascii="Helvetica" w:eastAsia="Helvetica" w:hAnsi="Helvetica" w:cs="Helvetica"/>
          <w:sz w:val="22"/>
          <w:szCs w:val="22"/>
        </w:rPr>
        <w:t>tab you are on will be bolded</w:t>
      </w:r>
      <w:r w:rsidR="005E08CB" w:rsidRPr="000A22D1">
        <w:rPr>
          <w:rFonts w:ascii="Helvetica" w:eastAsia="Helvetica" w:hAnsi="Helvetica" w:cs="Helvetica"/>
          <w:sz w:val="22"/>
          <w:szCs w:val="22"/>
        </w:rPr>
        <w:t>;</w:t>
      </w:r>
      <w:r w:rsidR="00395C33" w:rsidRPr="000A22D1">
        <w:rPr>
          <w:rFonts w:ascii="Helvetica" w:eastAsia="Helvetica" w:hAnsi="Helvetica" w:cs="Helvetica"/>
          <w:sz w:val="22"/>
          <w:szCs w:val="22"/>
        </w:rPr>
        <w:t xml:space="preserve"> as</w:t>
      </w:r>
      <w:r w:rsidR="00B46B14" w:rsidRPr="000A22D1">
        <w:rPr>
          <w:rFonts w:ascii="Helvetica" w:eastAsia="Helvetica" w:hAnsi="Helvetica" w:cs="Helvetica"/>
          <w:sz w:val="22"/>
          <w:szCs w:val="22"/>
        </w:rPr>
        <w:t xml:space="preserve"> indicat</w:t>
      </w:r>
      <w:r w:rsidR="00727430" w:rsidRPr="000A22D1">
        <w:rPr>
          <w:rFonts w:ascii="Helvetica" w:eastAsia="Helvetica" w:hAnsi="Helvetica" w:cs="Helvetica"/>
          <w:sz w:val="22"/>
          <w:szCs w:val="22"/>
        </w:rPr>
        <w:t>ed</w:t>
      </w:r>
      <w:r w:rsidR="00D85805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727430" w:rsidRPr="000A22D1">
        <w:rPr>
          <w:rFonts w:ascii="Helvetica" w:eastAsia="Helvetica" w:hAnsi="Helvetica" w:cs="Helvetica"/>
          <w:sz w:val="22"/>
          <w:szCs w:val="22"/>
        </w:rPr>
        <w:t xml:space="preserve">by </w:t>
      </w:r>
      <w:r w:rsidR="00D85805" w:rsidRPr="000A22D1">
        <w:rPr>
          <w:rFonts w:ascii="Helvetica" w:eastAsia="Helvetica" w:hAnsi="Helvetica" w:cs="Helvetica"/>
          <w:sz w:val="22"/>
          <w:szCs w:val="22"/>
        </w:rPr>
        <w:t>the bolded “</w:t>
      </w:r>
      <w:r w:rsidR="00D85805" w:rsidRPr="000A22D1">
        <w:rPr>
          <w:rFonts w:ascii="Helvetica" w:eastAsia="Helvetica" w:hAnsi="Helvetica" w:cs="Helvetica"/>
          <w:b/>
          <w:bCs/>
          <w:sz w:val="22"/>
          <w:szCs w:val="22"/>
        </w:rPr>
        <w:t>Entry</w:t>
      </w:r>
      <w:r w:rsidR="00D85805" w:rsidRPr="000A22D1">
        <w:rPr>
          <w:rFonts w:ascii="Helvetica" w:eastAsia="Helvetica" w:hAnsi="Helvetica" w:cs="Helvetica"/>
          <w:sz w:val="22"/>
          <w:szCs w:val="22"/>
        </w:rPr>
        <w:t>”</w:t>
      </w:r>
      <w:r w:rsidR="001D2820" w:rsidRPr="000A22D1">
        <w:rPr>
          <w:rFonts w:ascii="Helvetica" w:eastAsia="Helvetica" w:hAnsi="Helvetica" w:cs="Helvetica"/>
          <w:sz w:val="22"/>
          <w:szCs w:val="22"/>
        </w:rPr>
        <w:t xml:space="preserve"> tab</w:t>
      </w:r>
      <w:r w:rsidR="005E08CB" w:rsidRPr="000A22D1">
        <w:rPr>
          <w:rFonts w:ascii="Helvetica" w:eastAsia="Helvetica" w:hAnsi="Helvetica" w:cs="Helvetica"/>
          <w:sz w:val="22"/>
          <w:szCs w:val="22"/>
        </w:rPr>
        <w:t xml:space="preserve">, </w:t>
      </w:r>
      <w:r w:rsidR="002208E8" w:rsidRPr="000A22D1">
        <w:rPr>
          <w:rFonts w:ascii="Helvetica" w:eastAsia="Helvetica" w:hAnsi="Helvetica" w:cs="Helvetica"/>
          <w:sz w:val="22"/>
          <w:szCs w:val="22"/>
        </w:rPr>
        <w:t xml:space="preserve">we are </w:t>
      </w:r>
      <w:r w:rsidR="001D2820" w:rsidRPr="000A22D1">
        <w:rPr>
          <w:rFonts w:ascii="Helvetica" w:eastAsia="Helvetica" w:hAnsi="Helvetica" w:cs="Helvetica"/>
          <w:sz w:val="22"/>
          <w:szCs w:val="22"/>
        </w:rPr>
        <w:t xml:space="preserve">on the entry page. </w:t>
      </w:r>
      <w:r w:rsidR="00A9313E" w:rsidRPr="000A22D1">
        <w:rPr>
          <w:rFonts w:ascii="Helvetica" w:eastAsia="Helvetica" w:hAnsi="Helvetica" w:cs="Helvetica"/>
          <w:sz w:val="22"/>
          <w:szCs w:val="22"/>
        </w:rPr>
        <w:t>(</w:t>
      </w:r>
      <w:r w:rsidR="00B9412B" w:rsidRPr="000A22D1">
        <w:rPr>
          <w:rFonts w:ascii="Helvetica" w:eastAsia="Helvetica" w:hAnsi="Helvetica" w:cs="Helvetica"/>
          <w:sz w:val="22"/>
          <w:szCs w:val="22"/>
        </w:rPr>
        <w:t xml:space="preserve">3) </w:t>
      </w:r>
      <w:r w:rsidR="6BC84E45" w:rsidRPr="000A22D1">
        <w:rPr>
          <w:rFonts w:ascii="Helvetica" w:eastAsia="Helvetica" w:hAnsi="Helvetica" w:cs="Helvetica"/>
          <w:sz w:val="22"/>
          <w:szCs w:val="22"/>
        </w:rPr>
        <w:t xml:space="preserve">Underneath the main navigation bar, the original entry from the </w:t>
      </w:r>
      <w:r w:rsidR="009A6BC9" w:rsidRPr="000A22D1">
        <w:rPr>
          <w:rFonts w:ascii="Helvetica" w:eastAsia="Helvetica" w:hAnsi="Helvetica" w:cs="Helvetica"/>
          <w:sz w:val="22"/>
          <w:szCs w:val="22"/>
        </w:rPr>
        <w:t>print</w:t>
      </w:r>
      <w:r w:rsidR="6BC84E45" w:rsidRPr="000A22D1">
        <w:rPr>
          <w:rFonts w:ascii="Helvetica" w:eastAsia="Helvetica" w:hAnsi="Helvetica" w:cs="Helvetica"/>
          <w:sz w:val="22"/>
          <w:szCs w:val="22"/>
        </w:rPr>
        <w:t xml:space="preserve"> version of Meyer</w:t>
      </w:r>
      <w:r w:rsidR="6E548D7D" w:rsidRPr="000A22D1">
        <w:rPr>
          <w:rFonts w:ascii="Helvetica" w:eastAsia="Helvetica" w:hAnsi="Helvetica" w:cs="Helvetica"/>
          <w:sz w:val="22"/>
          <w:szCs w:val="22"/>
        </w:rPr>
        <w:t>s</w:t>
      </w:r>
      <w:r w:rsidR="406B9BED" w:rsidRPr="000A22D1">
        <w:rPr>
          <w:rFonts w:ascii="Helvetica" w:eastAsia="Helvetica" w:hAnsi="Helvetica" w:cs="Helvetica"/>
          <w:sz w:val="22"/>
          <w:szCs w:val="22"/>
        </w:rPr>
        <w:t xml:space="preserve"> gazetteer is listed on the left</w:t>
      </w:r>
      <w:r w:rsidR="005C7616" w:rsidRPr="000A22D1">
        <w:rPr>
          <w:rFonts w:ascii="Helvetica" w:eastAsia="Helvetica" w:hAnsi="Helvetica" w:cs="Helvetica"/>
          <w:sz w:val="22"/>
          <w:szCs w:val="22"/>
        </w:rPr>
        <w:t xml:space="preserve">. Beneath </w:t>
      </w:r>
      <w:r w:rsidR="0038004B" w:rsidRPr="000A22D1">
        <w:rPr>
          <w:rFonts w:ascii="Helvetica" w:eastAsia="Helvetica" w:hAnsi="Helvetica" w:cs="Helvetica"/>
          <w:sz w:val="22"/>
          <w:szCs w:val="22"/>
        </w:rPr>
        <w:t xml:space="preserve">that are two </w:t>
      </w:r>
      <w:r w:rsidR="00AD1BA6" w:rsidRPr="000A22D1">
        <w:rPr>
          <w:rFonts w:ascii="Helvetica" w:eastAsia="Helvetica" w:hAnsi="Helvetica" w:cs="Helvetica"/>
          <w:sz w:val="22"/>
          <w:szCs w:val="22"/>
        </w:rPr>
        <w:t>links</w:t>
      </w:r>
      <w:r w:rsidR="004C2EC9" w:rsidRPr="000A22D1">
        <w:rPr>
          <w:rFonts w:ascii="Helvetica" w:eastAsia="Helvetica" w:hAnsi="Helvetica" w:cs="Helvetica"/>
          <w:sz w:val="22"/>
          <w:szCs w:val="22"/>
        </w:rPr>
        <w:t>. W</w:t>
      </w:r>
      <w:r w:rsidR="00AD1BA6" w:rsidRPr="000A22D1">
        <w:rPr>
          <w:rFonts w:ascii="Helvetica" w:eastAsia="Helvetica" w:hAnsi="Helvetica" w:cs="Helvetica"/>
          <w:sz w:val="22"/>
          <w:szCs w:val="22"/>
        </w:rPr>
        <w:t>hen</w:t>
      </w:r>
      <w:r w:rsidR="00073937" w:rsidRPr="000A22D1">
        <w:rPr>
          <w:rFonts w:ascii="Helvetica" w:eastAsia="Helvetica" w:hAnsi="Helvetica" w:cs="Helvetica"/>
          <w:sz w:val="22"/>
          <w:szCs w:val="22"/>
        </w:rPr>
        <w:t xml:space="preserve"> the first</w:t>
      </w:r>
      <w:r w:rsidR="00F025D2" w:rsidRPr="000A22D1">
        <w:rPr>
          <w:rFonts w:ascii="Helvetica" w:eastAsia="Helvetica" w:hAnsi="Helvetica" w:cs="Helvetica"/>
          <w:sz w:val="22"/>
          <w:szCs w:val="22"/>
        </w:rPr>
        <w:t xml:space="preserve"> link</w:t>
      </w:r>
      <w:r w:rsidR="00073937" w:rsidRPr="000A22D1">
        <w:rPr>
          <w:rFonts w:ascii="Helvetica" w:eastAsia="Helvetica" w:hAnsi="Helvetica" w:cs="Helvetica"/>
          <w:sz w:val="22"/>
          <w:szCs w:val="22"/>
        </w:rPr>
        <w:t xml:space="preserve"> is</w:t>
      </w:r>
      <w:r w:rsidR="00AD1BA6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F025D2" w:rsidRPr="000A22D1">
        <w:rPr>
          <w:rFonts w:ascii="Helvetica" w:eastAsia="Helvetica" w:hAnsi="Helvetica" w:cs="Helvetica"/>
          <w:sz w:val="22"/>
          <w:szCs w:val="22"/>
        </w:rPr>
        <w:t>selected</w:t>
      </w:r>
      <w:r w:rsidR="004C2EC9" w:rsidRPr="000A22D1">
        <w:rPr>
          <w:rFonts w:ascii="Helvetica" w:eastAsia="Helvetica" w:hAnsi="Helvetica" w:cs="Helvetica"/>
          <w:sz w:val="22"/>
          <w:szCs w:val="22"/>
        </w:rPr>
        <w:t xml:space="preserve">, it </w:t>
      </w:r>
      <w:r w:rsidR="00AD1BA6" w:rsidRPr="000A22D1">
        <w:rPr>
          <w:rFonts w:ascii="Helvetica" w:eastAsia="Helvetica" w:hAnsi="Helvetica" w:cs="Helvetica"/>
          <w:sz w:val="22"/>
          <w:szCs w:val="22"/>
        </w:rPr>
        <w:t xml:space="preserve">will display the entries </w:t>
      </w:r>
      <w:r w:rsidR="004869AE" w:rsidRPr="000A22D1">
        <w:rPr>
          <w:rFonts w:ascii="Helvetica" w:eastAsia="Helvetica" w:hAnsi="Helvetica" w:cs="Helvetica"/>
          <w:sz w:val="22"/>
          <w:szCs w:val="22"/>
        </w:rPr>
        <w:t>before and after this location</w:t>
      </w:r>
      <w:r w:rsidR="004C2EC9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C633DB" w:rsidRPr="000A22D1">
        <w:rPr>
          <w:rFonts w:ascii="Helvetica" w:eastAsia="Helvetica" w:hAnsi="Helvetica" w:cs="Helvetica"/>
          <w:sz w:val="22"/>
          <w:szCs w:val="22"/>
        </w:rPr>
        <w:t>from the original print version of Meyers gazetteer.</w:t>
      </w:r>
      <w:r w:rsidR="00073937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C633DB" w:rsidRPr="000A22D1">
        <w:rPr>
          <w:rFonts w:ascii="Helvetica" w:eastAsia="Helvetica" w:hAnsi="Helvetica" w:cs="Helvetica"/>
          <w:sz w:val="22"/>
          <w:szCs w:val="22"/>
        </w:rPr>
        <w:t>W</w:t>
      </w:r>
      <w:r w:rsidR="00073937" w:rsidRPr="000A22D1">
        <w:rPr>
          <w:rFonts w:ascii="Helvetica" w:eastAsia="Helvetica" w:hAnsi="Helvetica" w:cs="Helvetica"/>
          <w:sz w:val="22"/>
          <w:szCs w:val="22"/>
        </w:rPr>
        <w:t>hen the second</w:t>
      </w:r>
      <w:r w:rsidR="00247152" w:rsidRPr="000A22D1">
        <w:rPr>
          <w:rFonts w:ascii="Helvetica" w:eastAsia="Helvetica" w:hAnsi="Helvetica" w:cs="Helvetica"/>
          <w:sz w:val="22"/>
          <w:szCs w:val="22"/>
        </w:rPr>
        <w:t xml:space="preserve"> link</w:t>
      </w:r>
      <w:r w:rsidR="00073937" w:rsidRPr="000A22D1">
        <w:rPr>
          <w:rFonts w:ascii="Helvetica" w:eastAsia="Helvetica" w:hAnsi="Helvetica" w:cs="Helvetica"/>
          <w:sz w:val="22"/>
          <w:szCs w:val="22"/>
        </w:rPr>
        <w:t xml:space="preserve"> is</w:t>
      </w:r>
      <w:r w:rsidR="00247152" w:rsidRPr="000A22D1">
        <w:rPr>
          <w:rFonts w:ascii="Helvetica" w:eastAsia="Helvetica" w:hAnsi="Helvetica" w:cs="Helvetica"/>
          <w:sz w:val="22"/>
          <w:szCs w:val="22"/>
        </w:rPr>
        <w:t xml:space="preserve"> selected</w:t>
      </w:r>
      <w:r w:rsidR="00C633DB" w:rsidRPr="000A22D1">
        <w:rPr>
          <w:rFonts w:ascii="Helvetica" w:eastAsia="Helvetica" w:hAnsi="Helvetica" w:cs="Helvetica"/>
          <w:sz w:val="22"/>
          <w:szCs w:val="22"/>
        </w:rPr>
        <w:t>, it</w:t>
      </w:r>
      <w:r w:rsidR="00554F2F" w:rsidRPr="000A22D1">
        <w:rPr>
          <w:rFonts w:ascii="Helvetica" w:eastAsia="Helvetica" w:hAnsi="Helvetica" w:cs="Helvetica"/>
          <w:sz w:val="22"/>
          <w:szCs w:val="22"/>
        </w:rPr>
        <w:t xml:space="preserve"> will open a PDF of the original </w:t>
      </w:r>
      <w:r w:rsidR="009E6942" w:rsidRPr="000A22D1">
        <w:rPr>
          <w:rFonts w:ascii="Helvetica" w:eastAsia="Helvetica" w:hAnsi="Helvetica" w:cs="Helvetica"/>
          <w:sz w:val="22"/>
          <w:szCs w:val="22"/>
        </w:rPr>
        <w:t xml:space="preserve">page from the </w:t>
      </w:r>
      <w:r w:rsidR="00554F2F" w:rsidRPr="000A22D1">
        <w:rPr>
          <w:rFonts w:ascii="Helvetica" w:eastAsia="Helvetica" w:hAnsi="Helvetica" w:cs="Helvetica"/>
          <w:sz w:val="22"/>
          <w:szCs w:val="22"/>
        </w:rPr>
        <w:t xml:space="preserve">print </w:t>
      </w:r>
      <w:r w:rsidR="009E6942" w:rsidRPr="000A22D1">
        <w:rPr>
          <w:rFonts w:ascii="Helvetica" w:eastAsia="Helvetica" w:hAnsi="Helvetica" w:cs="Helvetica"/>
          <w:sz w:val="22"/>
          <w:szCs w:val="22"/>
        </w:rPr>
        <w:t xml:space="preserve">version of Meyers gazetteer. </w:t>
      </w:r>
    </w:p>
    <w:p w14:paraId="0B998AAF" w14:textId="77777777" w:rsidR="003C31C2" w:rsidRPr="000A22D1" w:rsidRDefault="003C31C2" w:rsidP="0C81A977">
      <w:pPr>
        <w:rPr>
          <w:rFonts w:ascii="Helvetica" w:eastAsia="Helvetica" w:hAnsi="Helvetica" w:cs="Helvetica"/>
          <w:sz w:val="22"/>
          <w:szCs w:val="22"/>
        </w:rPr>
      </w:pPr>
    </w:p>
    <w:p w14:paraId="26480DEF" w14:textId="77777777" w:rsidR="00CB079F" w:rsidRDefault="00A9313E" w:rsidP="0092730D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(</w:t>
      </w:r>
      <w:r w:rsidR="008908AF" w:rsidRPr="000A22D1">
        <w:rPr>
          <w:rFonts w:ascii="Helvetica" w:eastAsia="Helvetica" w:hAnsi="Helvetica" w:cs="Helvetica"/>
          <w:sz w:val="22"/>
          <w:szCs w:val="22"/>
        </w:rPr>
        <w:t xml:space="preserve">4) </w:t>
      </w:r>
      <w:r w:rsidR="009E6942" w:rsidRPr="000A22D1">
        <w:rPr>
          <w:rFonts w:ascii="Helvetica" w:eastAsia="Helvetica" w:hAnsi="Helvetica" w:cs="Helvetica"/>
          <w:sz w:val="22"/>
          <w:szCs w:val="22"/>
        </w:rPr>
        <w:t>U</w:t>
      </w:r>
      <w:r w:rsidR="406B9BED" w:rsidRPr="000A22D1">
        <w:rPr>
          <w:rFonts w:ascii="Helvetica" w:eastAsia="Helvetica" w:hAnsi="Helvetica" w:cs="Helvetica"/>
          <w:sz w:val="22"/>
          <w:szCs w:val="22"/>
        </w:rPr>
        <w:t xml:space="preserve">nderneath </w:t>
      </w:r>
      <w:r w:rsidR="009E6942" w:rsidRPr="000A22D1">
        <w:rPr>
          <w:rFonts w:ascii="Helvetica" w:eastAsia="Helvetica" w:hAnsi="Helvetica" w:cs="Helvetica"/>
          <w:sz w:val="22"/>
          <w:szCs w:val="22"/>
        </w:rPr>
        <w:t xml:space="preserve">this section </w:t>
      </w:r>
      <w:r w:rsidR="406B9BED" w:rsidRPr="000A22D1">
        <w:rPr>
          <w:rFonts w:ascii="Helvetica" w:eastAsia="Helvetica" w:hAnsi="Helvetica" w:cs="Helvetica"/>
          <w:sz w:val="22"/>
          <w:szCs w:val="22"/>
        </w:rPr>
        <w:t>is a map showing the location</w:t>
      </w:r>
      <w:r w:rsidR="009E6942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BE2AD1" w:rsidRPr="000A22D1">
        <w:rPr>
          <w:rFonts w:ascii="Helvetica" w:eastAsia="Helvetica" w:hAnsi="Helvetica" w:cs="Helvetica"/>
          <w:sz w:val="22"/>
          <w:szCs w:val="22"/>
        </w:rPr>
        <w:t xml:space="preserve">with a red </w:t>
      </w:r>
      <w:r w:rsidR="00AD5C16" w:rsidRPr="000A22D1">
        <w:rPr>
          <w:rFonts w:ascii="Helvetica" w:eastAsia="Helvetica" w:hAnsi="Helvetica" w:cs="Helvetica"/>
          <w:sz w:val="22"/>
          <w:szCs w:val="22"/>
        </w:rPr>
        <w:t>map marker</w:t>
      </w:r>
      <w:r w:rsidR="406B9BED" w:rsidRPr="000A22D1">
        <w:rPr>
          <w:rFonts w:ascii="Helvetica" w:eastAsia="Helvetica" w:hAnsi="Helvetica" w:cs="Helvetica"/>
          <w:sz w:val="22"/>
          <w:szCs w:val="22"/>
        </w:rPr>
        <w:t>.</w:t>
      </w:r>
      <w:r w:rsidR="00AE47B6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6D6E5E" w:rsidRPr="000A22D1">
        <w:rPr>
          <w:rFonts w:ascii="Helvetica" w:eastAsia="Helvetica" w:hAnsi="Helvetica" w:cs="Helvetica"/>
          <w:sz w:val="22"/>
          <w:szCs w:val="22"/>
        </w:rPr>
        <w:t>Clicking</w:t>
      </w:r>
      <w:r w:rsidR="00510ED0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C51CE1" w:rsidRPr="000A22D1">
        <w:rPr>
          <w:rFonts w:ascii="Helvetica" w:eastAsia="Helvetica" w:hAnsi="Helvetica" w:cs="Helvetica"/>
          <w:sz w:val="22"/>
          <w:szCs w:val="22"/>
        </w:rPr>
        <w:t>on the map will take you to</w:t>
      </w:r>
      <w:r w:rsidR="00810BB9" w:rsidRPr="000A22D1">
        <w:rPr>
          <w:rFonts w:ascii="Helvetica" w:eastAsia="Helvetica" w:hAnsi="Helvetica" w:cs="Helvetica"/>
          <w:sz w:val="22"/>
          <w:szCs w:val="22"/>
        </w:rPr>
        <w:t xml:space="preserve"> an interactive map</w:t>
      </w:r>
      <w:r w:rsidR="00506602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E97239" w:rsidRPr="000A22D1">
        <w:rPr>
          <w:rFonts w:ascii="Helvetica" w:eastAsia="Helvetica" w:hAnsi="Helvetica" w:cs="Helvetica"/>
          <w:sz w:val="22"/>
          <w:szCs w:val="22"/>
        </w:rPr>
        <w:t xml:space="preserve">located </w:t>
      </w:r>
      <w:r w:rsidR="001E0DFE" w:rsidRPr="000A22D1">
        <w:rPr>
          <w:rFonts w:ascii="Helvetica" w:eastAsia="Helvetica" w:hAnsi="Helvetica" w:cs="Helvetica"/>
          <w:sz w:val="22"/>
          <w:szCs w:val="22"/>
        </w:rPr>
        <w:t xml:space="preserve">on the </w:t>
      </w:r>
      <w:r w:rsidR="00FE6A7E" w:rsidRPr="000A22D1">
        <w:rPr>
          <w:rFonts w:ascii="Helvetica" w:eastAsia="Helvetica" w:hAnsi="Helvetica" w:cs="Helvetica"/>
          <w:sz w:val="22"/>
          <w:szCs w:val="22"/>
        </w:rPr>
        <w:t>“Map”</w:t>
      </w:r>
      <w:r w:rsidR="001E0DFE" w:rsidRPr="000A22D1">
        <w:rPr>
          <w:rFonts w:ascii="Helvetica" w:eastAsia="Helvetica" w:hAnsi="Helvetica" w:cs="Helvetica"/>
          <w:sz w:val="22"/>
          <w:szCs w:val="22"/>
        </w:rPr>
        <w:t xml:space="preserve"> tab </w:t>
      </w:r>
      <w:r w:rsidR="00E97239" w:rsidRPr="000A22D1">
        <w:rPr>
          <w:rFonts w:ascii="Helvetica" w:eastAsia="Helvetica" w:hAnsi="Helvetica" w:cs="Helvetica"/>
          <w:sz w:val="22"/>
          <w:szCs w:val="22"/>
        </w:rPr>
        <w:t xml:space="preserve">in the main navigation bar. </w:t>
      </w:r>
      <w:r w:rsidRPr="000A22D1">
        <w:rPr>
          <w:rFonts w:ascii="Helvetica" w:eastAsia="Helvetica" w:hAnsi="Helvetica" w:cs="Helvetica"/>
          <w:sz w:val="22"/>
          <w:szCs w:val="22"/>
        </w:rPr>
        <w:t>(</w:t>
      </w:r>
      <w:r w:rsidR="008908AF" w:rsidRPr="000A22D1">
        <w:rPr>
          <w:rFonts w:ascii="Helvetica" w:eastAsia="Helvetica" w:hAnsi="Helvetica" w:cs="Helvetica"/>
          <w:sz w:val="22"/>
          <w:szCs w:val="22"/>
        </w:rPr>
        <w:t xml:space="preserve">5) </w:t>
      </w:r>
      <w:r w:rsidR="406B9BED" w:rsidRPr="000A22D1">
        <w:rPr>
          <w:rFonts w:ascii="Helvetica" w:eastAsia="Helvetica" w:hAnsi="Helvetica" w:cs="Helvetica"/>
          <w:sz w:val="22"/>
          <w:szCs w:val="22"/>
        </w:rPr>
        <w:t xml:space="preserve">Listed on the right </w:t>
      </w:r>
      <w:r w:rsidR="00073437" w:rsidRPr="000A22D1">
        <w:rPr>
          <w:rFonts w:ascii="Helvetica" w:eastAsia="Helvetica" w:hAnsi="Helvetica" w:cs="Helvetica"/>
          <w:sz w:val="22"/>
          <w:szCs w:val="22"/>
        </w:rPr>
        <w:t xml:space="preserve">is </w:t>
      </w:r>
      <w:r w:rsidR="47126FDF" w:rsidRPr="000A22D1">
        <w:rPr>
          <w:rFonts w:ascii="Helvetica" w:eastAsia="Helvetica" w:hAnsi="Helvetica" w:cs="Helvetica"/>
          <w:sz w:val="22"/>
          <w:szCs w:val="22"/>
        </w:rPr>
        <w:t>the</w:t>
      </w:r>
      <w:r w:rsidR="406B9BED" w:rsidRPr="000A22D1">
        <w:rPr>
          <w:rFonts w:ascii="Helvetica" w:eastAsia="Helvetica" w:hAnsi="Helvetica" w:cs="Helvetica"/>
          <w:sz w:val="22"/>
          <w:szCs w:val="22"/>
        </w:rPr>
        <w:t xml:space="preserve"> extracted </w:t>
      </w:r>
      <w:r w:rsidR="00073437" w:rsidRPr="000A22D1">
        <w:rPr>
          <w:rFonts w:ascii="Helvetica" w:eastAsia="Helvetica" w:hAnsi="Helvetica" w:cs="Helvetica"/>
          <w:sz w:val="22"/>
          <w:szCs w:val="22"/>
        </w:rPr>
        <w:t>information</w:t>
      </w:r>
      <w:r w:rsidR="406B9BED" w:rsidRPr="000A22D1">
        <w:rPr>
          <w:rFonts w:ascii="Helvetica" w:eastAsia="Helvetica" w:hAnsi="Helvetica" w:cs="Helvetica"/>
          <w:sz w:val="22"/>
          <w:szCs w:val="22"/>
        </w:rPr>
        <w:t xml:space="preserve"> from the Meyer</w:t>
      </w:r>
      <w:r w:rsidR="1E1A206C" w:rsidRPr="000A22D1">
        <w:rPr>
          <w:rFonts w:ascii="Helvetica" w:eastAsia="Helvetica" w:hAnsi="Helvetica" w:cs="Helvetica"/>
          <w:sz w:val="22"/>
          <w:szCs w:val="22"/>
        </w:rPr>
        <w:t>s gazetteer entry, including abbreviations</w:t>
      </w:r>
      <w:r w:rsidR="00AF694B" w:rsidRPr="000A22D1">
        <w:rPr>
          <w:rFonts w:ascii="Helvetica" w:eastAsia="Helvetica" w:hAnsi="Helvetica" w:cs="Helvetica"/>
          <w:sz w:val="22"/>
          <w:szCs w:val="22"/>
        </w:rPr>
        <w:t xml:space="preserve"> that are defined in the </w:t>
      </w:r>
      <w:r w:rsidR="00073437" w:rsidRPr="000A22D1">
        <w:rPr>
          <w:rFonts w:ascii="Helvetica" w:eastAsia="Helvetica" w:hAnsi="Helvetica" w:cs="Helvetica"/>
          <w:sz w:val="22"/>
          <w:szCs w:val="22"/>
        </w:rPr>
        <w:t xml:space="preserve">(6) </w:t>
      </w:r>
      <w:r w:rsidR="00AF694B" w:rsidRPr="000A22D1">
        <w:rPr>
          <w:rFonts w:ascii="Helvetica" w:eastAsia="Helvetica" w:hAnsi="Helvetica" w:cs="Helvetica"/>
          <w:sz w:val="22"/>
          <w:szCs w:val="22"/>
        </w:rPr>
        <w:t xml:space="preserve">“Detail” section </w:t>
      </w:r>
      <w:r w:rsidR="009970C9" w:rsidRPr="000A22D1">
        <w:rPr>
          <w:rFonts w:ascii="Helvetica" w:eastAsia="Helvetica" w:hAnsi="Helvetica" w:cs="Helvetica"/>
          <w:sz w:val="22"/>
          <w:szCs w:val="22"/>
        </w:rPr>
        <w:t>underneath</w:t>
      </w:r>
      <w:r w:rsidR="00AF694B" w:rsidRPr="000A22D1">
        <w:rPr>
          <w:rFonts w:ascii="Helvetica" w:eastAsia="Helvetica" w:hAnsi="Helvetica" w:cs="Helvetica"/>
          <w:sz w:val="22"/>
          <w:szCs w:val="22"/>
        </w:rPr>
        <w:t>.</w:t>
      </w:r>
      <w:r w:rsidR="004B20A6" w:rsidRPr="000A22D1">
        <w:rPr>
          <w:rFonts w:ascii="Helvetica" w:eastAsia="Helvetica" w:hAnsi="Helvetica" w:cs="Helvetica"/>
          <w:sz w:val="22"/>
          <w:szCs w:val="22"/>
        </w:rPr>
        <w:t xml:space="preserve"> The </w:t>
      </w:r>
      <w:r w:rsidR="00172DB5" w:rsidRPr="000A22D1">
        <w:rPr>
          <w:rFonts w:ascii="Helvetica" w:eastAsia="Helvetica" w:hAnsi="Helvetica" w:cs="Helvetica"/>
          <w:sz w:val="22"/>
          <w:szCs w:val="22"/>
        </w:rPr>
        <w:t xml:space="preserve">extracted information </w:t>
      </w:r>
      <w:r w:rsidR="00800EF8" w:rsidRPr="000A22D1">
        <w:rPr>
          <w:rFonts w:ascii="Helvetica" w:eastAsia="Helvetica" w:hAnsi="Helvetica" w:cs="Helvetica"/>
          <w:sz w:val="22"/>
          <w:szCs w:val="22"/>
        </w:rPr>
        <w:t xml:space="preserve">and </w:t>
      </w:r>
      <w:r w:rsidR="00172DB5" w:rsidRPr="000A22D1">
        <w:rPr>
          <w:rFonts w:ascii="Helvetica" w:eastAsia="Helvetica" w:hAnsi="Helvetica" w:cs="Helvetica"/>
          <w:sz w:val="22"/>
          <w:szCs w:val="22"/>
        </w:rPr>
        <w:t xml:space="preserve">the descriptions </w:t>
      </w:r>
      <w:r w:rsidR="0099546C" w:rsidRPr="000A22D1">
        <w:rPr>
          <w:rFonts w:ascii="Helvetica" w:eastAsia="Helvetica" w:hAnsi="Helvetica" w:cs="Helvetica"/>
          <w:sz w:val="22"/>
          <w:szCs w:val="22"/>
        </w:rPr>
        <w:t xml:space="preserve">in the </w:t>
      </w:r>
      <w:r w:rsidR="004B20A6" w:rsidRPr="000A22D1">
        <w:rPr>
          <w:rFonts w:ascii="Helvetica" w:eastAsia="Helvetica" w:hAnsi="Helvetica" w:cs="Helvetica"/>
          <w:sz w:val="22"/>
          <w:szCs w:val="22"/>
        </w:rPr>
        <w:t xml:space="preserve">detail section </w:t>
      </w:r>
      <w:r w:rsidR="000F1A03" w:rsidRPr="000A22D1">
        <w:rPr>
          <w:rFonts w:ascii="Helvetica" w:eastAsia="Helvetica" w:hAnsi="Helvetica" w:cs="Helvetica"/>
          <w:sz w:val="22"/>
          <w:szCs w:val="22"/>
        </w:rPr>
        <w:t xml:space="preserve">provide you with </w:t>
      </w:r>
      <w:r w:rsidR="00F35294" w:rsidRPr="000A22D1">
        <w:rPr>
          <w:rFonts w:ascii="Helvetica" w:eastAsia="Helvetica" w:hAnsi="Helvetica" w:cs="Helvetica"/>
          <w:sz w:val="22"/>
          <w:szCs w:val="22"/>
        </w:rPr>
        <w:t xml:space="preserve">the jurisdictional </w:t>
      </w:r>
      <w:r w:rsidR="00B73C8B" w:rsidRPr="000A22D1">
        <w:rPr>
          <w:rFonts w:ascii="Helvetica" w:eastAsia="Helvetica" w:hAnsi="Helvetica" w:cs="Helvetica"/>
          <w:sz w:val="22"/>
          <w:szCs w:val="22"/>
        </w:rPr>
        <w:t xml:space="preserve">information </w:t>
      </w:r>
      <w:r w:rsidR="00F35294" w:rsidRPr="000A22D1">
        <w:rPr>
          <w:rFonts w:ascii="Helvetica" w:eastAsia="Helvetica" w:hAnsi="Helvetica" w:cs="Helvetica"/>
          <w:sz w:val="22"/>
          <w:szCs w:val="22"/>
        </w:rPr>
        <w:t xml:space="preserve">needed </w:t>
      </w:r>
      <w:r w:rsidR="0099546C" w:rsidRPr="000A22D1">
        <w:rPr>
          <w:rFonts w:ascii="Helvetica" w:eastAsia="Helvetica" w:hAnsi="Helvetica" w:cs="Helvetica"/>
          <w:sz w:val="22"/>
          <w:szCs w:val="22"/>
        </w:rPr>
        <w:t xml:space="preserve">to identify </w:t>
      </w:r>
      <w:r w:rsidR="00AF434F" w:rsidRPr="000A22D1">
        <w:rPr>
          <w:rFonts w:ascii="Helvetica" w:eastAsia="Helvetica" w:hAnsi="Helvetica" w:cs="Helvetica"/>
          <w:sz w:val="22"/>
          <w:szCs w:val="22"/>
        </w:rPr>
        <w:t xml:space="preserve">where </w:t>
      </w:r>
      <w:r w:rsidR="00A87CD9" w:rsidRPr="000A22D1">
        <w:rPr>
          <w:rFonts w:ascii="Helvetica" w:eastAsia="Helvetica" w:hAnsi="Helvetica" w:cs="Helvetica"/>
          <w:sz w:val="22"/>
          <w:szCs w:val="22"/>
        </w:rPr>
        <w:t>specific records were created</w:t>
      </w:r>
      <w:r w:rsidR="005D162E" w:rsidRPr="000A22D1">
        <w:rPr>
          <w:rFonts w:ascii="Helvetica" w:eastAsia="Helvetica" w:hAnsi="Helvetica" w:cs="Helvetica"/>
          <w:sz w:val="22"/>
          <w:szCs w:val="22"/>
        </w:rPr>
        <w:t xml:space="preserve">, such as civil registration </w:t>
      </w:r>
      <w:r w:rsidR="00F46ABF" w:rsidRPr="000A22D1">
        <w:rPr>
          <w:rFonts w:ascii="Helvetica" w:eastAsia="Helvetica" w:hAnsi="Helvetica" w:cs="Helvetica"/>
          <w:sz w:val="22"/>
          <w:szCs w:val="22"/>
        </w:rPr>
        <w:t xml:space="preserve">records being created </w:t>
      </w:r>
    </w:p>
    <w:p w14:paraId="24C8CA22" w14:textId="77777777" w:rsidR="00CB079F" w:rsidRDefault="00CB079F">
      <w:pPr>
        <w:widowControl/>
        <w:autoSpaceDE/>
        <w:autoSpaceDN/>
        <w:adjustRightInd/>
        <w:spacing w:after="200" w:line="276" w:lineRule="auto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br w:type="page"/>
      </w:r>
    </w:p>
    <w:p w14:paraId="7C4E64AF" w14:textId="354B4CA9" w:rsidR="008945A2" w:rsidRPr="000A22D1" w:rsidRDefault="00F46ABF" w:rsidP="0092730D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lastRenderedPageBreak/>
        <w:t>in the “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Stda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” or </w:t>
      </w:r>
      <w:proofErr w:type="spellStart"/>
      <w:r w:rsidR="00BF0885" w:rsidRPr="000A22D1">
        <w:rPr>
          <w:rFonts w:ascii="Helvetica" w:eastAsia="Helvetica" w:hAnsi="Helvetica" w:cs="Helvetica"/>
          <w:i/>
          <w:iCs/>
          <w:sz w:val="22"/>
          <w:szCs w:val="22"/>
        </w:rPr>
        <w:t>Standesamt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009E5FAF" w:rsidRPr="000A22D1">
        <w:rPr>
          <w:rFonts w:ascii="Helvetica" w:eastAsia="Helvetica" w:hAnsi="Helvetica" w:cs="Helvetica"/>
          <w:sz w:val="22"/>
          <w:szCs w:val="22"/>
        </w:rPr>
        <w:t xml:space="preserve"> If the location has </w:t>
      </w:r>
      <w:r w:rsidR="005962AB" w:rsidRPr="000A22D1">
        <w:rPr>
          <w:rFonts w:ascii="Helvetica" w:eastAsia="Helvetica" w:hAnsi="Helvetica" w:cs="Helvetica"/>
          <w:sz w:val="22"/>
          <w:szCs w:val="22"/>
        </w:rPr>
        <w:t>its</w:t>
      </w:r>
      <w:r w:rsidR="009E5FAF" w:rsidRPr="000A22D1">
        <w:rPr>
          <w:rFonts w:ascii="Helvetica" w:eastAsia="Helvetica" w:hAnsi="Helvetica" w:cs="Helvetica"/>
          <w:sz w:val="22"/>
          <w:szCs w:val="22"/>
        </w:rPr>
        <w:t xml:space="preserve"> own religious center, that will be indicated at the bottom of the extracted information </w:t>
      </w:r>
      <w:r w:rsidR="000B7658" w:rsidRPr="000A22D1">
        <w:rPr>
          <w:rFonts w:ascii="Helvetica" w:eastAsia="Helvetica" w:hAnsi="Helvetica" w:cs="Helvetica"/>
          <w:sz w:val="22"/>
          <w:szCs w:val="22"/>
        </w:rPr>
        <w:t xml:space="preserve">with the </w:t>
      </w:r>
      <w:r w:rsidR="008945A2" w:rsidRPr="000A22D1">
        <w:rPr>
          <w:rFonts w:ascii="Helvetica" w:eastAsia="Helvetica" w:hAnsi="Helvetica" w:cs="Helvetica"/>
          <w:sz w:val="22"/>
          <w:szCs w:val="22"/>
        </w:rPr>
        <w:t xml:space="preserve">following </w:t>
      </w:r>
      <w:r w:rsidR="0015636D" w:rsidRPr="000A22D1">
        <w:rPr>
          <w:rFonts w:ascii="Helvetica" w:eastAsia="Helvetica" w:hAnsi="Helvetica" w:cs="Helvetica"/>
          <w:sz w:val="22"/>
          <w:szCs w:val="22"/>
        </w:rPr>
        <w:t>abbreviations</w:t>
      </w:r>
      <w:r w:rsidR="00683979" w:rsidRPr="000A22D1">
        <w:rPr>
          <w:rFonts w:ascii="Helvetica" w:eastAsia="Helvetica" w:hAnsi="Helvetica" w:cs="Helvetica"/>
          <w:sz w:val="22"/>
          <w:szCs w:val="22"/>
        </w:rPr>
        <w:t>:</w:t>
      </w:r>
      <w:r w:rsidR="0015636D"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4705DBE8" w14:textId="77777777" w:rsidR="008945A2" w:rsidRPr="000A22D1" w:rsidRDefault="0015636D" w:rsidP="0092730D">
      <w:pPr>
        <w:pStyle w:val="ListParagraph"/>
        <w:numPr>
          <w:ilvl w:val="0"/>
          <w:numId w:val="44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“</w:t>
      </w:r>
      <w:proofErr w:type="spellStart"/>
      <w:proofErr w:type="gramStart"/>
      <w:r w:rsidRPr="000A22D1">
        <w:rPr>
          <w:rFonts w:ascii="Helvetica" w:eastAsia="Helvetica" w:hAnsi="Helvetica" w:cs="Helvetica"/>
          <w:sz w:val="22"/>
          <w:szCs w:val="22"/>
        </w:rPr>
        <w:t>ev</w:t>
      </w:r>
      <w:proofErr w:type="spellEnd"/>
      <w:proofErr w:type="gramEnd"/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00410B3E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Pfk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.” </w:t>
      </w:r>
      <w:r w:rsidR="00F70446" w:rsidRPr="000A22D1">
        <w:rPr>
          <w:rFonts w:ascii="Helvetica" w:eastAsia="Helvetica" w:hAnsi="Helvetica" w:cs="Helvetica"/>
          <w:sz w:val="22"/>
          <w:szCs w:val="22"/>
        </w:rPr>
        <w:t>or “</w:t>
      </w:r>
      <w:proofErr w:type="spellStart"/>
      <w:r w:rsidR="00F70446" w:rsidRPr="000A22D1">
        <w:rPr>
          <w:rFonts w:ascii="Helvetica" w:eastAsia="Helvetica" w:hAnsi="Helvetica" w:cs="Helvetica"/>
          <w:sz w:val="22"/>
          <w:szCs w:val="22"/>
        </w:rPr>
        <w:t>ev</w:t>
      </w:r>
      <w:proofErr w:type="spellEnd"/>
      <w:r w:rsidR="00F70446" w:rsidRPr="000A22D1">
        <w:rPr>
          <w:rFonts w:ascii="Helvetica" w:eastAsia="Helvetica" w:hAnsi="Helvetica" w:cs="Helvetica"/>
          <w:sz w:val="22"/>
          <w:szCs w:val="22"/>
        </w:rPr>
        <w:t xml:space="preserve">. K.”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to indicate a </w:t>
      </w:r>
      <w:r w:rsidR="00683979" w:rsidRPr="000A22D1">
        <w:rPr>
          <w:rFonts w:ascii="Helvetica" w:eastAsia="Helvetica" w:hAnsi="Helvetica" w:cs="Helvetica"/>
          <w:sz w:val="22"/>
          <w:szCs w:val="22"/>
        </w:rPr>
        <w:t>Protestant parish</w:t>
      </w:r>
      <w:r w:rsidR="00F70446" w:rsidRPr="000A22D1">
        <w:rPr>
          <w:rFonts w:ascii="Helvetica" w:eastAsia="Helvetica" w:hAnsi="Helvetica" w:cs="Helvetica"/>
          <w:sz w:val="22"/>
          <w:szCs w:val="22"/>
        </w:rPr>
        <w:t xml:space="preserve"> or church </w:t>
      </w:r>
    </w:p>
    <w:p w14:paraId="3B772A78" w14:textId="77777777" w:rsidR="008945A2" w:rsidRPr="000A22D1" w:rsidRDefault="00E63D99" w:rsidP="0092730D">
      <w:pPr>
        <w:pStyle w:val="ListParagraph"/>
        <w:numPr>
          <w:ilvl w:val="0"/>
          <w:numId w:val="44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“</w:t>
      </w:r>
      <w:proofErr w:type="spellStart"/>
      <w:proofErr w:type="gramStart"/>
      <w:r w:rsidRPr="000A22D1">
        <w:rPr>
          <w:rFonts w:ascii="Helvetica" w:eastAsia="Helvetica" w:hAnsi="Helvetica" w:cs="Helvetica"/>
          <w:sz w:val="22"/>
          <w:szCs w:val="22"/>
        </w:rPr>
        <w:t>kath</w:t>
      </w:r>
      <w:proofErr w:type="spellEnd"/>
      <w:proofErr w:type="gramEnd"/>
      <w:r w:rsidRPr="000A22D1">
        <w:rPr>
          <w:rFonts w:ascii="Helvetica" w:eastAsia="Helvetica" w:hAnsi="Helvetica" w:cs="Helvetica"/>
          <w:sz w:val="22"/>
          <w:szCs w:val="22"/>
        </w:rPr>
        <w:t xml:space="preserve">.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Pfk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.” or </w:t>
      </w:r>
      <w:r w:rsidR="004F4216" w:rsidRPr="000A22D1">
        <w:rPr>
          <w:rFonts w:ascii="Helvetica" w:eastAsia="Helvetica" w:hAnsi="Helvetica" w:cs="Helvetica"/>
          <w:sz w:val="22"/>
          <w:szCs w:val="22"/>
        </w:rPr>
        <w:t>“</w:t>
      </w:r>
      <w:proofErr w:type="spellStart"/>
      <w:r w:rsidR="004F4216" w:rsidRPr="000A22D1">
        <w:rPr>
          <w:rFonts w:ascii="Helvetica" w:eastAsia="Helvetica" w:hAnsi="Helvetica" w:cs="Helvetica"/>
          <w:sz w:val="22"/>
          <w:szCs w:val="22"/>
        </w:rPr>
        <w:t>kath</w:t>
      </w:r>
      <w:proofErr w:type="spellEnd"/>
      <w:r w:rsidR="004F4216" w:rsidRPr="000A22D1">
        <w:rPr>
          <w:rFonts w:ascii="Helvetica" w:eastAsia="Helvetica" w:hAnsi="Helvetica" w:cs="Helvetica"/>
          <w:sz w:val="22"/>
          <w:szCs w:val="22"/>
        </w:rPr>
        <w:t>. K.” to indicate a Catholic parish or church</w:t>
      </w:r>
    </w:p>
    <w:p w14:paraId="7124E965" w14:textId="7B81BE87" w:rsidR="00EA38EE" w:rsidRPr="000A22D1" w:rsidRDefault="004F4216" w:rsidP="0092730D">
      <w:pPr>
        <w:pStyle w:val="ListParagraph"/>
        <w:numPr>
          <w:ilvl w:val="0"/>
          <w:numId w:val="44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“Syn” to indicate a Jewish syn</w:t>
      </w:r>
      <w:r w:rsidR="002C638A" w:rsidRPr="000A22D1">
        <w:rPr>
          <w:rFonts w:ascii="Helvetica" w:eastAsia="Helvetica" w:hAnsi="Helvetica" w:cs="Helvetica"/>
          <w:sz w:val="22"/>
          <w:szCs w:val="22"/>
        </w:rPr>
        <w:t>agogue.</w:t>
      </w:r>
      <w:r w:rsidR="00683979"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496AB005" w14:textId="77777777" w:rsidR="00F32E68" w:rsidRPr="000A22D1" w:rsidRDefault="00F32E68" w:rsidP="0C81A977">
      <w:pPr>
        <w:rPr>
          <w:rFonts w:ascii="Helvetica" w:eastAsia="Helvetica" w:hAnsi="Helvetica" w:cs="Helvetica"/>
          <w:b/>
          <w:bCs/>
          <w:sz w:val="22"/>
          <w:szCs w:val="22"/>
        </w:rPr>
      </w:pPr>
    </w:p>
    <w:p w14:paraId="7CFF8D03" w14:textId="0AF5F4E4" w:rsidR="00C32EAA" w:rsidRPr="000A22D1" w:rsidRDefault="55A4BF00" w:rsidP="001E0178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 xml:space="preserve">Map </w:t>
      </w:r>
      <w:r w:rsidR="002D1DDE" w:rsidRPr="000A22D1">
        <w:rPr>
          <w:rFonts w:ascii="Helvetica" w:eastAsia="Helvetica" w:hAnsi="Helvetica" w:cs="Helvetica"/>
        </w:rPr>
        <w:t>T</w:t>
      </w:r>
      <w:r w:rsidRPr="000A22D1">
        <w:rPr>
          <w:rFonts w:ascii="Helvetica" w:eastAsia="Helvetica" w:hAnsi="Helvetica" w:cs="Helvetica"/>
        </w:rPr>
        <w:t>ab</w:t>
      </w:r>
    </w:p>
    <w:p w14:paraId="6DECD86B" w14:textId="2B513328" w:rsidR="00F05181" w:rsidRPr="000A22D1" w:rsidRDefault="19CCB057" w:rsidP="001E0178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M</w:t>
      </w:r>
      <w:r w:rsidR="324238C4" w:rsidRPr="000A22D1">
        <w:rPr>
          <w:rFonts w:ascii="Helvetica" w:eastAsia="Helvetica" w:hAnsi="Helvetica" w:cs="Helvetica"/>
          <w:sz w:val="22"/>
          <w:szCs w:val="22"/>
        </w:rPr>
        <w:t xml:space="preserve">any </w:t>
      </w:r>
      <w:r w:rsidR="1C8DD7E7" w:rsidRPr="000A22D1">
        <w:rPr>
          <w:rFonts w:ascii="Helvetica" w:eastAsia="Helvetica" w:hAnsi="Helvetica" w:cs="Helvetica"/>
          <w:sz w:val="22"/>
          <w:szCs w:val="22"/>
        </w:rPr>
        <w:t>entries in Meyer</w:t>
      </w:r>
      <w:r w:rsidR="0F52FC0E" w:rsidRPr="000A22D1">
        <w:rPr>
          <w:rFonts w:ascii="Helvetica" w:eastAsia="Helvetica" w:hAnsi="Helvetica" w:cs="Helvetica"/>
          <w:sz w:val="22"/>
          <w:szCs w:val="22"/>
        </w:rPr>
        <w:t xml:space="preserve">s gazetteer have been identified and linked to an </w:t>
      </w:r>
      <w:r w:rsidR="00947250" w:rsidRPr="000A22D1">
        <w:rPr>
          <w:rFonts w:ascii="Helvetica" w:eastAsia="Helvetica" w:hAnsi="Helvetica" w:cs="Helvetica"/>
          <w:sz w:val="22"/>
          <w:szCs w:val="22"/>
        </w:rPr>
        <w:t xml:space="preserve">interactive map </w:t>
      </w:r>
      <w:r w:rsidR="009678A9" w:rsidRPr="000A22D1">
        <w:rPr>
          <w:rFonts w:ascii="Helvetica" w:eastAsia="Helvetica" w:hAnsi="Helvetica" w:cs="Helvetica"/>
          <w:sz w:val="22"/>
          <w:szCs w:val="22"/>
        </w:rPr>
        <w:t xml:space="preserve">which combines </w:t>
      </w:r>
      <w:r w:rsidR="00855778" w:rsidRPr="000A22D1">
        <w:rPr>
          <w:rFonts w:ascii="Helvetica" w:eastAsia="Helvetica" w:hAnsi="Helvetica" w:cs="Helvetica"/>
          <w:sz w:val="22"/>
          <w:szCs w:val="22"/>
        </w:rPr>
        <w:t xml:space="preserve">modern data from </w:t>
      </w:r>
      <w:r w:rsidR="0F52FC0E" w:rsidRPr="000A22D1">
        <w:rPr>
          <w:rFonts w:ascii="Helvetica" w:eastAsia="Helvetica" w:hAnsi="Helvetica" w:cs="Helvetica"/>
          <w:sz w:val="22"/>
          <w:szCs w:val="22"/>
        </w:rPr>
        <w:t>Google maps</w:t>
      </w:r>
      <w:r w:rsidR="00855778" w:rsidRPr="000A22D1">
        <w:rPr>
          <w:rFonts w:ascii="Helvetica" w:eastAsia="Helvetica" w:hAnsi="Helvetica" w:cs="Helvetica"/>
          <w:sz w:val="22"/>
          <w:szCs w:val="22"/>
        </w:rPr>
        <w:t xml:space="preserve"> and historic data from the </w:t>
      </w:r>
      <w:r w:rsidR="00855778" w:rsidRPr="000A22D1">
        <w:rPr>
          <w:rFonts w:ascii="Helvetica" w:eastAsia="Helvetica" w:hAnsi="Helvetica" w:cs="Helvetica"/>
          <w:i/>
          <w:iCs/>
          <w:sz w:val="22"/>
          <w:szCs w:val="22"/>
        </w:rPr>
        <w:t xml:space="preserve">Karte des </w:t>
      </w:r>
      <w:proofErr w:type="spellStart"/>
      <w:r w:rsidR="00855778" w:rsidRPr="000A22D1">
        <w:rPr>
          <w:rFonts w:ascii="Helvetica" w:eastAsia="Helvetica" w:hAnsi="Helvetica" w:cs="Helvetica"/>
          <w:i/>
          <w:iCs/>
          <w:sz w:val="22"/>
          <w:szCs w:val="22"/>
        </w:rPr>
        <w:t>deutschen</w:t>
      </w:r>
      <w:proofErr w:type="spellEnd"/>
      <w:r w:rsidR="00855778" w:rsidRPr="000A22D1">
        <w:rPr>
          <w:rFonts w:ascii="Helvetica" w:eastAsia="Helvetica" w:hAnsi="Helvetica" w:cs="Helvetica"/>
          <w:i/>
          <w:iCs/>
          <w:sz w:val="22"/>
          <w:szCs w:val="22"/>
        </w:rPr>
        <w:t xml:space="preserve"> </w:t>
      </w:r>
      <w:proofErr w:type="spellStart"/>
      <w:r w:rsidR="00855778" w:rsidRPr="000A22D1">
        <w:rPr>
          <w:rFonts w:ascii="Helvetica" w:eastAsia="Helvetica" w:hAnsi="Helvetica" w:cs="Helvetica"/>
          <w:i/>
          <w:iCs/>
          <w:sz w:val="22"/>
          <w:szCs w:val="22"/>
        </w:rPr>
        <w:t>Reiches</w:t>
      </w:r>
      <w:proofErr w:type="spellEnd"/>
      <w:r w:rsidR="00C153FB" w:rsidRPr="000A22D1">
        <w:rPr>
          <w:rFonts w:ascii="Helvetica" w:eastAsia="Helvetica" w:hAnsi="Helvetica" w:cs="Helvetica"/>
          <w:sz w:val="22"/>
          <w:szCs w:val="22"/>
        </w:rPr>
        <w:t xml:space="preserve"> (1893)</w:t>
      </w:r>
      <w:r w:rsidR="0F52FC0E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324238C4" w:rsidRPr="000A22D1">
        <w:rPr>
          <w:rFonts w:ascii="Helvetica" w:eastAsia="Helvetica" w:hAnsi="Helvetica" w:cs="Helvetica"/>
          <w:sz w:val="22"/>
          <w:szCs w:val="22"/>
        </w:rPr>
        <w:t xml:space="preserve">If the entry is linked to a map, there will be a map </w:t>
      </w:r>
      <w:r w:rsidR="003A4658" w:rsidRPr="000A22D1">
        <w:rPr>
          <w:rFonts w:ascii="Helvetica" w:eastAsia="Helvetica" w:hAnsi="Helvetica" w:cs="Helvetica"/>
          <w:sz w:val="22"/>
          <w:szCs w:val="22"/>
        </w:rPr>
        <w:t xml:space="preserve">included on </w:t>
      </w:r>
      <w:r w:rsidR="324238C4" w:rsidRPr="000A22D1">
        <w:rPr>
          <w:rFonts w:ascii="Helvetica" w:eastAsia="Helvetica" w:hAnsi="Helvetica" w:cs="Helvetica"/>
          <w:sz w:val="22"/>
          <w:szCs w:val="22"/>
        </w:rPr>
        <w:t xml:space="preserve">the </w:t>
      </w:r>
      <w:r w:rsidR="003A4658" w:rsidRPr="000A22D1">
        <w:rPr>
          <w:rFonts w:ascii="Helvetica" w:eastAsia="Helvetica" w:hAnsi="Helvetica" w:cs="Helvetica"/>
          <w:sz w:val="22"/>
          <w:szCs w:val="22"/>
        </w:rPr>
        <w:t xml:space="preserve">main </w:t>
      </w:r>
      <w:r w:rsidR="324238C4" w:rsidRPr="000A22D1">
        <w:rPr>
          <w:rFonts w:ascii="Helvetica" w:eastAsia="Helvetica" w:hAnsi="Helvetica" w:cs="Helvetica"/>
          <w:sz w:val="22"/>
          <w:szCs w:val="22"/>
        </w:rPr>
        <w:t>entry</w:t>
      </w:r>
      <w:r w:rsidR="0082017A" w:rsidRPr="000A22D1">
        <w:rPr>
          <w:rFonts w:ascii="Helvetica" w:eastAsia="Helvetica" w:hAnsi="Helvetica" w:cs="Helvetica"/>
          <w:sz w:val="22"/>
          <w:szCs w:val="22"/>
        </w:rPr>
        <w:t xml:space="preserve"> page</w:t>
      </w:r>
      <w:r w:rsidR="0F52FC0E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F52FC0E" w:rsidRPr="000A22D1">
        <w:rPr>
          <w:rFonts w:ascii="Helvetica" w:eastAsia="Helvetica" w:hAnsi="Helvetica" w:cs="Helvetica"/>
          <w:sz w:val="22"/>
          <w:szCs w:val="22"/>
        </w:rPr>
        <w:t>To view the map</w:t>
      </w:r>
      <w:r w:rsidR="55A4BF00" w:rsidRPr="000A22D1">
        <w:rPr>
          <w:rFonts w:ascii="Helvetica" w:eastAsia="Helvetica" w:hAnsi="Helvetica" w:cs="Helvetica"/>
          <w:sz w:val="22"/>
          <w:szCs w:val="22"/>
        </w:rPr>
        <w:t>,</w:t>
      </w:r>
      <w:r w:rsidR="00FB135B" w:rsidRPr="000A22D1">
        <w:rPr>
          <w:rFonts w:ascii="Helvetica" w:eastAsia="Helvetica" w:hAnsi="Helvetica" w:cs="Helvetica"/>
          <w:sz w:val="22"/>
          <w:szCs w:val="22"/>
        </w:rPr>
        <w:t xml:space="preserve"> click anywhere on the map on the entry </w:t>
      </w:r>
      <w:r w:rsidR="00634924" w:rsidRPr="000A22D1">
        <w:rPr>
          <w:rFonts w:ascii="Helvetica" w:eastAsia="Helvetica" w:hAnsi="Helvetica" w:cs="Helvetica"/>
          <w:sz w:val="22"/>
          <w:szCs w:val="22"/>
        </w:rPr>
        <w:t>page, or</w:t>
      </w:r>
      <w:r w:rsidR="55A4BF00" w:rsidRPr="000A22D1">
        <w:rPr>
          <w:rFonts w:ascii="Helvetica" w:eastAsia="Helvetica" w:hAnsi="Helvetica" w:cs="Helvetica"/>
          <w:sz w:val="22"/>
          <w:szCs w:val="22"/>
        </w:rPr>
        <w:t xml:space="preserve"> click on </w:t>
      </w:r>
      <w:r w:rsidR="00EE1AA2" w:rsidRPr="000A22D1">
        <w:rPr>
          <w:rFonts w:ascii="Helvetica" w:eastAsia="Helvetica" w:hAnsi="Helvetica" w:cs="Helvetica"/>
          <w:sz w:val="22"/>
          <w:szCs w:val="22"/>
        </w:rPr>
        <w:t xml:space="preserve">the </w:t>
      </w:r>
      <w:r w:rsidR="55A4BF00" w:rsidRPr="000A22D1">
        <w:rPr>
          <w:rFonts w:ascii="Helvetica" w:eastAsia="Helvetica" w:hAnsi="Helvetica" w:cs="Helvetica"/>
          <w:sz w:val="22"/>
          <w:szCs w:val="22"/>
        </w:rPr>
        <w:t xml:space="preserve">“Map” </w:t>
      </w:r>
      <w:r w:rsidR="00EE1AA2" w:rsidRPr="000A22D1">
        <w:rPr>
          <w:rFonts w:ascii="Helvetica" w:eastAsia="Helvetica" w:hAnsi="Helvetica" w:cs="Helvetica"/>
          <w:sz w:val="22"/>
          <w:szCs w:val="22"/>
        </w:rPr>
        <w:t xml:space="preserve">tab </w:t>
      </w:r>
      <w:r w:rsidR="55A4BF00" w:rsidRPr="000A22D1">
        <w:rPr>
          <w:rFonts w:ascii="Helvetica" w:eastAsia="Helvetica" w:hAnsi="Helvetica" w:cs="Helvetica"/>
          <w:sz w:val="22"/>
          <w:szCs w:val="22"/>
        </w:rPr>
        <w:t>in the light gray navigation bar</w:t>
      </w:r>
      <w:r w:rsidR="00634924" w:rsidRPr="000A22D1">
        <w:rPr>
          <w:rFonts w:ascii="Helvetica" w:eastAsia="Helvetica" w:hAnsi="Helvetica" w:cs="Helvetica"/>
          <w:sz w:val="22"/>
          <w:szCs w:val="22"/>
        </w:rPr>
        <w:t xml:space="preserve">. </w:t>
      </w:r>
      <w:r w:rsidR="00CD7638" w:rsidRPr="000A22D1">
        <w:rPr>
          <w:rFonts w:ascii="Helvetica" w:eastAsia="Helvetica" w:hAnsi="Helvetica" w:cs="Helvetica"/>
          <w:sz w:val="22"/>
          <w:szCs w:val="22"/>
        </w:rPr>
        <w:t>While</w:t>
      </w:r>
      <w:r w:rsidR="007A7DFA" w:rsidRPr="000A22D1">
        <w:rPr>
          <w:rFonts w:ascii="Helvetica" w:eastAsia="Helvetica" w:hAnsi="Helvetica" w:cs="Helvetica"/>
          <w:sz w:val="22"/>
          <w:szCs w:val="22"/>
        </w:rPr>
        <w:t xml:space="preserve"> linking the maps is an ongoing project,</w:t>
      </w:r>
      <w:r w:rsidR="00CD7638" w:rsidRPr="000A22D1">
        <w:rPr>
          <w:rFonts w:ascii="Helvetica" w:eastAsia="Helvetica" w:hAnsi="Helvetica" w:cs="Helvetica"/>
          <w:sz w:val="22"/>
          <w:szCs w:val="22"/>
        </w:rPr>
        <w:t xml:space="preserve"> most entries </w:t>
      </w:r>
      <w:r w:rsidR="007B3324" w:rsidRPr="000A22D1">
        <w:rPr>
          <w:rFonts w:ascii="Helvetica" w:eastAsia="Helvetica" w:hAnsi="Helvetica" w:cs="Helvetica"/>
          <w:sz w:val="22"/>
          <w:szCs w:val="22"/>
        </w:rPr>
        <w:t xml:space="preserve">will be linked to </w:t>
      </w:r>
      <w:r w:rsidR="00E044CC" w:rsidRPr="000A22D1">
        <w:rPr>
          <w:rFonts w:ascii="Helvetica" w:eastAsia="Helvetica" w:hAnsi="Helvetica" w:cs="Helvetica"/>
          <w:sz w:val="22"/>
          <w:szCs w:val="22"/>
        </w:rPr>
        <w:t xml:space="preserve">the </w:t>
      </w:r>
      <w:r w:rsidR="007B3324" w:rsidRPr="000A22D1">
        <w:rPr>
          <w:rFonts w:ascii="Helvetica" w:eastAsia="Helvetica" w:hAnsi="Helvetica" w:cs="Helvetica"/>
          <w:sz w:val="22"/>
          <w:szCs w:val="22"/>
        </w:rPr>
        <w:t>map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</w:p>
    <w:p w14:paraId="14B6982F" w14:textId="0FD4F5F5" w:rsidR="00DA6E27" w:rsidRPr="000A22D1" w:rsidRDefault="0F52FC0E" w:rsidP="001E0178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Once you </w:t>
      </w:r>
      <w:r w:rsidR="0086312B" w:rsidRPr="000A22D1">
        <w:rPr>
          <w:rFonts w:ascii="Helvetica" w:eastAsia="Helvetica" w:hAnsi="Helvetica" w:cs="Helvetica"/>
          <w:sz w:val="22"/>
          <w:szCs w:val="22"/>
        </w:rPr>
        <w:t xml:space="preserve">navigate to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the map, you will </w:t>
      </w:r>
      <w:r w:rsidR="324238C4" w:rsidRPr="000A22D1">
        <w:rPr>
          <w:rFonts w:ascii="Helvetica" w:eastAsia="Helvetica" w:hAnsi="Helvetica" w:cs="Helvetica"/>
          <w:sz w:val="22"/>
          <w:szCs w:val="22"/>
        </w:rPr>
        <w:t xml:space="preserve">see </w:t>
      </w:r>
      <w:r w:rsidR="341C9751" w:rsidRPr="000A22D1">
        <w:rPr>
          <w:rFonts w:ascii="Helvetica" w:eastAsia="Helvetica" w:hAnsi="Helvetica" w:cs="Helvetica"/>
          <w:sz w:val="22"/>
          <w:szCs w:val="22"/>
        </w:rPr>
        <w:t>a historical map of the German empire, with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73EF8233" w:rsidRPr="000A22D1">
        <w:rPr>
          <w:rFonts w:ascii="Helvetica" w:eastAsia="Helvetica" w:hAnsi="Helvetica" w:cs="Helvetica"/>
          <w:sz w:val="22"/>
          <w:szCs w:val="22"/>
        </w:rPr>
        <w:t xml:space="preserve">your town highlighted by a red </w:t>
      </w:r>
      <w:r w:rsidR="4433574D" w:rsidRPr="000A22D1">
        <w:rPr>
          <w:rFonts w:ascii="Helvetica" w:eastAsia="Helvetica" w:hAnsi="Helvetica" w:cs="Helvetica"/>
          <w:sz w:val="22"/>
          <w:szCs w:val="22"/>
        </w:rPr>
        <w:t>map marker.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341C9751" w:rsidRPr="000A22D1">
        <w:rPr>
          <w:rFonts w:ascii="Helvetica" w:eastAsia="Helvetica" w:hAnsi="Helvetica" w:cs="Helvetica"/>
          <w:sz w:val="22"/>
          <w:szCs w:val="22"/>
        </w:rPr>
        <w:t>The following tips will help you use the map feature</w:t>
      </w:r>
      <w:r w:rsidR="00A60998" w:rsidRPr="000A22D1">
        <w:rPr>
          <w:rFonts w:ascii="Helvetica" w:eastAsia="Helvetica" w:hAnsi="Helvetica" w:cs="Helvetica"/>
          <w:sz w:val="22"/>
          <w:szCs w:val="22"/>
        </w:rPr>
        <w:t>s</w:t>
      </w:r>
      <w:r w:rsidR="341C9751" w:rsidRPr="000A22D1">
        <w:rPr>
          <w:rFonts w:ascii="Helvetica" w:eastAsia="Helvetica" w:hAnsi="Helvetica" w:cs="Helvetica"/>
          <w:sz w:val="22"/>
          <w:szCs w:val="22"/>
        </w:rPr>
        <w:t xml:space="preserve"> more fully:</w:t>
      </w:r>
    </w:p>
    <w:p w14:paraId="3AFFEED1" w14:textId="7E15FD04" w:rsidR="00DA6E27" w:rsidRPr="000A22D1" w:rsidRDefault="341C9751" w:rsidP="001E0178">
      <w:pPr>
        <w:pStyle w:val="ListParagraph"/>
        <w:numPr>
          <w:ilvl w:val="0"/>
          <w:numId w:val="42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 xml:space="preserve">Moving the </w:t>
      </w:r>
      <w:proofErr w:type="gramStart"/>
      <w:r w:rsidRPr="000A22D1">
        <w:rPr>
          <w:rFonts w:ascii="Helvetica" w:eastAsia="Helvetica" w:hAnsi="Helvetica" w:cs="Helvetica"/>
          <w:b/>
          <w:bCs/>
          <w:sz w:val="22"/>
          <w:szCs w:val="22"/>
        </w:rPr>
        <w:t>map</w:t>
      </w:r>
      <w:r w:rsidRPr="000A22D1">
        <w:rPr>
          <w:rFonts w:ascii="Helvetica" w:eastAsia="Helvetica" w:hAnsi="Helvetica" w:cs="Helvetica"/>
          <w:sz w:val="22"/>
          <w:szCs w:val="22"/>
        </w:rPr>
        <w:t>:</w:t>
      </w:r>
      <w:proofErr w:type="gramEnd"/>
      <w:r w:rsidR="4433574D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790C5C" w:rsidRPr="000A22D1">
        <w:rPr>
          <w:rFonts w:ascii="Helvetica" w:eastAsia="Helvetica" w:hAnsi="Helvetica" w:cs="Helvetica"/>
          <w:sz w:val="22"/>
          <w:szCs w:val="22"/>
        </w:rPr>
        <w:t>left</w:t>
      </w:r>
      <w:r w:rsidR="4433574D" w:rsidRPr="000A22D1">
        <w:rPr>
          <w:rFonts w:ascii="Helvetica" w:eastAsia="Helvetica" w:hAnsi="Helvetica" w:cs="Helvetica"/>
          <w:sz w:val="22"/>
          <w:szCs w:val="22"/>
        </w:rPr>
        <w:t xml:space="preserve"> click anywhere on the map, and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drag the map with your mouse. </w:t>
      </w:r>
    </w:p>
    <w:p w14:paraId="3B33B327" w14:textId="06BE0002" w:rsidR="00BF3BE9" w:rsidRPr="000A22D1" w:rsidRDefault="341C9751" w:rsidP="001E0178">
      <w:pPr>
        <w:pStyle w:val="ListParagraph"/>
        <w:numPr>
          <w:ilvl w:val="0"/>
          <w:numId w:val="42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Zooming in and out</w:t>
      </w:r>
      <w:r w:rsidRPr="000A22D1">
        <w:rPr>
          <w:rFonts w:ascii="Helvetica" w:eastAsia="Helvetica" w:hAnsi="Helvetica" w:cs="Helvetica"/>
          <w:sz w:val="22"/>
          <w:szCs w:val="22"/>
        </w:rPr>
        <w:t>:</w:t>
      </w:r>
      <w:r w:rsidR="4433574D" w:rsidRPr="000A22D1">
        <w:rPr>
          <w:rFonts w:ascii="Helvetica" w:eastAsia="Helvetica" w:hAnsi="Helvetica" w:cs="Helvetica"/>
          <w:sz w:val="22"/>
          <w:szCs w:val="22"/>
        </w:rPr>
        <w:t xml:space="preserve"> use the plus-minus icons located in the lower right corner of the </w:t>
      </w:r>
      <w:r w:rsidR="009A1D88" w:rsidRPr="000A22D1">
        <w:rPr>
          <w:rFonts w:ascii="Helvetica" w:eastAsia="Helvetica" w:hAnsi="Helvetica" w:cs="Helvetica"/>
          <w:sz w:val="22"/>
          <w:szCs w:val="22"/>
        </w:rPr>
        <w:t>map or</w:t>
      </w:r>
      <w:r w:rsidR="00906CA7" w:rsidRPr="000A22D1">
        <w:rPr>
          <w:rFonts w:ascii="Helvetica" w:eastAsia="Helvetica" w:hAnsi="Helvetica" w:cs="Helvetica"/>
          <w:sz w:val="22"/>
          <w:szCs w:val="22"/>
        </w:rPr>
        <w:t xml:space="preserve"> use the scroll feature on your mouse or trackpad</w:t>
      </w:r>
      <w:r w:rsidR="4433574D" w:rsidRPr="000A22D1">
        <w:rPr>
          <w:rFonts w:ascii="Helvetica" w:eastAsia="Helvetica" w:hAnsi="Helvetica" w:cs="Helvetica"/>
          <w:sz w:val="22"/>
          <w:szCs w:val="22"/>
        </w:rPr>
        <w:t xml:space="preserve">. </w:t>
      </w:r>
    </w:p>
    <w:p w14:paraId="66E2DCEB" w14:textId="73DA8B6B" w:rsidR="00CF3A55" w:rsidRPr="000A22D1" w:rsidRDefault="00743D43" w:rsidP="001E0178">
      <w:pPr>
        <w:pStyle w:val="ListParagraph"/>
        <w:numPr>
          <w:ilvl w:val="0"/>
          <w:numId w:val="42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Full screen</w:t>
      </w:r>
      <w:r w:rsidR="00853B66" w:rsidRPr="000A22D1">
        <w:rPr>
          <w:rFonts w:ascii="Helvetica" w:eastAsia="Helvetica" w:hAnsi="Helvetica" w:cs="Helvetica"/>
          <w:sz w:val="22"/>
          <w:szCs w:val="22"/>
        </w:rPr>
        <w:t xml:space="preserve">: </w:t>
      </w:r>
      <w:r w:rsidR="008F25AA" w:rsidRPr="000A22D1">
        <w:rPr>
          <w:rFonts w:ascii="Helvetica" w:eastAsia="Helvetica" w:hAnsi="Helvetica" w:cs="Helvetica"/>
          <w:sz w:val="22"/>
          <w:szCs w:val="22"/>
        </w:rPr>
        <w:t>click on the</w:t>
      </w:r>
      <w:r w:rsidR="00B02973" w:rsidRPr="000A22D1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0ED83ED7" wp14:editId="029F5381">
            <wp:extent cx="177117" cy="166047"/>
            <wp:effectExtent l="0" t="0" r="0" b="5715"/>
            <wp:docPr id="1766841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416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869" cy="1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5AA" w:rsidRPr="000A22D1">
        <w:rPr>
          <w:rFonts w:ascii="Helvetica" w:eastAsia="Helvetica" w:hAnsi="Helvetica" w:cs="Helvetica"/>
          <w:sz w:val="22"/>
          <w:szCs w:val="22"/>
        </w:rPr>
        <w:t xml:space="preserve"> icon in the upper right corner to </w:t>
      </w:r>
      <w:r w:rsidR="00604F5A" w:rsidRPr="000A22D1">
        <w:rPr>
          <w:rFonts w:ascii="Helvetica" w:eastAsia="Helvetica" w:hAnsi="Helvetica" w:cs="Helvetica"/>
          <w:sz w:val="22"/>
          <w:szCs w:val="22"/>
        </w:rPr>
        <w:t>view the map in full screen.</w:t>
      </w:r>
    </w:p>
    <w:p w14:paraId="03650676" w14:textId="6F72EE6F" w:rsidR="00DA6E27" w:rsidRPr="000A22D1" w:rsidRDefault="341C9751" w:rsidP="001E0178">
      <w:pPr>
        <w:pStyle w:val="ListParagraph"/>
        <w:numPr>
          <w:ilvl w:val="0"/>
          <w:numId w:val="42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Toggling between maps</w:t>
      </w:r>
      <w:r w:rsidRPr="000A22D1">
        <w:rPr>
          <w:rFonts w:ascii="Helvetica" w:eastAsia="Helvetica" w:hAnsi="Helvetica" w:cs="Helvetica"/>
          <w:sz w:val="22"/>
          <w:szCs w:val="22"/>
        </w:rPr>
        <w:t>: c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lick on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“Toggle Historical Map”</w:t>
      </w:r>
      <w:r w:rsidR="5C372C32" w:rsidRPr="000A22D1">
        <w:rPr>
          <w:rFonts w:ascii="Helvetica" w:eastAsia="Helvetica" w:hAnsi="Helvetica" w:cs="Helvetica"/>
          <w:sz w:val="22"/>
          <w:szCs w:val="22"/>
        </w:rPr>
        <w:t>, found in the upper right corner,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to switch the map between the historical </w:t>
      </w:r>
      <w:r w:rsidR="5C372C32" w:rsidRPr="000A22D1">
        <w:rPr>
          <w:rFonts w:ascii="Helvetica" w:eastAsia="Helvetica" w:hAnsi="Helvetica" w:cs="Helvetica"/>
          <w:sz w:val="22"/>
          <w:szCs w:val="22"/>
        </w:rPr>
        <w:t>map and the current Google map</w:t>
      </w:r>
      <w:r w:rsidR="324238C4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55A4BF00" w:rsidRPr="000A22D1">
        <w:rPr>
          <w:rFonts w:ascii="Helvetica" w:eastAsia="Helvetica" w:hAnsi="Helvetica" w:cs="Helvetica"/>
          <w:sz w:val="22"/>
          <w:szCs w:val="22"/>
        </w:rPr>
        <w:t xml:space="preserve">You can also view the Google map in satellite form; click on “Satellite” in the upper </w:t>
      </w:r>
      <w:r w:rsidR="324238C4" w:rsidRPr="000A22D1">
        <w:rPr>
          <w:rFonts w:ascii="Helvetica" w:eastAsia="Helvetica" w:hAnsi="Helvetica" w:cs="Helvetica"/>
          <w:sz w:val="22"/>
          <w:szCs w:val="22"/>
        </w:rPr>
        <w:t xml:space="preserve">left </w:t>
      </w:r>
      <w:r w:rsidR="55A4BF00" w:rsidRPr="000A22D1">
        <w:rPr>
          <w:rFonts w:ascii="Helvetica" w:eastAsia="Helvetica" w:hAnsi="Helvetica" w:cs="Helvetica"/>
          <w:sz w:val="22"/>
          <w:szCs w:val="22"/>
        </w:rPr>
        <w:t>corner of the map.</w:t>
      </w:r>
    </w:p>
    <w:p w14:paraId="33B18141" w14:textId="6641D17C" w:rsidR="002F6B24" w:rsidRPr="000A22D1" w:rsidRDefault="5C372C32" w:rsidP="001E0178">
      <w:pPr>
        <w:pStyle w:val="ListParagraph"/>
        <w:numPr>
          <w:ilvl w:val="0"/>
          <w:numId w:val="42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Showing jurisdictions</w:t>
      </w:r>
      <w:r w:rsidRPr="000A22D1">
        <w:rPr>
          <w:rFonts w:ascii="Helvetica" w:eastAsia="Helvetica" w:hAnsi="Helvetica" w:cs="Helvetica"/>
          <w:sz w:val="22"/>
          <w:szCs w:val="22"/>
        </w:rPr>
        <w:t>: hover</w:t>
      </w:r>
      <w:r w:rsidR="6ECB5ABB" w:rsidRPr="000A22D1">
        <w:rPr>
          <w:rFonts w:ascii="Helvetica" w:eastAsia="Helvetica" w:hAnsi="Helvetica" w:cs="Helvetica"/>
          <w:sz w:val="22"/>
          <w:szCs w:val="22"/>
        </w:rPr>
        <w:t xml:space="preserve"> over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“Toggle Historical Map” and click on the box next to “Jurisdictions”</w:t>
      </w:r>
      <w:r w:rsidR="00B22233" w:rsidRPr="000A22D1">
        <w:rPr>
          <w:rFonts w:ascii="Helvetica" w:eastAsia="Helvetica" w:hAnsi="Helvetica" w:cs="Helvetica"/>
          <w:sz w:val="22"/>
          <w:szCs w:val="22"/>
        </w:rPr>
        <w:t xml:space="preserve"> to view </w:t>
      </w:r>
      <w:r w:rsidR="00F90551" w:rsidRPr="000A22D1">
        <w:rPr>
          <w:rFonts w:ascii="Helvetica" w:eastAsia="Helvetica" w:hAnsi="Helvetica" w:cs="Helvetica"/>
          <w:sz w:val="22"/>
          <w:szCs w:val="22"/>
        </w:rPr>
        <w:t>the</w:t>
      </w:r>
      <w:r w:rsidR="00B22233" w:rsidRPr="000A22D1">
        <w:rPr>
          <w:rFonts w:ascii="Helvetica" w:eastAsia="Helvetica" w:hAnsi="Helvetica" w:cs="Helvetica"/>
          <w:sz w:val="22"/>
          <w:szCs w:val="22"/>
        </w:rPr>
        <w:t xml:space="preserve"> jurisdictions for the location on the map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Each jurisdiction</w:t>
      </w:r>
      <w:r w:rsidR="6ECB5ABB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514030" w:rsidRPr="000A22D1">
        <w:rPr>
          <w:rFonts w:ascii="Helvetica" w:eastAsia="Helvetica" w:hAnsi="Helvetica" w:cs="Helvetica"/>
          <w:sz w:val="22"/>
          <w:szCs w:val="22"/>
        </w:rPr>
        <w:t xml:space="preserve">will </w:t>
      </w:r>
      <w:r w:rsidR="6ECB5ABB" w:rsidRPr="000A22D1">
        <w:rPr>
          <w:rFonts w:ascii="Helvetica" w:eastAsia="Helvetica" w:hAnsi="Helvetica" w:cs="Helvetica"/>
          <w:sz w:val="22"/>
          <w:szCs w:val="22"/>
        </w:rPr>
        <w:t xml:space="preserve">now </w:t>
      </w:r>
      <w:r w:rsidR="00514030" w:rsidRPr="000A22D1">
        <w:rPr>
          <w:rFonts w:ascii="Helvetica" w:eastAsia="Helvetica" w:hAnsi="Helvetica" w:cs="Helvetica"/>
          <w:sz w:val="22"/>
          <w:szCs w:val="22"/>
        </w:rPr>
        <w:t xml:space="preserve">be 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marked by a blue map marker with the letter “J”.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To identify what type of jurisdiction it is, click on the blue map marker.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The abbreviations that appear match those from the location entry page.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To remove the blue map marker</w:t>
      </w:r>
      <w:r w:rsidR="00116343" w:rsidRPr="000A22D1">
        <w:rPr>
          <w:rFonts w:ascii="Helvetica" w:eastAsia="Helvetica" w:hAnsi="Helvetica" w:cs="Helvetica"/>
          <w:sz w:val="22"/>
          <w:szCs w:val="22"/>
        </w:rPr>
        <w:t>s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, hover over “Toggle Historical Map” and click on the box next to “Jurisdictions”.</w:t>
      </w:r>
    </w:p>
    <w:p w14:paraId="5CFF771E" w14:textId="21A7AAEB" w:rsidR="002032B0" w:rsidRPr="000A22D1" w:rsidRDefault="00975800" w:rsidP="001E0178">
      <w:pPr>
        <w:pStyle w:val="ListParagraph"/>
        <w:numPr>
          <w:ilvl w:val="0"/>
          <w:numId w:val="42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 xml:space="preserve">Identifying </w:t>
      </w:r>
      <w:r w:rsidR="00E63496" w:rsidRPr="000A22D1">
        <w:rPr>
          <w:rFonts w:ascii="Helvetica" w:eastAsia="Helvetica" w:hAnsi="Helvetica" w:cs="Helvetica"/>
          <w:b/>
          <w:bCs/>
          <w:sz w:val="22"/>
          <w:szCs w:val="22"/>
        </w:rPr>
        <w:t>s</w:t>
      </w:r>
      <w:r w:rsidR="00582279" w:rsidRPr="000A22D1">
        <w:rPr>
          <w:rFonts w:ascii="Helvetica" w:eastAsia="Helvetica" w:hAnsi="Helvetica" w:cs="Helvetica"/>
          <w:b/>
          <w:bCs/>
          <w:sz w:val="22"/>
          <w:szCs w:val="22"/>
        </w:rPr>
        <w:t xml:space="preserve">urrounding </w:t>
      </w:r>
      <w:r w:rsidR="00E63496" w:rsidRPr="000A22D1">
        <w:rPr>
          <w:rFonts w:ascii="Helvetica" w:eastAsia="Helvetica" w:hAnsi="Helvetica" w:cs="Helvetica"/>
          <w:b/>
          <w:bCs/>
          <w:sz w:val="22"/>
          <w:szCs w:val="22"/>
        </w:rPr>
        <w:t xml:space="preserve">civil </w:t>
      </w:r>
      <w:r w:rsidR="002032B0" w:rsidRPr="000A22D1">
        <w:rPr>
          <w:rFonts w:ascii="Helvetica" w:eastAsia="Helvetica" w:hAnsi="Helvetica" w:cs="Helvetica"/>
          <w:b/>
          <w:bCs/>
          <w:sz w:val="22"/>
          <w:szCs w:val="22"/>
        </w:rPr>
        <w:t>registration locations</w:t>
      </w:r>
      <w:r w:rsidR="002032B0" w:rsidRPr="000A22D1">
        <w:rPr>
          <w:rFonts w:ascii="Helvetica" w:eastAsia="Helvetica" w:hAnsi="Helvetica" w:cs="Helvetica"/>
          <w:sz w:val="22"/>
          <w:szCs w:val="22"/>
        </w:rPr>
        <w:t>:</w:t>
      </w:r>
      <w:r w:rsidR="00370944" w:rsidRPr="000A22D1">
        <w:rPr>
          <w:rFonts w:ascii="Helvetica" w:eastAsia="Helvetica" w:hAnsi="Helvetica" w:cs="Helvetica"/>
          <w:sz w:val="22"/>
          <w:szCs w:val="22"/>
        </w:rPr>
        <w:t xml:space="preserve"> hover over “</w:t>
      </w:r>
      <w:r w:rsidR="003705DB" w:rsidRPr="000A22D1">
        <w:rPr>
          <w:rFonts w:ascii="Helvetica" w:eastAsia="Helvetica" w:hAnsi="Helvetica" w:cs="Helvetica"/>
          <w:sz w:val="22"/>
          <w:szCs w:val="22"/>
        </w:rPr>
        <w:t>Toggle Historical Map” and click on the box nex</w:t>
      </w:r>
      <w:r w:rsidR="00BF5C25" w:rsidRPr="000A22D1">
        <w:rPr>
          <w:rFonts w:ascii="Helvetica" w:eastAsia="Helvetica" w:hAnsi="Helvetica" w:cs="Helvetica"/>
          <w:sz w:val="22"/>
          <w:szCs w:val="22"/>
        </w:rPr>
        <w:t>t to</w:t>
      </w:r>
      <w:r w:rsidR="00FB31E9" w:rsidRPr="000A22D1">
        <w:rPr>
          <w:rFonts w:ascii="Helvetica" w:eastAsia="Helvetica" w:hAnsi="Helvetica" w:cs="Helvetica"/>
          <w:sz w:val="22"/>
          <w:szCs w:val="22"/>
        </w:rPr>
        <w:t xml:space="preserve"> “Surrounding </w:t>
      </w:r>
      <w:proofErr w:type="spellStart"/>
      <w:r w:rsidR="00FB31E9" w:rsidRPr="000A22D1">
        <w:rPr>
          <w:rFonts w:ascii="Helvetica" w:eastAsia="Helvetica" w:hAnsi="Helvetica" w:cs="Helvetica"/>
          <w:sz w:val="22"/>
          <w:szCs w:val="22"/>
        </w:rPr>
        <w:t>Std</w:t>
      </w:r>
      <w:r w:rsidR="00F01FA8" w:rsidRPr="000A22D1">
        <w:rPr>
          <w:rFonts w:ascii="Helvetica" w:eastAsia="Helvetica" w:hAnsi="Helvetica" w:cs="Helvetica"/>
          <w:sz w:val="22"/>
          <w:szCs w:val="22"/>
        </w:rPr>
        <w:t>As</w:t>
      </w:r>
      <w:proofErr w:type="spellEnd"/>
      <w:r w:rsidR="00F01FA8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E21DFD" w:rsidRPr="000A22D1">
        <w:rPr>
          <w:rFonts w:ascii="Helvetica" w:eastAsia="Helvetica" w:hAnsi="Helvetica" w:cs="Helvetica"/>
          <w:sz w:val="22"/>
          <w:szCs w:val="22"/>
        </w:rPr>
        <w:t>(</w:t>
      </w:r>
      <w:proofErr w:type="spellStart"/>
      <w:r w:rsidR="00E21DFD" w:rsidRPr="000A22D1">
        <w:rPr>
          <w:rFonts w:ascii="Helvetica" w:eastAsia="Helvetica" w:hAnsi="Helvetica" w:cs="Helvetica"/>
          <w:sz w:val="22"/>
          <w:szCs w:val="22"/>
        </w:rPr>
        <w:t>Standesämter</w:t>
      </w:r>
      <w:proofErr w:type="spellEnd"/>
      <w:r w:rsidR="00E21DFD" w:rsidRPr="000A22D1">
        <w:rPr>
          <w:rFonts w:ascii="Helvetica" w:eastAsia="Helvetica" w:hAnsi="Helvetica" w:cs="Helvetica"/>
          <w:sz w:val="22"/>
          <w:szCs w:val="22"/>
        </w:rPr>
        <w:t xml:space="preserve">)”. </w:t>
      </w:r>
      <w:r w:rsidR="005E5F28" w:rsidRPr="000A22D1">
        <w:rPr>
          <w:rFonts w:ascii="Helvetica" w:eastAsia="Helvetica" w:hAnsi="Helvetica" w:cs="Helvetica"/>
          <w:sz w:val="22"/>
          <w:szCs w:val="22"/>
        </w:rPr>
        <w:t xml:space="preserve">Each surrounding </w:t>
      </w:r>
      <w:proofErr w:type="spellStart"/>
      <w:r w:rsidR="00BF0885" w:rsidRPr="000A22D1">
        <w:rPr>
          <w:rFonts w:ascii="Helvetica" w:eastAsia="Helvetica" w:hAnsi="Helvetica" w:cs="Helvetica"/>
          <w:i/>
          <w:iCs/>
          <w:sz w:val="22"/>
          <w:szCs w:val="22"/>
        </w:rPr>
        <w:t>Standesamt</w:t>
      </w:r>
      <w:proofErr w:type="spellEnd"/>
      <w:r w:rsidR="002B0ACC" w:rsidRPr="000A22D1">
        <w:rPr>
          <w:rFonts w:ascii="Helvetica" w:eastAsia="Helvetica" w:hAnsi="Helvetica" w:cs="Helvetica"/>
          <w:sz w:val="22"/>
          <w:szCs w:val="22"/>
        </w:rPr>
        <w:t xml:space="preserve">, or civil registration office, </w:t>
      </w:r>
      <w:r w:rsidR="00026561" w:rsidRPr="000A22D1">
        <w:rPr>
          <w:rFonts w:ascii="Helvetica" w:eastAsia="Helvetica" w:hAnsi="Helvetica" w:cs="Helvetica"/>
          <w:sz w:val="22"/>
          <w:szCs w:val="22"/>
        </w:rPr>
        <w:t xml:space="preserve">will now be marked by </w:t>
      </w:r>
      <w:r w:rsidR="00243814" w:rsidRPr="000A22D1">
        <w:rPr>
          <w:rFonts w:ascii="Helvetica" w:eastAsia="Helvetica" w:hAnsi="Helvetica" w:cs="Helvetica"/>
          <w:sz w:val="22"/>
          <w:szCs w:val="22"/>
        </w:rPr>
        <w:t>red map marker</w:t>
      </w:r>
      <w:r w:rsidR="00C746E5" w:rsidRPr="000A22D1">
        <w:rPr>
          <w:rFonts w:ascii="Helvetica" w:eastAsia="Helvetica" w:hAnsi="Helvetica" w:cs="Helvetica"/>
          <w:sz w:val="22"/>
          <w:szCs w:val="22"/>
        </w:rPr>
        <w:t>s</w:t>
      </w:r>
      <w:r w:rsidR="00243814" w:rsidRPr="000A22D1">
        <w:rPr>
          <w:rFonts w:ascii="Helvetica" w:eastAsia="Helvetica" w:hAnsi="Helvetica" w:cs="Helvetica"/>
          <w:sz w:val="22"/>
          <w:szCs w:val="22"/>
        </w:rPr>
        <w:t xml:space="preserve"> with the letter “R”. </w:t>
      </w:r>
      <w:r w:rsidR="00116343" w:rsidRPr="000A22D1">
        <w:rPr>
          <w:rFonts w:ascii="Helvetica" w:eastAsia="Helvetica" w:hAnsi="Helvetica" w:cs="Helvetica"/>
          <w:sz w:val="22"/>
          <w:szCs w:val="22"/>
        </w:rPr>
        <w:t>To remove the red map markers, hover over “Toggle Historical Map” and click on the box next to</w:t>
      </w:r>
      <w:r w:rsidR="009053D4" w:rsidRPr="000A22D1">
        <w:rPr>
          <w:rFonts w:ascii="Helvetica" w:eastAsia="Helvetica" w:hAnsi="Helvetica" w:cs="Helvetica"/>
          <w:sz w:val="22"/>
          <w:szCs w:val="22"/>
        </w:rPr>
        <w:t xml:space="preserve"> “Surrounding </w:t>
      </w:r>
      <w:proofErr w:type="spellStart"/>
      <w:r w:rsidR="009053D4" w:rsidRPr="000A22D1">
        <w:rPr>
          <w:rFonts w:ascii="Helvetica" w:eastAsia="Helvetica" w:hAnsi="Helvetica" w:cs="Helvetica"/>
          <w:sz w:val="22"/>
          <w:szCs w:val="22"/>
        </w:rPr>
        <w:t>StdAs</w:t>
      </w:r>
      <w:proofErr w:type="spellEnd"/>
      <w:r w:rsidR="009053D4" w:rsidRPr="000A22D1">
        <w:rPr>
          <w:rFonts w:ascii="Helvetica" w:eastAsia="Helvetica" w:hAnsi="Helvetica" w:cs="Helvetica"/>
          <w:sz w:val="22"/>
          <w:szCs w:val="22"/>
        </w:rPr>
        <w:t xml:space="preserve"> (</w:t>
      </w:r>
      <w:proofErr w:type="spellStart"/>
      <w:r w:rsidR="009053D4" w:rsidRPr="000A22D1">
        <w:rPr>
          <w:rFonts w:ascii="Helvetica" w:eastAsia="Helvetica" w:hAnsi="Helvetica" w:cs="Helvetica"/>
          <w:sz w:val="22"/>
          <w:szCs w:val="22"/>
        </w:rPr>
        <w:t>Standesämter</w:t>
      </w:r>
      <w:proofErr w:type="spellEnd"/>
      <w:r w:rsidR="009053D4" w:rsidRPr="000A22D1">
        <w:rPr>
          <w:rFonts w:ascii="Helvetica" w:eastAsia="Helvetica" w:hAnsi="Helvetica" w:cs="Helvetica"/>
          <w:sz w:val="22"/>
          <w:szCs w:val="22"/>
        </w:rPr>
        <w:t>)”.</w:t>
      </w:r>
    </w:p>
    <w:p w14:paraId="29E04B49" w14:textId="204A5EE2" w:rsidR="002F6B24" w:rsidRPr="000A22D1" w:rsidRDefault="5C372C32" w:rsidP="001E0178">
      <w:pPr>
        <w:pStyle w:val="ListParagraph"/>
        <w:numPr>
          <w:ilvl w:val="0"/>
          <w:numId w:val="42"/>
        </w:num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b/>
          <w:bCs/>
          <w:sz w:val="22"/>
          <w:szCs w:val="22"/>
        </w:rPr>
        <w:t>Finding nearby parishes and synagogues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: hover over “Toggle Historical Map” and click on</w:t>
      </w:r>
      <w:r w:rsidR="00BF5C25" w:rsidRPr="000A22D1">
        <w:rPr>
          <w:rFonts w:ascii="Helvetica" w:eastAsia="Helvetica" w:hAnsi="Helvetica" w:cs="Helvetica"/>
          <w:sz w:val="22"/>
          <w:szCs w:val="22"/>
        </w:rPr>
        <w:t xml:space="preserve"> the box next to</w:t>
      </w:r>
      <w:r w:rsidR="6ECB5ABB" w:rsidRPr="000A22D1">
        <w:rPr>
          <w:rFonts w:ascii="Helvetica" w:eastAsia="Helvetica" w:hAnsi="Helvetica" w:cs="Helvetica"/>
          <w:sz w:val="22"/>
          <w:szCs w:val="22"/>
        </w:rPr>
        <w:t xml:space="preserve"> the</w:t>
      </w:r>
      <w:r w:rsidR="00C71F70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C53A52" w:rsidRPr="000A22D1">
        <w:rPr>
          <w:rFonts w:ascii="Helvetica" w:eastAsia="Helvetica" w:hAnsi="Helvetica" w:cs="Helvetica"/>
          <w:sz w:val="22"/>
          <w:szCs w:val="22"/>
        </w:rPr>
        <w:t>desired</w:t>
      </w:r>
      <w:r w:rsidR="6ECB5ABB" w:rsidRPr="000A22D1">
        <w:rPr>
          <w:rFonts w:ascii="Helvetica" w:eastAsia="Helvetica" w:hAnsi="Helvetica" w:cs="Helvetica"/>
          <w:sz w:val="22"/>
          <w:szCs w:val="22"/>
        </w:rPr>
        <w:t xml:space="preserve"> religious denomination.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Catholic parishes appear as yellow map markers with the letter “C”.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6ECB5ABB" w:rsidRPr="000A22D1">
        <w:rPr>
          <w:rFonts w:ascii="Helvetica" w:eastAsia="Helvetica" w:hAnsi="Helvetica" w:cs="Helvetica"/>
          <w:sz w:val="22"/>
          <w:szCs w:val="22"/>
        </w:rPr>
        <w:t>Protestant parish</w:t>
      </w:r>
      <w:r w:rsidR="55A4BF00" w:rsidRPr="000A22D1">
        <w:rPr>
          <w:rFonts w:ascii="Helvetica" w:eastAsia="Helvetica" w:hAnsi="Helvetica" w:cs="Helvetica"/>
          <w:sz w:val="22"/>
          <w:szCs w:val="22"/>
        </w:rPr>
        <w:t>es appear as green map markers with the letter “P”.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55A4BF00" w:rsidRPr="000A22D1">
        <w:rPr>
          <w:rFonts w:ascii="Helvetica" w:eastAsia="Helvetica" w:hAnsi="Helvetica" w:cs="Helvetica"/>
          <w:sz w:val="22"/>
          <w:szCs w:val="22"/>
        </w:rPr>
        <w:t>Synagogues appear as orange map markers with the letter “S”.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55A4BF00" w:rsidRPr="000A22D1">
        <w:rPr>
          <w:rFonts w:ascii="Helvetica" w:eastAsia="Helvetica" w:hAnsi="Helvetica" w:cs="Helvetica"/>
          <w:sz w:val="22"/>
          <w:szCs w:val="22"/>
        </w:rPr>
        <w:t>To remove the map markers, hover over “Toggle Historical Map” and click on the box next to the denomination.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324238C4" w:rsidRPr="000A22D1">
        <w:rPr>
          <w:rFonts w:ascii="Helvetica" w:eastAsia="Helvetica" w:hAnsi="Helvetica" w:cs="Helvetica"/>
          <w:sz w:val="22"/>
          <w:szCs w:val="22"/>
        </w:rPr>
        <w:t>Note that there are some parishes not yet marked with a map marker.</w:t>
      </w:r>
    </w:p>
    <w:p w14:paraId="1CB4FF78" w14:textId="77777777" w:rsidR="002F6B24" w:rsidRPr="000A22D1" w:rsidRDefault="002F6B24" w:rsidP="0C81A977">
      <w:pPr>
        <w:rPr>
          <w:rFonts w:ascii="Helvetica" w:eastAsia="Helvetica" w:hAnsi="Helvetica" w:cs="Helvetica"/>
          <w:sz w:val="22"/>
          <w:szCs w:val="22"/>
        </w:rPr>
      </w:pPr>
    </w:p>
    <w:p w14:paraId="3A1BFC95" w14:textId="08703885" w:rsidR="00C32EAA" w:rsidRPr="000A22D1" w:rsidRDefault="55A4BF00" w:rsidP="00764610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 xml:space="preserve">Ecclesiastical </w:t>
      </w:r>
      <w:r w:rsidR="002D1DDE" w:rsidRPr="000A22D1">
        <w:rPr>
          <w:rFonts w:ascii="Helvetica" w:eastAsia="Helvetica" w:hAnsi="Helvetica" w:cs="Helvetica"/>
        </w:rPr>
        <w:t>T</w:t>
      </w:r>
      <w:r w:rsidRPr="000A22D1">
        <w:rPr>
          <w:rFonts w:ascii="Helvetica" w:eastAsia="Helvetica" w:hAnsi="Helvetica" w:cs="Helvetica"/>
        </w:rPr>
        <w:t>ab</w:t>
      </w:r>
    </w:p>
    <w:p w14:paraId="19E7EEBE" w14:textId="7022A6C0" w:rsidR="00F32E68" w:rsidRPr="000A22D1" w:rsidRDefault="55A4BF00" w:rsidP="00764610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The ecclesiastical tab shows all locations containing a church or synagogue </w:t>
      </w:r>
      <w:r w:rsidR="324238C4" w:rsidRPr="000A22D1">
        <w:rPr>
          <w:rFonts w:ascii="Helvetica" w:eastAsia="Helvetica" w:hAnsi="Helvetica" w:cs="Helvetica"/>
          <w:sz w:val="22"/>
          <w:szCs w:val="22"/>
        </w:rPr>
        <w:t xml:space="preserve">within a 20-mile radius </w:t>
      </w:r>
      <w:r w:rsidR="37CDDD73" w:rsidRPr="000A22D1">
        <w:rPr>
          <w:rFonts w:ascii="Helvetica" w:eastAsia="Helvetica" w:hAnsi="Helvetica" w:cs="Helvetica"/>
          <w:sz w:val="22"/>
          <w:szCs w:val="22"/>
        </w:rPr>
        <w:t>based on distance from the main entry.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37CDDD73" w:rsidRPr="000A22D1">
        <w:rPr>
          <w:rFonts w:ascii="Helvetica" w:eastAsia="Helvetica" w:hAnsi="Helvetica" w:cs="Helvetica"/>
          <w:sz w:val="22"/>
          <w:szCs w:val="22"/>
        </w:rPr>
        <w:t xml:space="preserve">Each place listed is clickable, taking you to that </w:t>
      </w:r>
      <w:r w:rsidR="37CDDD73" w:rsidRPr="000A22D1">
        <w:rPr>
          <w:rFonts w:ascii="Helvetica" w:eastAsia="Helvetica" w:hAnsi="Helvetica" w:cs="Helvetica"/>
          <w:sz w:val="22"/>
          <w:szCs w:val="22"/>
        </w:rPr>
        <w:lastRenderedPageBreak/>
        <w:t>location’s entry page.</w:t>
      </w:r>
      <w:r w:rsidR="00F74888" w:rsidRPr="000A22D1">
        <w:rPr>
          <w:rFonts w:ascii="Helvetica" w:eastAsia="Helvetica" w:hAnsi="Helvetica" w:cs="Helvetica"/>
          <w:sz w:val="22"/>
          <w:szCs w:val="22"/>
        </w:rPr>
        <w:t xml:space="preserve"> At the top of some pages will be a section that identifies which Catholic and Protestant parish is associated with the current </w:t>
      </w:r>
      <w:r w:rsidR="009A69C8" w:rsidRPr="000A22D1">
        <w:rPr>
          <w:rFonts w:ascii="Helvetica" w:eastAsia="Helvetica" w:hAnsi="Helvetica" w:cs="Helvetica"/>
          <w:sz w:val="22"/>
          <w:szCs w:val="22"/>
        </w:rPr>
        <w:t xml:space="preserve">location. </w:t>
      </w:r>
      <w:r w:rsidR="009050C0" w:rsidRPr="000A22D1">
        <w:rPr>
          <w:rFonts w:ascii="Helvetica" w:eastAsia="Helvetica" w:hAnsi="Helvetica" w:cs="Helvetica"/>
          <w:sz w:val="22"/>
          <w:szCs w:val="22"/>
        </w:rPr>
        <w:t xml:space="preserve">If </w:t>
      </w:r>
      <w:r w:rsidR="00373399" w:rsidRPr="000A22D1">
        <w:rPr>
          <w:rFonts w:ascii="Helvetica" w:eastAsia="Helvetica" w:hAnsi="Helvetica" w:cs="Helvetica"/>
          <w:sz w:val="22"/>
          <w:szCs w:val="22"/>
        </w:rPr>
        <w:t>this is not present</w:t>
      </w:r>
      <w:r w:rsidR="006F0E22" w:rsidRPr="000A22D1">
        <w:rPr>
          <w:rFonts w:ascii="Helvetica" w:eastAsia="Helvetica" w:hAnsi="Helvetica" w:cs="Helvetica"/>
          <w:sz w:val="22"/>
          <w:szCs w:val="22"/>
        </w:rPr>
        <w:t>,</w:t>
      </w:r>
      <w:r w:rsidR="00373399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DC3812" w:rsidRPr="000A22D1">
        <w:rPr>
          <w:rFonts w:ascii="Helvetica" w:eastAsia="Helvetica" w:hAnsi="Helvetica" w:cs="Helvetica"/>
          <w:sz w:val="22"/>
          <w:szCs w:val="22"/>
        </w:rPr>
        <w:t>use</w:t>
      </w:r>
      <w:r w:rsidR="00FE76F9" w:rsidRPr="000A22D1">
        <w:rPr>
          <w:rFonts w:ascii="Helvetica" w:eastAsia="Helvetica" w:hAnsi="Helvetica" w:cs="Helvetica"/>
          <w:sz w:val="22"/>
          <w:szCs w:val="22"/>
        </w:rPr>
        <w:t xml:space="preserve"> the distance </w:t>
      </w:r>
      <w:r w:rsidR="00DC3812" w:rsidRPr="000A22D1">
        <w:rPr>
          <w:rFonts w:ascii="Helvetica" w:eastAsia="Helvetica" w:hAnsi="Helvetica" w:cs="Helvetica"/>
          <w:sz w:val="22"/>
          <w:szCs w:val="22"/>
        </w:rPr>
        <w:t xml:space="preserve">column in the chart below to </w:t>
      </w:r>
      <w:r w:rsidR="00164A70" w:rsidRPr="000A22D1">
        <w:rPr>
          <w:rFonts w:ascii="Helvetica" w:eastAsia="Helvetica" w:hAnsi="Helvetica" w:cs="Helvetica"/>
          <w:sz w:val="22"/>
          <w:szCs w:val="22"/>
        </w:rPr>
        <w:t>identify wh</w:t>
      </w:r>
      <w:r w:rsidR="00804F03" w:rsidRPr="000A22D1">
        <w:rPr>
          <w:rFonts w:ascii="Helvetica" w:eastAsia="Helvetica" w:hAnsi="Helvetica" w:cs="Helvetica"/>
          <w:sz w:val="22"/>
          <w:szCs w:val="22"/>
        </w:rPr>
        <w:t xml:space="preserve">ich </w:t>
      </w:r>
      <w:r w:rsidR="007D7EC5" w:rsidRPr="000A22D1">
        <w:rPr>
          <w:rFonts w:ascii="Helvetica" w:eastAsia="Helvetica" w:hAnsi="Helvetica" w:cs="Helvetica"/>
          <w:sz w:val="22"/>
          <w:szCs w:val="22"/>
        </w:rPr>
        <w:t xml:space="preserve">religious centers are closest to the main entry. </w:t>
      </w:r>
      <w:r w:rsidR="003764DF" w:rsidRPr="000A22D1">
        <w:rPr>
          <w:rFonts w:ascii="Helvetica" w:eastAsia="Helvetica" w:hAnsi="Helvetica" w:cs="Helvetica"/>
          <w:sz w:val="22"/>
          <w:szCs w:val="22"/>
        </w:rPr>
        <w:t xml:space="preserve">While </w:t>
      </w:r>
      <w:r w:rsidR="00965FBD" w:rsidRPr="000A22D1">
        <w:rPr>
          <w:rFonts w:ascii="Helvetica" w:eastAsia="Helvetica" w:hAnsi="Helvetica" w:cs="Helvetica"/>
          <w:sz w:val="22"/>
          <w:szCs w:val="22"/>
        </w:rPr>
        <w:t xml:space="preserve">the closest locations listed are not guaranteed </w:t>
      </w:r>
      <w:r w:rsidR="00B042E6" w:rsidRPr="000A22D1">
        <w:rPr>
          <w:rFonts w:ascii="Helvetica" w:eastAsia="Helvetica" w:hAnsi="Helvetica" w:cs="Helvetica"/>
          <w:sz w:val="22"/>
          <w:szCs w:val="22"/>
        </w:rPr>
        <w:t xml:space="preserve">to </w:t>
      </w:r>
      <w:r w:rsidR="00CB6FB7" w:rsidRPr="000A22D1">
        <w:rPr>
          <w:rFonts w:ascii="Helvetica" w:eastAsia="Helvetica" w:hAnsi="Helvetica" w:cs="Helvetica"/>
          <w:sz w:val="22"/>
          <w:szCs w:val="22"/>
        </w:rPr>
        <w:t xml:space="preserve">be the correct religious center for </w:t>
      </w:r>
      <w:r w:rsidR="005E206A" w:rsidRPr="000A22D1">
        <w:rPr>
          <w:rFonts w:ascii="Helvetica" w:eastAsia="Helvetica" w:hAnsi="Helvetica" w:cs="Helvetica"/>
          <w:sz w:val="22"/>
          <w:szCs w:val="22"/>
        </w:rPr>
        <w:t xml:space="preserve">the </w:t>
      </w:r>
      <w:r w:rsidR="00CD1FF3" w:rsidRPr="000A22D1">
        <w:rPr>
          <w:rFonts w:ascii="Helvetica" w:eastAsia="Helvetica" w:hAnsi="Helvetica" w:cs="Helvetica"/>
          <w:sz w:val="22"/>
          <w:szCs w:val="22"/>
        </w:rPr>
        <w:t xml:space="preserve">main entry, </w:t>
      </w:r>
      <w:r w:rsidR="00C32003" w:rsidRPr="000A22D1">
        <w:rPr>
          <w:rFonts w:ascii="Helvetica" w:eastAsia="Helvetica" w:hAnsi="Helvetica" w:cs="Helvetica"/>
          <w:sz w:val="22"/>
          <w:szCs w:val="22"/>
        </w:rPr>
        <w:t>they can often be a good starting point for where to</w:t>
      </w:r>
      <w:r w:rsidR="00476407" w:rsidRPr="000A22D1">
        <w:rPr>
          <w:rFonts w:ascii="Helvetica" w:eastAsia="Helvetica" w:hAnsi="Helvetica" w:cs="Helvetica"/>
          <w:sz w:val="22"/>
          <w:szCs w:val="22"/>
        </w:rPr>
        <w:t xml:space="preserve"> find records.</w:t>
      </w:r>
      <w:r w:rsidR="00AB53A3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2D0ED7" w:rsidRPr="000A22D1">
        <w:rPr>
          <w:rFonts w:ascii="Helvetica" w:eastAsia="Helvetica" w:hAnsi="Helvetica" w:cs="Helvetica"/>
          <w:sz w:val="22"/>
          <w:szCs w:val="22"/>
        </w:rPr>
        <w:t xml:space="preserve">The map tool can also be helpful in </w:t>
      </w:r>
      <w:r w:rsidR="000A35F4" w:rsidRPr="000A22D1">
        <w:rPr>
          <w:rFonts w:ascii="Helvetica" w:eastAsia="Helvetica" w:hAnsi="Helvetica" w:cs="Helvetica"/>
          <w:sz w:val="22"/>
          <w:szCs w:val="22"/>
        </w:rPr>
        <w:t xml:space="preserve">providing topographic clues for </w:t>
      </w:r>
      <w:r w:rsidR="00EB5197" w:rsidRPr="000A22D1">
        <w:rPr>
          <w:rFonts w:ascii="Helvetica" w:eastAsia="Helvetica" w:hAnsi="Helvetica" w:cs="Helvetica"/>
          <w:sz w:val="22"/>
          <w:szCs w:val="22"/>
        </w:rPr>
        <w:t>identifying</w:t>
      </w:r>
      <w:r w:rsidR="00E85490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7A5A1B" w:rsidRPr="000A22D1">
        <w:rPr>
          <w:rFonts w:ascii="Helvetica" w:eastAsia="Helvetica" w:hAnsi="Helvetica" w:cs="Helvetica"/>
          <w:sz w:val="22"/>
          <w:szCs w:val="22"/>
        </w:rPr>
        <w:t xml:space="preserve">the </w:t>
      </w:r>
      <w:r w:rsidR="00E85490" w:rsidRPr="000A22D1">
        <w:rPr>
          <w:rFonts w:ascii="Helvetica" w:eastAsia="Helvetica" w:hAnsi="Helvetica" w:cs="Helvetica"/>
          <w:sz w:val="22"/>
          <w:szCs w:val="22"/>
        </w:rPr>
        <w:t>correct religious location.</w:t>
      </w:r>
    </w:p>
    <w:p w14:paraId="0A466E38" w14:textId="77777777" w:rsidR="001E21D6" w:rsidRPr="000A22D1" w:rsidRDefault="001E21D6" w:rsidP="0C81A977">
      <w:pPr>
        <w:rPr>
          <w:rFonts w:ascii="Helvetica" w:eastAsia="Helvetica" w:hAnsi="Helvetica" w:cs="Helvetica"/>
          <w:sz w:val="22"/>
          <w:szCs w:val="22"/>
        </w:rPr>
      </w:pPr>
    </w:p>
    <w:p w14:paraId="386B4450" w14:textId="3EA61447" w:rsidR="001E21D6" w:rsidRPr="000A22D1" w:rsidRDefault="001E21D6" w:rsidP="0C81A977">
      <w:pPr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0464CD7A" wp14:editId="6F5D8A2A">
            <wp:extent cx="5917721" cy="4309020"/>
            <wp:effectExtent l="0" t="0" r="6985" b="0"/>
            <wp:docPr id="1037763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63837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332" cy="432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18E3" w14:textId="77777777" w:rsidR="00096982" w:rsidRPr="000A22D1" w:rsidRDefault="00096982" w:rsidP="0C81A977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1F44E654" w14:textId="4A47F3B8" w:rsidR="003670F5" w:rsidRPr="000A22D1" w:rsidRDefault="007A5A1B" w:rsidP="00764610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>Related</w:t>
      </w:r>
      <w:r w:rsidR="37CDDD73" w:rsidRPr="000A22D1">
        <w:rPr>
          <w:rFonts w:ascii="Helvetica" w:eastAsia="Helvetica" w:hAnsi="Helvetica" w:cs="Helvetica"/>
        </w:rPr>
        <w:t xml:space="preserve"> </w:t>
      </w:r>
      <w:r w:rsidR="002D1DDE" w:rsidRPr="000A22D1">
        <w:rPr>
          <w:rFonts w:ascii="Helvetica" w:eastAsia="Helvetica" w:hAnsi="Helvetica" w:cs="Helvetica"/>
        </w:rPr>
        <w:t>T</w:t>
      </w:r>
      <w:r w:rsidR="37CDDD73" w:rsidRPr="000A22D1">
        <w:rPr>
          <w:rFonts w:ascii="Helvetica" w:eastAsia="Helvetica" w:hAnsi="Helvetica" w:cs="Helvetica"/>
        </w:rPr>
        <w:t>ab</w:t>
      </w:r>
    </w:p>
    <w:p w14:paraId="21F77FA6" w14:textId="73AB1F02" w:rsidR="00224E56" w:rsidRPr="000A22D1" w:rsidRDefault="37CDDD73" w:rsidP="00764610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This tab </w:t>
      </w:r>
      <w:r w:rsidR="00193E43" w:rsidRPr="000A22D1">
        <w:rPr>
          <w:rFonts w:ascii="Helvetica" w:eastAsia="Helvetica" w:hAnsi="Helvetica" w:cs="Helvetica"/>
          <w:sz w:val="22"/>
          <w:szCs w:val="22"/>
        </w:rPr>
        <w:t>identifies any locations that are connected to the current location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By clicking on this tab, you will see a list of </w:t>
      </w:r>
      <w:r w:rsidR="00201B3D" w:rsidRPr="000A22D1">
        <w:rPr>
          <w:rFonts w:ascii="Helvetica" w:eastAsia="Helvetica" w:hAnsi="Helvetica" w:cs="Helvetica"/>
          <w:sz w:val="22"/>
          <w:szCs w:val="22"/>
        </w:rPr>
        <w:t xml:space="preserve">entries where </w:t>
      </w:r>
      <w:r w:rsidR="00F50221" w:rsidRPr="000A22D1">
        <w:rPr>
          <w:rFonts w:ascii="Helvetica" w:eastAsia="Helvetica" w:hAnsi="Helvetica" w:cs="Helvetica"/>
          <w:sz w:val="22"/>
          <w:szCs w:val="22"/>
        </w:rPr>
        <w:t xml:space="preserve">your location is referenced as </w:t>
      </w:r>
      <w:r w:rsidR="00354C7B" w:rsidRPr="000A22D1">
        <w:rPr>
          <w:rFonts w:ascii="Helvetica" w:eastAsia="Helvetica" w:hAnsi="Helvetica" w:cs="Helvetica"/>
          <w:sz w:val="22"/>
          <w:szCs w:val="22"/>
        </w:rPr>
        <w:t xml:space="preserve">a certain </w:t>
      </w:r>
      <w:r w:rsidR="00670477" w:rsidRPr="000A22D1">
        <w:rPr>
          <w:rFonts w:ascii="Helvetica" w:eastAsia="Helvetica" w:hAnsi="Helvetica" w:cs="Helvetica"/>
          <w:sz w:val="22"/>
          <w:szCs w:val="22"/>
        </w:rPr>
        <w:t>jurisdict</w:t>
      </w:r>
      <w:r w:rsidR="00BA208D" w:rsidRPr="000A22D1">
        <w:rPr>
          <w:rFonts w:ascii="Helvetica" w:eastAsia="Helvetica" w:hAnsi="Helvetica" w:cs="Helvetica"/>
          <w:sz w:val="22"/>
          <w:szCs w:val="22"/>
        </w:rPr>
        <w:t xml:space="preserve">ion. For example, if </w:t>
      </w:r>
      <w:r w:rsidR="00450FBB" w:rsidRPr="000A22D1">
        <w:rPr>
          <w:rFonts w:ascii="Helvetica" w:eastAsia="Helvetica" w:hAnsi="Helvetica" w:cs="Helvetica"/>
          <w:sz w:val="22"/>
          <w:szCs w:val="22"/>
        </w:rPr>
        <w:t>the location</w:t>
      </w:r>
      <w:r w:rsidR="00997DCF" w:rsidRPr="000A22D1">
        <w:rPr>
          <w:rFonts w:ascii="Helvetica" w:eastAsia="Helvetica" w:hAnsi="Helvetica" w:cs="Helvetica"/>
          <w:sz w:val="22"/>
          <w:szCs w:val="22"/>
        </w:rPr>
        <w:t xml:space="preserve"> page</w:t>
      </w:r>
      <w:r w:rsidR="00450FBB" w:rsidRPr="000A22D1">
        <w:rPr>
          <w:rFonts w:ascii="Helvetica" w:eastAsia="Helvetica" w:hAnsi="Helvetica" w:cs="Helvetica"/>
          <w:sz w:val="22"/>
          <w:szCs w:val="22"/>
        </w:rPr>
        <w:t xml:space="preserve"> you are on is also a </w:t>
      </w:r>
      <w:proofErr w:type="spellStart"/>
      <w:r w:rsidR="00BF0885" w:rsidRPr="000A22D1">
        <w:rPr>
          <w:rFonts w:ascii="Helvetica" w:eastAsia="Helvetica" w:hAnsi="Helvetica" w:cs="Helvetica"/>
          <w:i/>
          <w:iCs/>
          <w:sz w:val="22"/>
          <w:szCs w:val="22"/>
        </w:rPr>
        <w:t>Standesamt</w:t>
      </w:r>
      <w:proofErr w:type="spellEnd"/>
      <w:r w:rsidR="00450FBB" w:rsidRPr="000A22D1">
        <w:rPr>
          <w:rFonts w:ascii="Helvetica" w:eastAsia="Helvetica" w:hAnsi="Helvetica" w:cs="Helvetica"/>
          <w:sz w:val="22"/>
          <w:szCs w:val="22"/>
        </w:rPr>
        <w:t xml:space="preserve"> (civil registration </w:t>
      </w:r>
      <w:r w:rsidR="0014412C" w:rsidRPr="000A22D1">
        <w:rPr>
          <w:rFonts w:ascii="Helvetica" w:eastAsia="Helvetica" w:hAnsi="Helvetica" w:cs="Helvetica"/>
          <w:sz w:val="22"/>
          <w:szCs w:val="22"/>
        </w:rPr>
        <w:t xml:space="preserve">office), </w:t>
      </w:r>
      <w:r w:rsidR="006C5897" w:rsidRPr="000A22D1">
        <w:rPr>
          <w:rFonts w:ascii="Helvetica" w:eastAsia="Helvetica" w:hAnsi="Helvetica" w:cs="Helvetica"/>
          <w:sz w:val="22"/>
          <w:szCs w:val="22"/>
        </w:rPr>
        <w:t xml:space="preserve">this page will </w:t>
      </w:r>
      <w:r w:rsidR="00740120" w:rsidRPr="000A22D1">
        <w:rPr>
          <w:rFonts w:ascii="Helvetica" w:eastAsia="Helvetica" w:hAnsi="Helvetica" w:cs="Helvetica"/>
          <w:sz w:val="22"/>
          <w:szCs w:val="22"/>
        </w:rPr>
        <w:t>list all entries</w:t>
      </w:r>
      <w:r w:rsidR="009D60E2" w:rsidRPr="000A22D1">
        <w:rPr>
          <w:rFonts w:ascii="Helvetica" w:eastAsia="Helvetica" w:hAnsi="Helvetica" w:cs="Helvetica"/>
          <w:sz w:val="22"/>
          <w:szCs w:val="22"/>
        </w:rPr>
        <w:t xml:space="preserve"> in which this location is their</w:t>
      </w:r>
      <w:r w:rsidR="00224E56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proofErr w:type="spellStart"/>
      <w:r w:rsidR="00BF0885" w:rsidRPr="000A22D1">
        <w:rPr>
          <w:rFonts w:ascii="Helvetica" w:eastAsia="Helvetica" w:hAnsi="Helvetica" w:cs="Helvetica"/>
          <w:i/>
          <w:iCs/>
          <w:sz w:val="22"/>
          <w:szCs w:val="22"/>
        </w:rPr>
        <w:t>Standesamt</w:t>
      </w:r>
      <w:proofErr w:type="spellEnd"/>
      <w:r w:rsidR="00224E56" w:rsidRPr="000A22D1">
        <w:rPr>
          <w:rFonts w:ascii="Helvetica" w:eastAsia="Helvetica" w:hAnsi="Helvetica" w:cs="Helvetica"/>
          <w:sz w:val="22"/>
          <w:szCs w:val="22"/>
        </w:rPr>
        <w:t>.</w:t>
      </w:r>
    </w:p>
    <w:p w14:paraId="32065954" w14:textId="5AD2E3E2" w:rsidR="00224E56" w:rsidRPr="000A22D1" w:rsidRDefault="008341B1" w:rsidP="0C81A977">
      <w:pPr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noProof/>
          <w:sz w:val="22"/>
          <w:szCs w:val="22"/>
        </w:rPr>
        <w:lastRenderedPageBreak/>
        <w:drawing>
          <wp:inline distT="0" distB="0" distL="0" distR="0" wp14:anchorId="677D45CB" wp14:editId="2DE8ACA4">
            <wp:extent cx="5978452" cy="3558432"/>
            <wp:effectExtent l="0" t="0" r="3810" b="4445"/>
            <wp:docPr id="1021713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13880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6913" cy="357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C774" w14:textId="77777777" w:rsidR="008341B1" w:rsidRPr="000A22D1" w:rsidRDefault="008341B1" w:rsidP="0C81A977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3FA5D891" w14:textId="3409B991" w:rsidR="003670F5" w:rsidRPr="000A22D1" w:rsidRDefault="37CDDD73" w:rsidP="00764610">
      <w:pPr>
        <w:pStyle w:val="Heading2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 xml:space="preserve">Feedback </w:t>
      </w:r>
      <w:r w:rsidR="002D1DDE" w:rsidRPr="000A22D1">
        <w:rPr>
          <w:rFonts w:ascii="Helvetica" w:eastAsia="Helvetica" w:hAnsi="Helvetica" w:cs="Helvetica"/>
        </w:rPr>
        <w:t>T</w:t>
      </w:r>
      <w:r w:rsidRPr="000A22D1">
        <w:rPr>
          <w:rFonts w:ascii="Helvetica" w:eastAsia="Helvetica" w:hAnsi="Helvetica" w:cs="Helvetica"/>
        </w:rPr>
        <w:t>ab</w:t>
      </w:r>
    </w:p>
    <w:p w14:paraId="20FED191" w14:textId="52D831BA" w:rsidR="00511881" w:rsidRPr="000A22D1" w:rsidRDefault="0030726A" w:rsidP="00764610">
      <w:pPr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This tab allows you to provide feedback </w:t>
      </w:r>
      <w:r w:rsidR="00A177BA" w:rsidRPr="000A22D1">
        <w:rPr>
          <w:rFonts w:ascii="Helvetica" w:eastAsia="Helvetica" w:hAnsi="Helvetica" w:cs="Helvetica"/>
          <w:sz w:val="22"/>
          <w:szCs w:val="22"/>
        </w:rPr>
        <w:t xml:space="preserve">on any errors </w:t>
      </w:r>
      <w:r w:rsidR="001E2C4B" w:rsidRPr="000A22D1">
        <w:rPr>
          <w:rFonts w:ascii="Helvetica" w:eastAsia="Helvetica" w:hAnsi="Helvetica" w:cs="Helvetica"/>
          <w:sz w:val="22"/>
          <w:szCs w:val="22"/>
        </w:rPr>
        <w:t>you find</w:t>
      </w:r>
      <w:r w:rsidR="00576984" w:rsidRPr="000A22D1">
        <w:rPr>
          <w:rFonts w:ascii="Helvetica" w:eastAsia="Helvetica" w:hAnsi="Helvetica" w:cs="Helvetica"/>
          <w:sz w:val="22"/>
          <w:szCs w:val="22"/>
        </w:rPr>
        <w:t xml:space="preserve"> or </w:t>
      </w:r>
      <w:r w:rsidR="004B1340" w:rsidRPr="000A22D1">
        <w:rPr>
          <w:rFonts w:ascii="Helvetica" w:eastAsia="Helvetica" w:hAnsi="Helvetica" w:cs="Helvetica"/>
          <w:sz w:val="22"/>
          <w:szCs w:val="22"/>
        </w:rPr>
        <w:t xml:space="preserve">any suggestions </w:t>
      </w:r>
      <w:r w:rsidR="00576984" w:rsidRPr="000A22D1">
        <w:rPr>
          <w:rFonts w:ascii="Helvetica" w:eastAsia="Helvetica" w:hAnsi="Helvetica" w:cs="Helvetica"/>
          <w:sz w:val="22"/>
          <w:szCs w:val="22"/>
        </w:rPr>
        <w:t xml:space="preserve">you would like to make. </w:t>
      </w:r>
      <w:r w:rsidR="00BD2243" w:rsidRPr="000A22D1">
        <w:rPr>
          <w:rFonts w:ascii="Helvetica" w:eastAsia="Helvetica" w:hAnsi="Helvetica" w:cs="Helvetica"/>
          <w:sz w:val="22"/>
          <w:szCs w:val="22"/>
        </w:rPr>
        <w:t xml:space="preserve">Simply </w:t>
      </w:r>
      <w:r w:rsidR="0097614A" w:rsidRPr="000A22D1">
        <w:rPr>
          <w:rFonts w:ascii="Helvetica" w:eastAsia="Helvetica" w:hAnsi="Helvetica" w:cs="Helvetica"/>
          <w:sz w:val="22"/>
          <w:szCs w:val="22"/>
        </w:rPr>
        <w:t>enter your name</w:t>
      </w:r>
      <w:r w:rsidR="00593B15" w:rsidRPr="000A22D1">
        <w:rPr>
          <w:rFonts w:ascii="Helvetica" w:eastAsia="Helvetica" w:hAnsi="Helvetica" w:cs="Helvetica"/>
          <w:sz w:val="22"/>
          <w:szCs w:val="22"/>
        </w:rPr>
        <w:t xml:space="preserve">, </w:t>
      </w:r>
      <w:r w:rsidR="0097614A" w:rsidRPr="000A22D1">
        <w:rPr>
          <w:rFonts w:ascii="Helvetica" w:eastAsia="Helvetica" w:hAnsi="Helvetica" w:cs="Helvetica"/>
          <w:sz w:val="22"/>
          <w:szCs w:val="22"/>
        </w:rPr>
        <w:t>email</w:t>
      </w:r>
      <w:r w:rsidR="00593B15" w:rsidRPr="000A22D1">
        <w:rPr>
          <w:rFonts w:ascii="Helvetica" w:eastAsia="Helvetica" w:hAnsi="Helvetica" w:cs="Helvetica"/>
          <w:sz w:val="22"/>
          <w:szCs w:val="22"/>
        </w:rPr>
        <w:t xml:space="preserve">, and any comments </w:t>
      </w:r>
      <w:r w:rsidR="0080344E" w:rsidRPr="000A22D1">
        <w:rPr>
          <w:rFonts w:ascii="Helvetica" w:eastAsia="Helvetica" w:hAnsi="Helvetica" w:cs="Helvetica"/>
          <w:sz w:val="22"/>
          <w:szCs w:val="22"/>
        </w:rPr>
        <w:t>you have, then click submit</w:t>
      </w:r>
      <w:r w:rsidR="00554346" w:rsidRPr="000A22D1">
        <w:rPr>
          <w:rFonts w:ascii="Helvetica" w:eastAsia="Helvetica" w:hAnsi="Helvetica" w:cs="Helvetica"/>
          <w:sz w:val="22"/>
          <w:szCs w:val="22"/>
        </w:rPr>
        <w:t xml:space="preserve"> to share your feedback</w:t>
      </w:r>
      <w:r w:rsidR="0080344E" w:rsidRPr="000A22D1">
        <w:rPr>
          <w:rFonts w:ascii="Helvetica" w:eastAsia="Helvetica" w:hAnsi="Helvetica" w:cs="Helvetica"/>
          <w:sz w:val="22"/>
          <w:szCs w:val="22"/>
        </w:rPr>
        <w:t>.</w:t>
      </w:r>
    </w:p>
    <w:p w14:paraId="72F784D2" w14:textId="67A6C047" w:rsidR="00D548E8" w:rsidRPr="000A22D1" w:rsidRDefault="35BD209E" w:rsidP="00764610">
      <w:pPr>
        <w:pStyle w:val="Heading1"/>
        <w:rPr>
          <w:rFonts w:ascii="Helvetica" w:eastAsia="Helvetica" w:hAnsi="Helvetica" w:cs="Helvetica"/>
        </w:rPr>
      </w:pPr>
      <w:r w:rsidRPr="000A22D1">
        <w:rPr>
          <w:rFonts w:ascii="Helvetica" w:eastAsia="Helvetica" w:hAnsi="Helvetica" w:cs="Helvetica"/>
        </w:rPr>
        <w:t>PRACTICE</w:t>
      </w:r>
      <w:r w:rsidR="5AB25407" w:rsidRPr="000A22D1">
        <w:rPr>
          <w:rFonts w:ascii="Helvetica" w:eastAsia="Helvetica" w:hAnsi="Helvetica" w:cs="Helvetica"/>
        </w:rPr>
        <w:t xml:space="preserve"> </w:t>
      </w:r>
    </w:p>
    <w:p w14:paraId="353CE53D" w14:textId="40700A02" w:rsidR="003670F5" w:rsidRPr="000A22D1" w:rsidRDefault="37CDDD73" w:rsidP="00764610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Go to Meyers gazetteer online at the website </w:t>
      </w:r>
      <w:hyperlink r:id="rId29">
        <w:r w:rsidRPr="000A22D1">
          <w:rPr>
            <w:rStyle w:val="Hyperlink"/>
            <w:rFonts w:ascii="Helvetica" w:eastAsia="Helvetica" w:hAnsi="Helvetica" w:cs="Helvetica"/>
            <w:sz w:val="22"/>
            <w:szCs w:val="22"/>
          </w:rPr>
          <w:t>www.meyersgaz.org</w:t>
        </w:r>
      </w:hyperlink>
      <w:r w:rsidRPr="000A22D1">
        <w:rPr>
          <w:rFonts w:ascii="Helvetica" w:eastAsia="Helvetica" w:hAnsi="Helvetica" w:cs="Helvetica"/>
          <w:sz w:val="22"/>
          <w:szCs w:val="22"/>
        </w:rPr>
        <w:t xml:space="preserve">, and follow these steps. </w:t>
      </w:r>
    </w:p>
    <w:p w14:paraId="7C332627" w14:textId="6B6B5720" w:rsidR="003670F5" w:rsidRPr="000A22D1" w:rsidRDefault="37CDDD73" w:rsidP="00764610">
      <w:pPr>
        <w:pStyle w:val="ListParagraph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Type in the town location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Mottgers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There is only one entry for this town;</w:t>
      </w:r>
      <w:r w:rsidR="007B48FE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6B290F" w:rsidRPr="000A22D1">
        <w:rPr>
          <w:rFonts w:ascii="Helvetica" w:eastAsia="Helvetica" w:hAnsi="Helvetica" w:cs="Helvetica"/>
          <w:sz w:val="22"/>
          <w:szCs w:val="22"/>
        </w:rPr>
        <w:t xml:space="preserve">click on the blue </w:t>
      </w:r>
      <w:r w:rsidR="00D02422" w:rsidRPr="000A22D1">
        <w:rPr>
          <w:rFonts w:ascii="Helvetica" w:eastAsia="Helvetica" w:hAnsi="Helvetica" w:cs="Helvetica"/>
          <w:sz w:val="22"/>
          <w:szCs w:val="22"/>
        </w:rPr>
        <w:t>“</w:t>
      </w:r>
      <w:proofErr w:type="spellStart"/>
      <w:r w:rsidR="00D02422" w:rsidRPr="000A22D1">
        <w:rPr>
          <w:rFonts w:ascii="Helvetica" w:eastAsia="Helvetica" w:hAnsi="Helvetica" w:cs="Helvetica"/>
          <w:sz w:val="22"/>
          <w:szCs w:val="22"/>
        </w:rPr>
        <w:t>Mottgers</w:t>
      </w:r>
      <w:proofErr w:type="spellEnd"/>
      <w:r w:rsidR="00D02422" w:rsidRPr="000A22D1">
        <w:rPr>
          <w:rFonts w:ascii="Helvetica" w:eastAsia="Helvetica" w:hAnsi="Helvetica" w:cs="Helvetica"/>
          <w:sz w:val="22"/>
          <w:szCs w:val="22"/>
        </w:rPr>
        <w:t>” entry name to navigate to the entry page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</w:p>
    <w:p w14:paraId="309D988C" w14:textId="77777777" w:rsidR="003670F5" w:rsidRPr="000A22D1" w:rsidRDefault="003670F5" w:rsidP="0076461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</w:p>
    <w:p w14:paraId="5E3E4219" w14:textId="7250C45A" w:rsidR="003670F5" w:rsidRPr="000A22D1" w:rsidRDefault="37CDDD73" w:rsidP="00764610">
      <w:pPr>
        <w:pStyle w:val="ListParagraph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Read through the jurisdiction information found in the right column.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Read through the details to understand what the abbreviations are.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You will find that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Mottgers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 is a village, located in the kingdom of Preussen (Prussia), in the province of Hessen-Nassau</w:t>
      </w:r>
      <w:r w:rsidR="78093DE8" w:rsidRPr="000A22D1">
        <w:rPr>
          <w:rFonts w:ascii="Helvetica" w:eastAsia="Helvetica" w:hAnsi="Helvetica" w:cs="Helvetica"/>
          <w:sz w:val="22"/>
          <w:szCs w:val="22"/>
        </w:rPr>
        <w:t xml:space="preserve">, and the </w:t>
      </w:r>
      <w:r w:rsidR="78093DE8" w:rsidRPr="000A22D1">
        <w:rPr>
          <w:rFonts w:ascii="Helvetica" w:eastAsia="Helvetica" w:hAnsi="Helvetica" w:cs="Helvetica"/>
          <w:i/>
          <w:iCs/>
          <w:sz w:val="22"/>
          <w:szCs w:val="22"/>
        </w:rPr>
        <w:t>Kreis</w:t>
      </w:r>
      <w:r w:rsidR="78093DE8" w:rsidRPr="000A22D1">
        <w:rPr>
          <w:rFonts w:ascii="Helvetica" w:eastAsia="Helvetica" w:hAnsi="Helvetica" w:cs="Helvetica"/>
          <w:sz w:val="22"/>
          <w:szCs w:val="22"/>
        </w:rPr>
        <w:t xml:space="preserve"> (county) of </w:t>
      </w:r>
      <w:proofErr w:type="spellStart"/>
      <w:r w:rsidR="78093DE8" w:rsidRPr="000A22D1">
        <w:rPr>
          <w:rFonts w:ascii="Helvetica" w:eastAsia="Helvetica" w:hAnsi="Helvetica" w:cs="Helvetica"/>
          <w:sz w:val="22"/>
          <w:szCs w:val="22"/>
        </w:rPr>
        <w:t>Schlüchtern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78093DE8" w:rsidRPr="000A22D1">
        <w:rPr>
          <w:rFonts w:ascii="Helvetica" w:eastAsia="Helvetica" w:hAnsi="Helvetica" w:cs="Helvetica"/>
          <w:sz w:val="22"/>
          <w:szCs w:val="22"/>
        </w:rPr>
        <w:t xml:space="preserve">According to the entry, court records are found in </w:t>
      </w:r>
      <w:proofErr w:type="spellStart"/>
      <w:r w:rsidR="78093DE8" w:rsidRPr="000A22D1">
        <w:rPr>
          <w:rFonts w:ascii="Helvetica" w:eastAsia="Helvetica" w:hAnsi="Helvetica" w:cs="Helvetica"/>
          <w:sz w:val="22"/>
          <w:szCs w:val="22"/>
        </w:rPr>
        <w:t>Schwarzenfels</w:t>
      </w:r>
      <w:proofErr w:type="spellEnd"/>
      <w:r w:rsidR="78093DE8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00673B73" w:rsidRPr="000A22D1">
        <w:rPr>
          <w:rFonts w:ascii="Helvetica" w:eastAsia="Helvetica" w:hAnsi="Helvetica" w:cs="Helvetica"/>
          <w:sz w:val="22"/>
          <w:szCs w:val="22"/>
        </w:rPr>
        <w:t>B</w:t>
      </w:r>
      <w:r w:rsidR="78093DE8" w:rsidRPr="000A22D1">
        <w:rPr>
          <w:rFonts w:ascii="Helvetica" w:eastAsia="Helvetica" w:hAnsi="Helvetica" w:cs="Helvetica"/>
          <w:sz w:val="22"/>
          <w:szCs w:val="22"/>
        </w:rPr>
        <w:t xml:space="preserve">. Cassel, military records are found in Hanau, and civil registration records are found in </w:t>
      </w:r>
      <w:proofErr w:type="spellStart"/>
      <w:r w:rsidR="78093DE8" w:rsidRPr="000A22D1">
        <w:rPr>
          <w:rFonts w:ascii="Helvetica" w:eastAsia="Helvetica" w:hAnsi="Helvetica" w:cs="Helvetica"/>
          <w:sz w:val="22"/>
          <w:szCs w:val="22"/>
        </w:rPr>
        <w:t>Mottgers</w:t>
      </w:r>
      <w:proofErr w:type="spellEnd"/>
      <w:r w:rsidR="78093DE8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78093DE8" w:rsidRPr="000A22D1">
        <w:rPr>
          <w:rFonts w:ascii="Helvetica" w:eastAsia="Helvetica" w:hAnsi="Helvetica" w:cs="Helvetica"/>
          <w:sz w:val="22"/>
          <w:szCs w:val="22"/>
        </w:rPr>
        <w:t>The town also has a protestant parish.</w:t>
      </w:r>
    </w:p>
    <w:p w14:paraId="45F835DA" w14:textId="77777777" w:rsidR="005B19F0" w:rsidRPr="000A22D1" w:rsidRDefault="005B19F0" w:rsidP="00764610">
      <w:pPr>
        <w:pStyle w:val="ListParagraph"/>
        <w:spacing w:after="120"/>
        <w:rPr>
          <w:rFonts w:ascii="Helvetica" w:eastAsia="Helvetica" w:hAnsi="Helvetica" w:cs="Helvetica"/>
          <w:sz w:val="22"/>
          <w:szCs w:val="22"/>
        </w:rPr>
      </w:pPr>
    </w:p>
    <w:p w14:paraId="51041B5F" w14:textId="77B2B3EF" w:rsidR="005B19F0" w:rsidRPr="000A22D1" w:rsidRDefault="78093DE8" w:rsidP="00764610">
      <w:pPr>
        <w:pStyle w:val="ListParagraph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 xml:space="preserve">Click on the “Map” tab in the light gray navigation </w:t>
      </w:r>
      <w:r w:rsidR="00F816D5" w:rsidRPr="000A22D1">
        <w:rPr>
          <w:rFonts w:ascii="Helvetica" w:eastAsia="Helvetica" w:hAnsi="Helvetica" w:cs="Helvetica"/>
          <w:sz w:val="22"/>
          <w:szCs w:val="22"/>
        </w:rPr>
        <w:t>bar or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click on the map</w:t>
      </w:r>
      <w:r w:rsidR="00F816D5" w:rsidRPr="000A22D1">
        <w:rPr>
          <w:rFonts w:ascii="Helvetica" w:eastAsia="Helvetica" w:hAnsi="Helvetica" w:cs="Helvetica"/>
          <w:sz w:val="22"/>
          <w:szCs w:val="22"/>
        </w:rPr>
        <w:t xml:space="preserve"> on the entry page</w:t>
      </w:r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Hover over “Toggle Historical Map” and select jurisdictions.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Zoom out </w:t>
      </w:r>
      <w:r w:rsidR="00E477A8" w:rsidRPr="000A22D1">
        <w:rPr>
          <w:rFonts w:ascii="Helvetica" w:eastAsia="Helvetica" w:hAnsi="Helvetica" w:cs="Helvetica"/>
          <w:sz w:val="22"/>
          <w:szCs w:val="22"/>
        </w:rPr>
        <w:t xml:space="preserve">on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the map until you find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Schlüchtern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 – it is located west north-west of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Mottgers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Click on the blue map marker; the entry shows that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Schlüchtern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 xml:space="preserve"> is a Kr, meaning </w:t>
      </w:r>
      <w:r w:rsidRPr="000A22D1">
        <w:rPr>
          <w:rFonts w:ascii="Helvetica" w:eastAsia="Helvetica" w:hAnsi="Helvetica" w:cs="Helvetica"/>
          <w:i/>
          <w:iCs/>
          <w:sz w:val="22"/>
          <w:szCs w:val="22"/>
        </w:rPr>
        <w:t>Kreis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or county.</w:t>
      </w:r>
    </w:p>
    <w:p w14:paraId="3450D99C" w14:textId="77777777" w:rsidR="005B19F0" w:rsidRPr="000A22D1" w:rsidRDefault="005B19F0" w:rsidP="00764610">
      <w:pPr>
        <w:pStyle w:val="ListParagraph"/>
        <w:spacing w:after="120"/>
        <w:rPr>
          <w:rFonts w:ascii="Helvetica" w:eastAsia="Helvetica" w:hAnsi="Helvetica" w:cs="Helvetica"/>
          <w:sz w:val="22"/>
          <w:szCs w:val="22"/>
        </w:rPr>
      </w:pPr>
    </w:p>
    <w:p w14:paraId="7FAD3901" w14:textId="0EACB38C" w:rsidR="00764610" w:rsidRPr="000A22D1" w:rsidRDefault="78093DE8" w:rsidP="001A05B9">
      <w:pPr>
        <w:pStyle w:val="ListParagraph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t>Now, click on the “Ecclesiastical” tab in the navigation bar.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Here you find that the nearest Catholic parish is in 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Sannerz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, approximately three miles distant</w:t>
      </w:r>
      <w:r w:rsidR="00BE1F0A" w:rsidRPr="000A22D1">
        <w:rPr>
          <w:rFonts w:ascii="Helvetica" w:eastAsia="Helvetica" w:hAnsi="Helvetica" w:cs="Helvetica"/>
          <w:sz w:val="22"/>
          <w:szCs w:val="22"/>
        </w:rPr>
        <w:t>. T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he nearest Jewish synagogue is </w:t>
      </w:r>
      <w:r w:rsidR="00ED24E5" w:rsidRPr="000A22D1">
        <w:rPr>
          <w:rFonts w:ascii="Helvetica" w:eastAsia="Helvetica" w:hAnsi="Helvetica" w:cs="Helvetica"/>
          <w:sz w:val="22"/>
          <w:szCs w:val="22"/>
        </w:rPr>
        <w:t>six</w:t>
      </w:r>
      <w:r w:rsidRPr="000A22D1">
        <w:rPr>
          <w:rFonts w:ascii="Helvetica" w:eastAsia="Helvetica" w:hAnsi="Helvetica" w:cs="Helvetica"/>
          <w:sz w:val="22"/>
          <w:szCs w:val="22"/>
        </w:rPr>
        <w:t xml:space="preserve"> miles away in the town of </w:t>
      </w:r>
      <w:proofErr w:type="spellStart"/>
      <w:r w:rsidR="00ED24E5" w:rsidRPr="000A22D1">
        <w:rPr>
          <w:rFonts w:ascii="Helvetica" w:eastAsia="Helvetica" w:hAnsi="Helvetica" w:cs="Helvetica"/>
          <w:sz w:val="22"/>
          <w:szCs w:val="22"/>
        </w:rPr>
        <w:t>Brückenau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.</w:t>
      </w:r>
    </w:p>
    <w:p w14:paraId="192370DB" w14:textId="77777777" w:rsidR="00764610" w:rsidRPr="000A22D1" w:rsidRDefault="00764610" w:rsidP="0076461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</w:p>
    <w:p w14:paraId="77AFEABD" w14:textId="67C8F910" w:rsidR="00BE4760" w:rsidRPr="000A22D1" w:rsidRDefault="4BA8B09D" w:rsidP="0C81A977">
      <w:pPr>
        <w:pStyle w:val="ListParagraph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120"/>
        <w:rPr>
          <w:rFonts w:ascii="Helvetica" w:eastAsia="Helvetica" w:hAnsi="Helvetica" w:cs="Helvetica"/>
          <w:sz w:val="22"/>
          <w:szCs w:val="22"/>
        </w:rPr>
      </w:pPr>
      <w:r w:rsidRPr="000A22D1">
        <w:rPr>
          <w:rFonts w:ascii="Helvetica" w:eastAsia="Helvetica" w:hAnsi="Helvetica" w:cs="Helvetica"/>
          <w:sz w:val="22"/>
          <w:szCs w:val="22"/>
        </w:rPr>
        <w:lastRenderedPageBreak/>
        <w:t>Now, click on the search box in the upper right corner of the website, and type in the new location of “D</w:t>
      </w:r>
      <w:r w:rsidR="17E5DDC4" w:rsidRPr="000A22D1">
        <w:rPr>
          <w:rFonts w:ascii="Helvetica" w:eastAsia="Helvetica" w:hAnsi="Helvetica" w:cs="Helvetica"/>
          <w:sz w:val="22"/>
          <w:szCs w:val="22"/>
        </w:rPr>
        <w:t>i</w:t>
      </w:r>
      <w:r w:rsidRPr="000A22D1">
        <w:rPr>
          <w:rFonts w:ascii="Helvetica" w:eastAsia="Helvetica" w:hAnsi="Helvetica" w:cs="Helvetica"/>
          <w:sz w:val="22"/>
          <w:szCs w:val="22"/>
        </w:rPr>
        <w:t>*</w:t>
      </w:r>
      <w:proofErr w:type="spellStart"/>
      <w:r w:rsidRPr="000A22D1">
        <w:rPr>
          <w:rFonts w:ascii="Helvetica" w:eastAsia="Helvetica" w:hAnsi="Helvetica" w:cs="Helvetica"/>
          <w:sz w:val="22"/>
          <w:szCs w:val="22"/>
        </w:rPr>
        <w:t>heim</w:t>
      </w:r>
      <w:proofErr w:type="spellEnd"/>
      <w:r w:rsidRPr="000A22D1">
        <w:rPr>
          <w:rFonts w:ascii="Helvetica" w:eastAsia="Helvetica" w:hAnsi="Helvetica" w:cs="Helvetica"/>
          <w:sz w:val="22"/>
          <w:szCs w:val="22"/>
        </w:rPr>
        <w:t>”.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Pr="000A22D1">
        <w:rPr>
          <w:rFonts w:ascii="Helvetica" w:eastAsia="Helvetica" w:hAnsi="Helvetica" w:cs="Helvetica"/>
          <w:sz w:val="22"/>
          <w:szCs w:val="22"/>
        </w:rPr>
        <w:t>Look at the results</w:t>
      </w:r>
      <w:r w:rsidR="17E5DDC4" w:rsidRPr="000A22D1">
        <w:rPr>
          <w:rFonts w:ascii="Helvetica" w:eastAsia="Helvetica" w:hAnsi="Helvetica" w:cs="Helvetica"/>
          <w:sz w:val="22"/>
          <w:szCs w:val="22"/>
        </w:rPr>
        <w:t>; notice that each entry fits the wildcard search you just entered.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7E5DDC4" w:rsidRPr="000A22D1">
        <w:rPr>
          <w:rFonts w:ascii="Helvetica" w:eastAsia="Helvetica" w:hAnsi="Helvetica" w:cs="Helvetica"/>
          <w:sz w:val="22"/>
          <w:szCs w:val="22"/>
        </w:rPr>
        <w:t>Scroll down until you find the entries for Dietersheim; there are three.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7E5DDC4" w:rsidRPr="000A22D1">
        <w:rPr>
          <w:rFonts w:ascii="Helvetica" w:eastAsia="Helvetica" w:hAnsi="Helvetica" w:cs="Helvetica"/>
          <w:sz w:val="22"/>
          <w:szCs w:val="22"/>
        </w:rPr>
        <w:t xml:space="preserve">Select </w:t>
      </w:r>
      <w:r w:rsidR="00D9680D" w:rsidRPr="000A22D1">
        <w:rPr>
          <w:rFonts w:ascii="Helvetica" w:eastAsia="Helvetica" w:hAnsi="Helvetica" w:cs="Helvetica"/>
          <w:sz w:val="22"/>
          <w:szCs w:val="22"/>
        </w:rPr>
        <w:t xml:space="preserve">“Dietersheim 3)”, located in Freising, </w:t>
      </w:r>
      <w:proofErr w:type="spellStart"/>
      <w:r w:rsidR="00D9680D" w:rsidRPr="000A22D1">
        <w:rPr>
          <w:rFonts w:ascii="Helvetica" w:eastAsia="Helvetica" w:hAnsi="Helvetica" w:cs="Helvetica"/>
          <w:sz w:val="22"/>
          <w:szCs w:val="22"/>
        </w:rPr>
        <w:t>Oberbayern</w:t>
      </w:r>
      <w:proofErr w:type="spellEnd"/>
      <w:r w:rsidR="00D9680D" w:rsidRPr="000A22D1">
        <w:rPr>
          <w:rFonts w:ascii="Helvetica" w:eastAsia="Helvetica" w:hAnsi="Helvetica" w:cs="Helvetica"/>
          <w:sz w:val="22"/>
          <w:szCs w:val="22"/>
        </w:rPr>
        <w:t xml:space="preserve">, </w:t>
      </w:r>
      <w:r w:rsidR="17E5DDC4" w:rsidRPr="000A22D1">
        <w:rPr>
          <w:rFonts w:ascii="Helvetica" w:eastAsia="Helvetica" w:hAnsi="Helvetica" w:cs="Helvetica"/>
          <w:sz w:val="22"/>
          <w:szCs w:val="22"/>
        </w:rPr>
        <w:t>B</w:t>
      </w:r>
      <w:r w:rsidR="19CCB057" w:rsidRPr="000A22D1">
        <w:rPr>
          <w:rFonts w:ascii="Helvetica" w:eastAsia="Helvetica" w:hAnsi="Helvetica" w:cs="Helvetica"/>
          <w:sz w:val="22"/>
          <w:szCs w:val="22"/>
        </w:rPr>
        <w:t>ayern (Bavaria)</w:t>
      </w:r>
      <w:r w:rsidR="17E5DDC4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7E5DDC4" w:rsidRPr="000A22D1">
        <w:rPr>
          <w:rFonts w:ascii="Helvetica" w:eastAsia="Helvetica" w:hAnsi="Helvetica" w:cs="Helvetica"/>
          <w:sz w:val="22"/>
          <w:szCs w:val="22"/>
        </w:rPr>
        <w:t xml:space="preserve">Look in the </w:t>
      </w:r>
      <w:proofErr w:type="gramStart"/>
      <w:r w:rsidR="17E5DDC4" w:rsidRPr="000A22D1">
        <w:rPr>
          <w:rFonts w:ascii="Helvetica" w:eastAsia="Helvetica" w:hAnsi="Helvetica" w:cs="Helvetica"/>
          <w:sz w:val="22"/>
          <w:szCs w:val="22"/>
        </w:rPr>
        <w:t>jurisdictions</w:t>
      </w:r>
      <w:proofErr w:type="gramEnd"/>
      <w:r w:rsidR="17E5DDC4" w:rsidRPr="000A22D1">
        <w:rPr>
          <w:rFonts w:ascii="Helvetica" w:eastAsia="Helvetica" w:hAnsi="Helvetica" w:cs="Helvetica"/>
          <w:sz w:val="22"/>
          <w:szCs w:val="22"/>
        </w:rPr>
        <w:t xml:space="preserve"> column on the right; it tells you very little about the location, but tells you “See </w:t>
      </w:r>
      <w:proofErr w:type="spellStart"/>
      <w:r w:rsidR="17E5DDC4" w:rsidRPr="000A22D1">
        <w:rPr>
          <w:rFonts w:ascii="Helvetica" w:eastAsia="Helvetica" w:hAnsi="Helvetica" w:cs="Helvetica"/>
          <w:sz w:val="22"/>
          <w:szCs w:val="22"/>
        </w:rPr>
        <w:t>Eching</w:t>
      </w:r>
      <w:proofErr w:type="spellEnd"/>
      <w:r w:rsidR="17E5DDC4" w:rsidRPr="000A22D1">
        <w:rPr>
          <w:rFonts w:ascii="Helvetica" w:eastAsia="Helvetica" w:hAnsi="Helvetica" w:cs="Helvetica"/>
          <w:sz w:val="22"/>
          <w:szCs w:val="22"/>
        </w:rPr>
        <w:t>”.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7E5DDC4" w:rsidRPr="000A22D1">
        <w:rPr>
          <w:rFonts w:ascii="Helvetica" w:eastAsia="Helvetica" w:hAnsi="Helvetica" w:cs="Helvetica"/>
          <w:sz w:val="22"/>
          <w:szCs w:val="22"/>
        </w:rPr>
        <w:t xml:space="preserve">In the column, click on </w:t>
      </w:r>
      <w:proofErr w:type="spellStart"/>
      <w:r w:rsidR="17E5DDC4" w:rsidRPr="000A22D1">
        <w:rPr>
          <w:rFonts w:ascii="Helvetica" w:eastAsia="Helvetica" w:hAnsi="Helvetica" w:cs="Helvetica"/>
          <w:sz w:val="22"/>
          <w:szCs w:val="22"/>
        </w:rPr>
        <w:t>Eching</w:t>
      </w:r>
      <w:proofErr w:type="spellEnd"/>
      <w:r w:rsidR="17E5DDC4" w:rsidRPr="000A22D1">
        <w:rPr>
          <w:rFonts w:ascii="Helvetica" w:eastAsia="Helvetica" w:hAnsi="Helvetica" w:cs="Helvetica"/>
          <w:sz w:val="22"/>
          <w:szCs w:val="22"/>
        </w:rPr>
        <w:t>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7E5DDC4" w:rsidRPr="000A22D1">
        <w:rPr>
          <w:rFonts w:ascii="Helvetica" w:eastAsia="Helvetica" w:hAnsi="Helvetica" w:cs="Helvetica"/>
          <w:sz w:val="22"/>
          <w:szCs w:val="22"/>
        </w:rPr>
        <w:t>Now you should see more information about jurisdictions.</w:t>
      </w:r>
      <w:r w:rsidR="33746C9A" w:rsidRPr="000A22D1">
        <w:rPr>
          <w:rFonts w:ascii="Helvetica" w:eastAsia="Helvetica" w:hAnsi="Helvetica" w:cs="Helvetica"/>
          <w:sz w:val="22"/>
          <w:szCs w:val="22"/>
        </w:rPr>
        <w:t xml:space="preserve"> </w:t>
      </w:r>
      <w:r w:rsidR="17E5DDC4" w:rsidRPr="000A22D1">
        <w:rPr>
          <w:rFonts w:ascii="Helvetica" w:eastAsia="Helvetica" w:hAnsi="Helvetica" w:cs="Helvetica"/>
          <w:sz w:val="22"/>
          <w:szCs w:val="22"/>
        </w:rPr>
        <w:t xml:space="preserve">You may also see that </w:t>
      </w:r>
      <w:proofErr w:type="spellStart"/>
      <w:r w:rsidR="17E5DDC4" w:rsidRPr="000A22D1">
        <w:rPr>
          <w:rFonts w:ascii="Helvetica" w:eastAsia="Helvetica" w:hAnsi="Helvetica" w:cs="Helvetica"/>
          <w:sz w:val="22"/>
          <w:szCs w:val="22"/>
        </w:rPr>
        <w:t>Eching</w:t>
      </w:r>
      <w:proofErr w:type="spellEnd"/>
      <w:r w:rsidR="17E5DDC4" w:rsidRPr="000A22D1">
        <w:rPr>
          <w:rFonts w:ascii="Helvetica" w:eastAsia="Helvetica" w:hAnsi="Helvetica" w:cs="Helvetica"/>
          <w:sz w:val="22"/>
          <w:szCs w:val="22"/>
        </w:rPr>
        <w:t xml:space="preserve"> is not currently linked to a map location.</w:t>
      </w:r>
    </w:p>
    <w:p w14:paraId="1CA8CDAF" w14:textId="77777777" w:rsidR="006F4DE1" w:rsidRPr="000A22D1" w:rsidRDefault="006F4DE1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22"/>
          <w:szCs w:val="22"/>
        </w:rPr>
      </w:pPr>
    </w:p>
    <w:p w14:paraId="5387A3C8" w14:textId="77777777" w:rsidR="006F4DE1" w:rsidRPr="000A22D1" w:rsidRDefault="006F4DE1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22"/>
          <w:szCs w:val="22"/>
        </w:rPr>
      </w:pPr>
    </w:p>
    <w:p w14:paraId="6F1CCFAB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641D51D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081470F6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5852B8BB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4009F485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00BCCAEA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D6FBA69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1D1DF51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14C02BF3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0485DA16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521539D2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43B8178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9121BED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7D437302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5C1AD858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1C5A4A2D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7523FBD9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0971BFC7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FE03CE7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6DBB032A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4249B1E5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7B445D4B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1449075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402D515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7489885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8117C2D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939F771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62A89DD8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49809E93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F70F6B7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1BB777B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443414A1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622918B8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4AC014E6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6F2ABB3D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1103579C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0F8FA481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571BE387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0FFD0DF7" w14:textId="77777777" w:rsidR="004C637B" w:rsidRDefault="004C637B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74312969" w14:textId="77777777" w:rsidR="004C637B" w:rsidRDefault="004C637B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527C45AB" w14:textId="77777777" w:rsidR="004C637B" w:rsidRDefault="004C637B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D066122" w14:textId="77777777" w:rsidR="004C637B" w:rsidRDefault="004C637B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07D9AB59" w14:textId="77777777" w:rsidR="004C637B" w:rsidRDefault="004C637B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36EC572E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642229D5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11207051" w14:textId="77777777" w:rsidR="00CB079F" w:rsidRDefault="00CB079F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</w:p>
    <w:p w14:paraId="29D2C8C5" w14:textId="0DABC139" w:rsidR="006F4DE1" w:rsidRPr="000A22D1" w:rsidRDefault="000A42F6" w:rsidP="0C81A977">
      <w:pPr>
        <w:widowControl/>
        <w:shd w:val="clear" w:color="auto" w:fill="FFFFFF" w:themeFill="background1"/>
        <w:autoSpaceDE/>
        <w:autoSpaceDN/>
        <w:adjustRightInd/>
        <w:rPr>
          <w:rFonts w:ascii="Helvetica" w:eastAsia="Helvetica" w:hAnsi="Helvetica" w:cs="Helvetica"/>
          <w:sz w:val="18"/>
          <w:szCs w:val="18"/>
        </w:rPr>
      </w:pPr>
      <w:r w:rsidRPr="000A22D1">
        <w:rPr>
          <w:rFonts w:ascii="Helvetica" w:eastAsia="Helvetica" w:hAnsi="Helvetica" w:cs="Helvetica"/>
          <w:sz w:val="18"/>
          <w:szCs w:val="18"/>
        </w:rPr>
        <w:t>© 2024 by Intellectual Reserve, Inc. All rights reserved. No part of this document may be reprinted or reproduced in any form for any purpose without prior written permission.</w:t>
      </w:r>
    </w:p>
    <w:sectPr w:rsidR="006F4DE1" w:rsidRPr="000A22D1" w:rsidSect="00CC7299">
      <w:headerReference w:type="default" r:id="rId30"/>
      <w:footerReference w:type="default" r:id="rId31"/>
      <w:headerReference w:type="first" r:id="rId32"/>
      <w:footerReference w:type="first" r:id="rId33"/>
      <w:type w:val="continuous"/>
      <w:pgSz w:w="12240" w:h="15840"/>
      <w:pgMar w:top="144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AD349" w14:textId="77777777" w:rsidR="00993CAE" w:rsidRDefault="00993CAE">
      <w:r>
        <w:separator/>
      </w:r>
    </w:p>
  </w:endnote>
  <w:endnote w:type="continuationSeparator" w:id="0">
    <w:p w14:paraId="13FB1B1C" w14:textId="77777777" w:rsidR="00993CAE" w:rsidRDefault="00993CAE">
      <w:r>
        <w:continuationSeparator/>
      </w:r>
    </w:p>
  </w:endnote>
  <w:endnote w:type="continuationNotice" w:id="1">
    <w:p w14:paraId="29194498" w14:textId="77777777" w:rsidR="00993CAE" w:rsidRDefault="00993C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CBAE4" w14:textId="77777777" w:rsidR="007D1ACD" w:rsidRDefault="007D1ACD">
    <w:pPr>
      <w:widowControl/>
      <w:rPr>
        <w:sz w:val="24"/>
        <w:szCs w:val="24"/>
      </w:rPr>
    </w:pPr>
  </w:p>
  <w:p w14:paraId="6E0A9970" w14:textId="77777777" w:rsidR="007D1ACD" w:rsidRDefault="0075725F">
    <w:pPr>
      <w:widowControl/>
      <w:spacing w:line="2" w:lineRule="exact"/>
      <w:rPr>
        <w:b/>
        <w:bCs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0C12BE6" wp14:editId="6DBDF962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0" cy="0"/>
              <wp:effectExtent l="9525" t="9525" r="9525" b="952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02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DFF820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" o:allowincell="f" strokecolor="#020000" strokeweight=".96pt">
              <w10:wrap anchorx="margin"/>
            </v:line>
          </w:pict>
        </mc:Fallback>
      </mc:AlternateContent>
    </w:r>
  </w:p>
  <w:p w14:paraId="27AD4B02" w14:textId="77777777" w:rsidR="007D1ACD" w:rsidRDefault="007D1ACD">
    <w:pPr>
      <w:widowControl/>
      <w:rPr>
        <w:b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81A977" w14:paraId="37D3146D" w14:textId="77777777" w:rsidTr="0C81A977">
      <w:trPr>
        <w:trHeight w:val="300"/>
      </w:trPr>
      <w:tc>
        <w:tcPr>
          <w:tcW w:w="3120" w:type="dxa"/>
        </w:tcPr>
        <w:p w14:paraId="419E36D4" w14:textId="74E38205" w:rsidR="0C81A977" w:rsidRDefault="0C81A977" w:rsidP="0C81A977">
          <w:pPr>
            <w:pStyle w:val="Header"/>
            <w:ind w:left="-115"/>
          </w:pPr>
        </w:p>
      </w:tc>
      <w:tc>
        <w:tcPr>
          <w:tcW w:w="3120" w:type="dxa"/>
        </w:tcPr>
        <w:p w14:paraId="63520473" w14:textId="308EBBA7" w:rsidR="0C81A977" w:rsidRDefault="0C81A977" w:rsidP="0C81A977">
          <w:pPr>
            <w:pStyle w:val="Header"/>
            <w:jc w:val="center"/>
          </w:pPr>
        </w:p>
      </w:tc>
      <w:tc>
        <w:tcPr>
          <w:tcW w:w="3120" w:type="dxa"/>
        </w:tcPr>
        <w:p w14:paraId="588123FE" w14:textId="33F55FFB" w:rsidR="0C81A977" w:rsidRDefault="0C81A977" w:rsidP="0C81A977">
          <w:pPr>
            <w:pStyle w:val="Header"/>
            <w:ind w:right="-115"/>
            <w:jc w:val="right"/>
          </w:pPr>
        </w:p>
      </w:tc>
    </w:tr>
  </w:tbl>
  <w:p w14:paraId="41A7E23F" w14:textId="23AEC820" w:rsidR="0C81A977" w:rsidRDefault="0C81A977" w:rsidP="0C81A9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80FCC" w14:textId="77777777" w:rsidR="00993CAE" w:rsidRDefault="00993CAE">
      <w:r>
        <w:separator/>
      </w:r>
    </w:p>
  </w:footnote>
  <w:footnote w:type="continuationSeparator" w:id="0">
    <w:p w14:paraId="295815BD" w14:textId="77777777" w:rsidR="00993CAE" w:rsidRDefault="00993CAE">
      <w:r>
        <w:continuationSeparator/>
      </w:r>
    </w:p>
  </w:footnote>
  <w:footnote w:type="continuationNotice" w:id="1">
    <w:p w14:paraId="3AF67F53" w14:textId="77777777" w:rsidR="00993CAE" w:rsidRDefault="00993C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81A977" w14:paraId="50D1C17A" w14:textId="77777777" w:rsidTr="0C81A977">
      <w:trPr>
        <w:trHeight w:val="300"/>
      </w:trPr>
      <w:tc>
        <w:tcPr>
          <w:tcW w:w="3120" w:type="dxa"/>
        </w:tcPr>
        <w:p w14:paraId="07CADC10" w14:textId="7043954E" w:rsidR="0C81A977" w:rsidRDefault="0C81A977" w:rsidP="0C81A977">
          <w:pPr>
            <w:pStyle w:val="Header"/>
            <w:ind w:left="-115"/>
          </w:pPr>
        </w:p>
      </w:tc>
      <w:tc>
        <w:tcPr>
          <w:tcW w:w="3120" w:type="dxa"/>
        </w:tcPr>
        <w:p w14:paraId="5C7BFF36" w14:textId="70813137" w:rsidR="0C81A977" w:rsidRDefault="0C81A977" w:rsidP="0C81A977">
          <w:pPr>
            <w:pStyle w:val="Header"/>
            <w:jc w:val="center"/>
          </w:pPr>
        </w:p>
      </w:tc>
      <w:tc>
        <w:tcPr>
          <w:tcW w:w="3120" w:type="dxa"/>
        </w:tcPr>
        <w:p w14:paraId="6B301B65" w14:textId="47A2AD0B" w:rsidR="0C81A977" w:rsidRDefault="0C81A977" w:rsidP="0C81A977">
          <w:pPr>
            <w:pStyle w:val="Header"/>
            <w:ind w:right="-115"/>
            <w:jc w:val="right"/>
          </w:pPr>
        </w:p>
      </w:tc>
    </w:tr>
  </w:tbl>
  <w:p w14:paraId="07A04F06" w14:textId="7CE05473" w:rsidR="0C81A977" w:rsidRDefault="0C81A977" w:rsidP="0C81A9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81A977" w14:paraId="024A9050" w14:textId="77777777" w:rsidTr="0C81A977">
      <w:trPr>
        <w:trHeight w:val="300"/>
      </w:trPr>
      <w:tc>
        <w:tcPr>
          <w:tcW w:w="3120" w:type="dxa"/>
        </w:tcPr>
        <w:p w14:paraId="0C25BBAF" w14:textId="33FA9E7B" w:rsidR="0C81A977" w:rsidRDefault="0C81A977" w:rsidP="0C81A977">
          <w:pPr>
            <w:pStyle w:val="Header"/>
            <w:ind w:left="-115"/>
          </w:pPr>
        </w:p>
      </w:tc>
      <w:tc>
        <w:tcPr>
          <w:tcW w:w="3120" w:type="dxa"/>
        </w:tcPr>
        <w:p w14:paraId="063E0BE7" w14:textId="0AF61A95" w:rsidR="0C81A977" w:rsidRDefault="0C81A977" w:rsidP="0C81A977">
          <w:pPr>
            <w:pStyle w:val="Header"/>
            <w:jc w:val="center"/>
          </w:pPr>
        </w:p>
      </w:tc>
      <w:tc>
        <w:tcPr>
          <w:tcW w:w="3120" w:type="dxa"/>
        </w:tcPr>
        <w:p w14:paraId="2D5B2627" w14:textId="7C5432CB" w:rsidR="0C81A977" w:rsidRDefault="0C81A977" w:rsidP="0C81A977">
          <w:pPr>
            <w:pStyle w:val="Header"/>
            <w:ind w:right="-115"/>
            <w:jc w:val="right"/>
          </w:pPr>
        </w:p>
      </w:tc>
    </w:tr>
  </w:tbl>
  <w:p w14:paraId="2EF384D8" w14:textId="08CACBED" w:rsidR="0C81A977" w:rsidRDefault="0C81A977" w:rsidP="0C81A977">
    <w:pPr>
      <w:pStyle w:val="Header"/>
    </w:pPr>
    <w:r>
      <w:rPr>
        <w:noProof/>
      </w:rPr>
      <w:drawing>
        <wp:inline distT="0" distB="0" distL="0" distR="0" wp14:anchorId="0AFB7DD7" wp14:editId="3583FA7E">
          <wp:extent cx="1700931" cy="442183"/>
          <wp:effectExtent l="0" t="0" r="0" b="0"/>
          <wp:docPr id="1086299209" name="Picture 1086299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299209" name="Picture 10862992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931" cy="442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A98DC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4D8EA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61ED7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AE63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CD01E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B6B6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0A51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C8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0E3B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51AF4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B64B9"/>
    <w:multiLevelType w:val="hybridMultilevel"/>
    <w:tmpl w:val="FF8E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7467DC"/>
    <w:multiLevelType w:val="hybridMultilevel"/>
    <w:tmpl w:val="56E86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1E355C"/>
    <w:multiLevelType w:val="hybridMultilevel"/>
    <w:tmpl w:val="B0AAFB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707399"/>
    <w:multiLevelType w:val="multilevel"/>
    <w:tmpl w:val="167CE1B0"/>
    <w:lvl w:ilvl="0">
      <w:start w:val="1"/>
      <w:numFmt w:val="decimal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5."/>
      <w:legacy w:legacy="1" w:legacySpace="0" w:legacyIndent="0"/>
      <w:lvlJc w:val="left"/>
      <w:rPr>
        <w:rFonts w:cs="Times New Roman"/>
      </w:rPr>
    </w:lvl>
    <w:lvl w:ilvl="5">
      <w:start w:val="1"/>
      <w:numFmt w:val="decimal"/>
      <w:lvlText w:val="%6."/>
      <w:legacy w:legacy="1" w:legacySpace="0" w:legacyIndent="0"/>
      <w:lvlJc w:val="left"/>
      <w:rPr>
        <w:rFonts w:cs="Times New Roman"/>
      </w:rPr>
    </w:lvl>
    <w:lvl w:ilvl="6">
      <w:start w:val="1"/>
      <w:numFmt w:val="decimal"/>
      <w:lvlText w:val="%7."/>
      <w:legacy w:legacy="1" w:legacySpace="0" w:legacyIndent="0"/>
      <w:lvlJc w:val="left"/>
      <w:rPr>
        <w:rFonts w:cs="Times New Roman"/>
      </w:rPr>
    </w:lvl>
    <w:lvl w:ilvl="7">
      <w:start w:val="1"/>
      <w:numFmt w:val="decimal"/>
      <w:lvlText w:val="%8."/>
      <w:legacy w:legacy="1" w:legacySpace="0" w:legacyIndent="0"/>
      <w:lvlJc w:val="left"/>
      <w:rPr>
        <w:rFonts w:cs="Times New Roman"/>
      </w:rPr>
    </w:lvl>
    <w:lvl w:ilvl="8">
      <w:start w:val="1"/>
      <w:numFmt w:val="decimal"/>
      <w:lvlText w:val="%9."/>
      <w:legacy w:legacy="1" w:legacySpace="0" w:legacyIndent="0"/>
      <w:lvlJc w:val="left"/>
      <w:rPr>
        <w:rFonts w:cs="Times New Roman"/>
      </w:rPr>
    </w:lvl>
  </w:abstractNum>
  <w:abstractNum w:abstractNumId="14" w15:restartNumberingAfterBreak="0">
    <w:nsid w:val="343B05E6"/>
    <w:multiLevelType w:val="hybridMultilevel"/>
    <w:tmpl w:val="1132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F85BD9"/>
    <w:multiLevelType w:val="hybridMultilevel"/>
    <w:tmpl w:val="CC60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31191"/>
    <w:multiLevelType w:val="hybridMultilevel"/>
    <w:tmpl w:val="20F24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95BBF"/>
    <w:multiLevelType w:val="hybridMultilevel"/>
    <w:tmpl w:val="F238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B08FA"/>
    <w:multiLevelType w:val="hybridMultilevel"/>
    <w:tmpl w:val="04268B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3F57BF"/>
    <w:multiLevelType w:val="hybridMultilevel"/>
    <w:tmpl w:val="EE28F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7254DEC"/>
    <w:multiLevelType w:val="multilevel"/>
    <w:tmpl w:val="167CE1B0"/>
    <w:lvl w:ilvl="0">
      <w:start w:val="1"/>
      <w:numFmt w:val="decimal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5."/>
      <w:legacy w:legacy="1" w:legacySpace="0" w:legacyIndent="0"/>
      <w:lvlJc w:val="left"/>
      <w:rPr>
        <w:rFonts w:cs="Times New Roman"/>
      </w:rPr>
    </w:lvl>
    <w:lvl w:ilvl="5">
      <w:start w:val="1"/>
      <w:numFmt w:val="decimal"/>
      <w:lvlText w:val="%6."/>
      <w:legacy w:legacy="1" w:legacySpace="0" w:legacyIndent="0"/>
      <w:lvlJc w:val="left"/>
      <w:rPr>
        <w:rFonts w:cs="Times New Roman"/>
      </w:rPr>
    </w:lvl>
    <w:lvl w:ilvl="6">
      <w:start w:val="1"/>
      <w:numFmt w:val="decimal"/>
      <w:lvlText w:val="%7."/>
      <w:legacy w:legacy="1" w:legacySpace="0" w:legacyIndent="0"/>
      <w:lvlJc w:val="left"/>
      <w:rPr>
        <w:rFonts w:cs="Times New Roman"/>
      </w:rPr>
    </w:lvl>
    <w:lvl w:ilvl="7">
      <w:start w:val="1"/>
      <w:numFmt w:val="decimal"/>
      <w:lvlText w:val="%8."/>
      <w:legacy w:legacy="1" w:legacySpace="0" w:legacyIndent="0"/>
      <w:lvlJc w:val="left"/>
      <w:rPr>
        <w:rFonts w:cs="Times New Roman"/>
      </w:rPr>
    </w:lvl>
    <w:lvl w:ilvl="8">
      <w:start w:val="1"/>
      <w:numFmt w:val="decimal"/>
      <w:lvlText w:val="%9."/>
      <w:legacy w:legacy="1" w:legacySpace="0" w:legacyIndent="0"/>
      <w:lvlJc w:val="left"/>
      <w:rPr>
        <w:rFonts w:cs="Times New Roman"/>
      </w:rPr>
    </w:lvl>
  </w:abstractNum>
  <w:abstractNum w:abstractNumId="21" w15:restartNumberingAfterBreak="0">
    <w:nsid w:val="675157D4"/>
    <w:multiLevelType w:val="multilevel"/>
    <w:tmpl w:val="167CE1B0"/>
    <w:lvl w:ilvl="0">
      <w:start w:val="1"/>
      <w:numFmt w:val="decimal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5."/>
      <w:legacy w:legacy="1" w:legacySpace="0" w:legacyIndent="0"/>
      <w:lvlJc w:val="left"/>
      <w:rPr>
        <w:rFonts w:cs="Times New Roman"/>
      </w:rPr>
    </w:lvl>
    <w:lvl w:ilvl="5">
      <w:start w:val="1"/>
      <w:numFmt w:val="decimal"/>
      <w:lvlText w:val="%6."/>
      <w:legacy w:legacy="1" w:legacySpace="0" w:legacyIndent="0"/>
      <w:lvlJc w:val="left"/>
      <w:rPr>
        <w:rFonts w:cs="Times New Roman"/>
      </w:rPr>
    </w:lvl>
    <w:lvl w:ilvl="6">
      <w:start w:val="1"/>
      <w:numFmt w:val="decimal"/>
      <w:lvlText w:val="%7."/>
      <w:legacy w:legacy="1" w:legacySpace="0" w:legacyIndent="0"/>
      <w:lvlJc w:val="left"/>
      <w:rPr>
        <w:rFonts w:cs="Times New Roman"/>
      </w:rPr>
    </w:lvl>
    <w:lvl w:ilvl="7">
      <w:start w:val="1"/>
      <w:numFmt w:val="decimal"/>
      <w:lvlText w:val="%8."/>
      <w:legacy w:legacy="1" w:legacySpace="0" w:legacyIndent="0"/>
      <w:lvlJc w:val="left"/>
      <w:rPr>
        <w:rFonts w:cs="Times New Roman"/>
      </w:rPr>
    </w:lvl>
    <w:lvl w:ilvl="8">
      <w:start w:val="1"/>
      <w:numFmt w:val="decimal"/>
      <w:lvlText w:val="%9."/>
      <w:legacy w:legacy="1" w:legacySpace="0" w:legacyIndent="0"/>
      <w:lvlJc w:val="left"/>
      <w:rPr>
        <w:rFonts w:cs="Times New Roman"/>
      </w:rPr>
    </w:lvl>
  </w:abstractNum>
  <w:abstractNum w:abstractNumId="22" w15:restartNumberingAfterBreak="0">
    <w:nsid w:val="754651D0"/>
    <w:multiLevelType w:val="multilevel"/>
    <w:tmpl w:val="1BD07F72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rPr>
        <w:rFonts w:cs="Times New Roman" w:hint="default"/>
      </w:rPr>
    </w:lvl>
    <w:lvl w:ilvl="2">
      <w:start w:val="1"/>
      <w:numFmt w:val="decimal"/>
      <w:lvlText w:val="%3."/>
      <w:lvlJc w:val="left"/>
      <w:rPr>
        <w:rFonts w:cs="Times New Roman" w:hint="default"/>
      </w:rPr>
    </w:lvl>
    <w:lvl w:ilvl="3">
      <w:start w:val="1"/>
      <w:numFmt w:val="decimal"/>
      <w:lvlText w:val="%4."/>
      <w:lvlJc w:val="left"/>
      <w:rPr>
        <w:rFonts w:cs="Times New Roman" w:hint="default"/>
      </w:rPr>
    </w:lvl>
    <w:lvl w:ilvl="4">
      <w:start w:val="1"/>
      <w:numFmt w:val="decimal"/>
      <w:lvlText w:val="%5."/>
      <w:lvlJc w:val="left"/>
      <w:rPr>
        <w:rFonts w:cs="Times New Roman" w:hint="default"/>
      </w:rPr>
    </w:lvl>
    <w:lvl w:ilvl="5">
      <w:start w:val="1"/>
      <w:numFmt w:val="decimal"/>
      <w:lvlText w:val="%6.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decimal"/>
      <w:lvlText w:val="%8."/>
      <w:lvlJc w:val="left"/>
      <w:rPr>
        <w:rFonts w:cs="Times New Roman" w:hint="default"/>
      </w:rPr>
    </w:lvl>
    <w:lvl w:ilvl="8">
      <w:start w:val="1"/>
      <w:numFmt w:val="decimal"/>
      <w:lvlText w:val="%9."/>
      <w:lvlJc w:val="left"/>
      <w:rPr>
        <w:rFonts w:cs="Times New Roman" w:hint="default"/>
      </w:rPr>
    </w:lvl>
  </w:abstractNum>
  <w:abstractNum w:abstractNumId="23" w15:restartNumberingAfterBreak="0">
    <w:nsid w:val="77B76FE2"/>
    <w:multiLevelType w:val="hybridMultilevel"/>
    <w:tmpl w:val="55668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720426">
    <w:abstractNumId w:val="9"/>
  </w:num>
  <w:num w:numId="2" w16cid:durableId="533812622">
    <w:abstractNumId w:val="8"/>
  </w:num>
  <w:num w:numId="3" w16cid:durableId="1024818237">
    <w:abstractNumId w:val="9"/>
  </w:num>
  <w:num w:numId="4" w16cid:durableId="1468010297">
    <w:abstractNumId w:val="8"/>
  </w:num>
  <w:num w:numId="5" w16cid:durableId="1527015920">
    <w:abstractNumId w:val="9"/>
  </w:num>
  <w:num w:numId="6" w16cid:durableId="838076698">
    <w:abstractNumId w:val="8"/>
  </w:num>
  <w:num w:numId="7" w16cid:durableId="2074966512">
    <w:abstractNumId w:val="9"/>
  </w:num>
  <w:num w:numId="8" w16cid:durableId="208539595">
    <w:abstractNumId w:val="8"/>
  </w:num>
  <w:num w:numId="9" w16cid:durableId="936837476">
    <w:abstractNumId w:val="9"/>
  </w:num>
  <w:num w:numId="10" w16cid:durableId="943342305">
    <w:abstractNumId w:val="8"/>
  </w:num>
  <w:num w:numId="11" w16cid:durableId="536813830">
    <w:abstractNumId w:val="9"/>
  </w:num>
  <w:num w:numId="12" w16cid:durableId="30498671">
    <w:abstractNumId w:val="8"/>
  </w:num>
  <w:num w:numId="13" w16cid:durableId="163404471">
    <w:abstractNumId w:val="9"/>
  </w:num>
  <w:num w:numId="14" w16cid:durableId="1119565825">
    <w:abstractNumId w:val="8"/>
  </w:num>
  <w:num w:numId="15" w16cid:durableId="1291476055">
    <w:abstractNumId w:val="9"/>
  </w:num>
  <w:num w:numId="16" w16cid:durableId="1981840564">
    <w:abstractNumId w:val="8"/>
  </w:num>
  <w:num w:numId="17" w16cid:durableId="881595868">
    <w:abstractNumId w:val="9"/>
  </w:num>
  <w:num w:numId="18" w16cid:durableId="2104064659">
    <w:abstractNumId w:val="8"/>
  </w:num>
  <w:num w:numId="19" w16cid:durableId="1979258256">
    <w:abstractNumId w:val="9"/>
  </w:num>
  <w:num w:numId="20" w16cid:durableId="53818376">
    <w:abstractNumId w:val="8"/>
  </w:num>
  <w:num w:numId="21" w16cid:durableId="823862154">
    <w:abstractNumId w:val="9"/>
  </w:num>
  <w:num w:numId="22" w16cid:durableId="1250315342">
    <w:abstractNumId w:val="8"/>
  </w:num>
  <w:num w:numId="23" w16cid:durableId="660237563">
    <w:abstractNumId w:val="20"/>
  </w:num>
  <w:num w:numId="24" w16cid:durableId="2089691843">
    <w:abstractNumId w:val="18"/>
  </w:num>
  <w:num w:numId="25" w16cid:durableId="443883203">
    <w:abstractNumId w:val="22"/>
  </w:num>
  <w:num w:numId="26" w16cid:durableId="868757563">
    <w:abstractNumId w:val="21"/>
  </w:num>
  <w:num w:numId="27" w16cid:durableId="1013650139">
    <w:abstractNumId w:val="13"/>
  </w:num>
  <w:num w:numId="28" w16cid:durableId="2019961616">
    <w:abstractNumId w:val="7"/>
  </w:num>
  <w:num w:numId="29" w16cid:durableId="1070466814">
    <w:abstractNumId w:val="6"/>
  </w:num>
  <w:num w:numId="30" w16cid:durableId="353969265">
    <w:abstractNumId w:val="5"/>
  </w:num>
  <w:num w:numId="31" w16cid:durableId="1904675891">
    <w:abstractNumId w:val="4"/>
  </w:num>
  <w:num w:numId="32" w16cid:durableId="20253593">
    <w:abstractNumId w:val="3"/>
  </w:num>
  <w:num w:numId="33" w16cid:durableId="1297028912">
    <w:abstractNumId w:val="2"/>
  </w:num>
  <w:num w:numId="34" w16cid:durableId="610015078">
    <w:abstractNumId w:val="1"/>
  </w:num>
  <w:num w:numId="35" w16cid:durableId="1766150753">
    <w:abstractNumId w:val="0"/>
  </w:num>
  <w:num w:numId="36" w16cid:durableId="1048064361">
    <w:abstractNumId w:val="12"/>
  </w:num>
  <w:num w:numId="37" w16cid:durableId="1433866352">
    <w:abstractNumId w:val="19"/>
  </w:num>
  <w:num w:numId="38" w16cid:durableId="1248883476">
    <w:abstractNumId w:val="11"/>
  </w:num>
  <w:num w:numId="39" w16cid:durableId="1516263706">
    <w:abstractNumId w:val="10"/>
  </w:num>
  <w:num w:numId="40" w16cid:durableId="2043823879">
    <w:abstractNumId w:val="17"/>
  </w:num>
  <w:num w:numId="41" w16cid:durableId="339817199">
    <w:abstractNumId w:val="16"/>
  </w:num>
  <w:num w:numId="42" w16cid:durableId="1465729493">
    <w:abstractNumId w:val="15"/>
  </w:num>
  <w:num w:numId="43" w16cid:durableId="1954094351">
    <w:abstractNumId w:val="23"/>
  </w:num>
  <w:num w:numId="44" w16cid:durableId="19721999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360"/>
  <w:hyphenationZone w:val="936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763"/>
    <w:rsid w:val="00005EBB"/>
    <w:rsid w:val="00011C79"/>
    <w:rsid w:val="000121A1"/>
    <w:rsid w:val="00026561"/>
    <w:rsid w:val="00031A72"/>
    <w:rsid w:val="000339E1"/>
    <w:rsid w:val="00042366"/>
    <w:rsid w:val="0004425E"/>
    <w:rsid w:val="0005231F"/>
    <w:rsid w:val="00052DE1"/>
    <w:rsid w:val="000629EE"/>
    <w:rsid w:val="00063455"/>
    <w:rsid w:val="0007249D"/>
    <w:rsid w:val="00073437"/>
    <w:rsid w:val="00073937"/>
    <w:rsid w:val="00077616"/>
    <w:rsid w:val="0008228C"/>
    <w:rsid w:val="00083392"/>
    <w:rsid w:val="00084671"/>
    <w:rsid w:val="000849B9"/>
    <w:rsid w:val="000912E9"/>
    <w:rsid w:val="00096722"/>
    <w:rsid w:val="00096982"/>
    <w:rsid w:val="000A22D1"/>
    <w:rsid w:val="000A35F4"/>
    <w:rsid w:val="000A42F6"/>
    <w:rsid w:val="000A6CCF"/>
    <w:rsid w:val="000A70EC"/>
    <w:rsid w:val="000B10AE"/>
    <w:rsid w:val="000B1E49"/>
    <w:rsid w:val="000B6B2E"/>
    <w:rsid w:val="000B7658"/>
    <w:rsid w:val="000D6758"/>
    <w:rsid w:val="000E049C"/>
    <w:rsid w:val="000E0E13"/>
    <w:rsid w:val="000F1A03"/>
    <w:rsid w:val="000F2C13"/>
    <w:rsid w:val="000F5DD0"/>
    <w:rsid w:val="00104ECA"/>
    <w:rsid w:val="00111329"/>
    <w:rsid w:val="00114492"/>
    <w:rsid w:val="00116343"/>
    <w:rsid w:val="001217CE"/>
    <w:rsid w:val="0012604A"/>
    <w:rsid w:val="0012684E"/>
    <w:rsid w:val="001425F9"/>
    <w:rsid w:val="0014412C"/>
    <w:rsid w:val="00152653"/>
    <w:rsid w:val="001536B1"/>
    <w:rsid w:val="00155A6E"/>
    <w:rsid w:val="0015636D"/>
    <w:rsid w:val="00164A70"/>
    <w:rsid w:val="00172661"/>
    <w:rsid w:val="00172DB5"/>
    <w:rsid w:val="00181DAA"/>
    <w:rsid w:val="00184298"/>
    <w:rsid w:val="0019090A"/>
    <w:rsid w:val="0019291D"/>
    <w:rsid w:val="00193E43"/>
    <w:rsid w:val="00194D8D"/>
    <w:rsid w:val="0019554B"/>
    <w:rsid w:val="001A05B9"/>
    <w:rsid w:val="001A5A36"/>
    <w:rsid w:val="001A6EE3"/>
    <w:rsid w:val="001D2820"/>
    <w:rsid w:val="001D6476"/>
    <w:rsid w:val="001D77A3"/>
    <w:rsid w:val="001D7F8F"/>
    <w:rsid w:val="001E0178"/>
    <w:rsid w:val="001E0DFE"/>
    <w:rsid w:val="001E1AF5"/>
    <w:rsid w:val="001E21D6"/>
    <w:rsid w:val="001E2C4B"/>
    <w:rsid w:val="001F332B"/>
    <w:rsid w:val="001F3688"/>
    <w:rsid w:val="001F4AC9"/>
    <w:rsid w:val="00201B3D"/>
    <w:rsid w:val="002032B0"/>
    <w:rsid w:val="00204076"/>
    <w:rsid w:val="0020502C"/>
    <w:rsid w:val="0020698E"/>
    <w:rsid w:val="00207F16"/>
    <w:rsid w:val="00210A8A"/>
    <w:rsid w:val="002208E8"/>
    <w:rsid w:val="00224E56"/>
    <w:rsid w:val="002252AB"/>
    <w:rsid w:val="0022679B"/>
    <w:rsid w:val="002417CA"/>
    <w:rsid w:val="00243814"/>
    <w:rsid w:val="00247152"/>
    <w:rsid w:val="00252A92"/>
    <w:rsid w:val="00256306"/>
    <w:rsid w:val="00260B09"/>
    <w:rsid w:val="00267A61"/>
    <w:rsid w:val="0027179B"/>
    <w:rsid w:val="0027200D"/>
    <w:rsid w:val="00285284"/>
    <w:rsid w:val="00287C6E"/>
    <w:rsid w:val="00291560"/>
    <w:rsid w:val="002A1CF3"/>
    <w:rsid w:val="002A40B1"/>
    <w:rsid w:val="002A7678"/>
    <w:rsid w:val="002B0ACC"/>
    <w:rsid w:val="002B5A14"/>
    <w:rsid w:val="002C0CE0"/>
    <w:rsid w:val="002C481F"/>
    <w:rsid w:val="002C638A"/>
    <w:rsid w:val="002D071D"/>
    <w:rsid w:val="002D0ED7"/>
    <w:rsid w:val="002D1DDE"/>
    <w:rsid w:val="002D3CA5"/>
    <w:rsid w:val="002E56FB"/>
    <w:rsid w:val="002E6F72"/>
    <w:rsid w:val="002F08DF"/>
    <w:rsid w:val="002F6925"/>
    <w:rsid w:val="002F6A04"/>
    <w:rsid w:val="002F6B24"/>
    <w:rsid w:val="003058B9"/>
    <w:rsid w:val="0030726A"/>
    <w:rsid w:val="00314AF4"/>
    <w:rsid w:val="00324CC1"/>
    <w:rsid w:val="00326186"/>
    <w:rsid w:val="00342476"/>
    <w:rsid w:val="00342852"/>
    <w:rsid w:val="0034419D"/>
    <w:rsid w:val="00344552"/>
    <w:rsid w:val="00344AC9"/>
    <w:rsid w:val="003505E5"/>
    <w:rsid w:val="003544F0"/>
    <w:rsid w:val="003545A8"/>
    <w:rsid w:val="00354C7B"/>
    <w:rsid w:val="00355578"/>
    <w:rsid w:val="00365A6F"/>
    <w:rsid w:val="003670F5"/>
    <w:rsid w:val="00367E87"/>
    <w:rsid w:val="003705DB"/>
    <w:rsid w:val="00370944"/>
    <w:rsid w:val="00371B69"/>
    <w:rsid w:val="00372D01"/>
    <w:rsid w:val="00373399"/>
    <w:rsid w:val="00374697"/>
    <w:rsid w:val="003753B1"/>
    <w:rsid w:val="003764DF"/>
    <w:rsid w:val="0038004B"/>
    <w:rsid w:val="00384250"/>
    <w:rsid w:val="00384EDC"/>
    <w:rsid w:val="00386691"/>
    <w:rsid w:val="00387F38"/>
    <w:rsid w:val="0039327B"/>
    <w:rsid w:val="003949B6"/>
    <w:rsid w:val="00395C33"/>
    <w:rsid w:val="00395CA7"/>
    <w:rsid w:val="00396F7A"/>
    <w:rsid w:val="003A1F6B"/>
    <w:rsid w:val="003A3D13"/>
    <w:rsid w:val="003A4658"/>
    <w:rsid w:val="003A7322"/>
    <w:rsid w:val="003B5763"/>
    <w:rsid w:val="003B64F4"/>
    <w:rsid w:val="003C0590"/>
    <w:rsid w:val="003C31C2"/>
    <w:rsid w:val="003C767A"/>
    <w:rsid w:val="003D4863"/>
    <w:rsid w:val="003D4956"/>
    <w:rsid w:val="003E112D"/>
    <w:rsid w:val="003F5843"/>
    <w:rsid w:val="003F65C6"/>
    <w:rsid w:val="00410B3E"/>
    <w:rsid w:val="00412053"/>
    <w:rsid w:val="004125C3"/>
    <w:rsid w:val="004126E1"/>
    <w:rsid w:val="004138BA"/>
    <w:rsid w:val="00424D39"/>
    <w:rsid w:val="004253EF"/>
    <w:rsid w:val="00433A15"/>
    <w:rsid w:val="0043524F"/>
    <w:rsid w:val="004436BB"/>
    <w:rsid w:val="004495E9"/>
    <w:rsid w:val="00450FBB"/>
    <w:rsid w:val="00457C52"/>
    <w:rsid w:val="0046404F"/>
    <w:rsid w:val="00473AF9"/>
    <w:rsid w:val="00476407"/>
    <w:rsid w:val="00484127"/>
    <w:rsid w:val="004869AE"/>
    <w:rsid w:val="00492626"/>
    <w:rsid w:val="004A1353"/>
    <w:rsid w:val="004A18FC"/>
    <w:rsid w:val="004A1AA8"/>
    <w:rsid w:val="004A29B4"/>
    <w:rsid w:val="004B1340"/>
    <w:rsid w:val="004B20A6"/>
    <w:rsid w:val="004B4109"/>
    <w:rsid w:val="004B56E7"/>
    <w:rsid w:val="004C2EC9"/>
    <w:rsid w:val="004C637B"/>
    <w:rsid w:val="004C759C"/>
    <w:rsid w:val="004E35E4"/>
    <w:rsid w:val="004E45AB"/>
    <w:rsid w:val="004E7067"/>
    <w:rsid w:val="004F1803"/>
    <w:rsid w:val="004F381E"/>
    <w:rsid w:val="004F4216"/>
    <w:rsid w:val="00506602"/>
    <w:rsid w:val="00510ED0"/>
    <w:rsid w:val="00511881"/>
    <w:rsid w:val="00512B87"/>
    <w:rsid w:val="00513A15"/>
    <w:rsid w:val="00514030"/>
    <w:rsid w:val="0053139C"/>
    <w:rsid w:val="00541E5F"/>
    <w:rsid w:val="0054742D"/>
    <w:rsid w:val="00547D1B"/>
    <w:rsid w:val="00554346"/>
    <w:rsid w:val="00554F2F"/>
    <w:rsid w:val="0056632E"/>
    <w:rsid w:val="0056775A"/>
    <w:rsid w:val="005713E9"/>
    <w:rsid w:val="005721B3"/>
    <w:rsid w:val="00573EFD"/>
    <w:rsid w:val="00576924"/>
    <w:rsid w:val="00576984"/>
    <w:rsid w:val="00580E1B"/>
    <w:rsid w:val="00582279"/>
    <w:rsid w:val="0058786E"/>
    <w:rsid w:val="005934D0"/>
    <w:rsid w:val="00593B15"/>
    <w:rsid w:val="005962AB"/>
    <w:rsid w:val="00596AC3"/>
    <w:rsid w:val="00597368"/>
    <w:rsid w:val="005A28AE"/>
    <w:rsid w:val="005B19F0"/>
    <w:rsid w:val="005B253B"/>
    <w:rsid w:val="005B4975"/>
    <w:rsid w:val="005BD59F"/>
    <w:rsid w:val="005C147F"/>
    <w:rsid w:val="005C336C"/>
    <w:rsid w:val="005C7616"/>
    <w:rsid w:val="005D162E"/>
    <w:rsid w:val="005D25F6"/>
    <w:rsid w:val="005E0662"/>
    <w:rsid w:val="005E08CB"/>
    <w:rsid w:val="005E206A"/>
    <w:rsid w:val="005E5F28"/>
    <w:rsid w:val="00604F5A"/>
    <w:rsid w:val="00625E06"/>
    <w:rsid w:val="006276F0"/>
    <w:rsid w:val="00634924"/>
    <w:rsid w:val="006356E9"/>
    <w:rsid w:val="00636E48"/>
    <w:rsid w:val="00640CF5"/>
    <w:rsid w:val="006611E2"/>
    <w:rsid w:val="00664D7D"/>
    <w:rsid w:val="00665160"/>
    <w:rsid w:val="006702DA"/>
    <w:rsid w:val="00670477"/>
    <w:rsid w:val="00673B73"/>
    <w:rsid w:val="00675CB2"/>
    <w:rsid w:val="00683979"/>
    <w:rsid w:val="006842FB"/>
    <w:rsid w:val="00684F16"/>
    <w:rsid w:val="00685CFC"/>
    <w:rsid w:val="00687BC7"/>
    <w:rsid w:val="00691531"/>
    <w:rsid w:val="006A5069"/>
    <w:rsid w:val="006B290F"/>
    <w:rsid w:val="006C05E2"/>
    <w:rsid w:val="006C5897"/>
    <w:rsid w:val="006D60B4"/>
    <w:rsid w:val="006D6E5E"/>
    <w:rsid w:val="006D7853"/>
    <w:rsid w:val="006D7AAB"/>
    <w:rsid w:val="006E03A8"/>
    <w:rsid w:val="006E2E12"/>
    <w:rsid w:val="006E526F"/>
    <w:rsid w:val="006E7E98"/>
    <w:rsid w:val="006F0E22"/>
    <w:rsid w:val="006F1D4C"/>
    <w:rsid w:val="006F4DE1"/>
    <w:rsid w:val="00702177"/>
    <w:rsid w:val="00710813"/>
    <w:rsid w:val="007234EE"/>
    <w:rsid w:val="00727430"/>
    <w:rsid w:val="00740120"/>
    <w:rsid w:val="00743D43"/>
    <w:rsid w:val="0075725F"/>
    <w:rsid w:val="00764610"/>
    <w:rsid w:val="00783939"/>
    <w:rsid w:val="007849CE"/>
    <w:rsid w:val="00790C5C"/>
    <w:rsid w:val="0079383C"/>
    <w:rsid w:val="0079671C"/>
    <w:rsid w:val="007A5A1B"/>
    <w:rsid w:val="007A731D"/>
    <w:rsid w:val="007A7DFA"/>
    <w:rsid w:val="007B3324"/>
    <w:rsid w:val="007B4897"/>
    <w:rsid w:val="007B48FE"/>
    <w:rsid w:val="007B5D0D"/>
    <w:rsid w:val="007C452F"/>
    <w:rsid w:val="007C75B8"/>
    <w:rsid w:val="007D11C0"/>
    <w:rsid w:val="007D1ACD"/>
    <w:rsid w:val="007D7EC5"/>
    <w:rsid w:val="007E647E"/>
    <w:rsid w:val="007E69F4"/>
    <w:rsid w:val="007F039D"/>
    <w:rsid w:val="00800EF8"/>
    <w:rsid w:val="0080344E"/>
    <w:rsid w:val="00804F03"/>
    <w:rsid w:val="00807FBD"/>
    <w:rsid w:val="00810BB9"/>
    <w:rsid w:val="00814F42"/>
    <w:rsid w:val="0082017A"/>
    <w:rsid w:val="00822CC3"/>
    <w:rsid w:val="00830590"/>
    <w:rsid w:val="00831607"/>
    <w:rsid w:val="00831B9E"/>
    <w:rsid w:val="00832156"/>
    <w:rsid w:val="008335E0"/>
    <w:rsid w:val="008341B1"/>
    <w:rsid w:val="00835248"/>
    <w:rsid w:val="00840B04"/>
    <w:rsid w:val="00844362"/>
    <w:rsid w:val="0084604B"/>
    <w:rsid w:val="00847415"/>
    <w:rsid w:val="00847D2A"/>
    <w:rsid w:val="008530A8"/>
    <w:rsid w:val="00853B66"/>
    <w:rsid w:val="00855778"/>
    <w:rsid w:val="0086152F"/>
    <w:rsid w:val="00861EA1"/>
    <w:rsid w:val="0086312B"/>
    <w:rsid w:val="00866E40"/>
    <w:rsid w:val="00866FC5"/>
    <w:rsid w:val="00870C07"/>
    <w:rsid w:val="00874D38"/>
    <w:rsid w:val="00883B6E"/>
    <w:rsid w:val="008908AF"/>
    <w:rsid w:val="00891C82"/>
    <w:rsid w:val="008945A2"/>
    <w:rsid w:val="008F25AA"/>
    <w:rsid w:val="008F4CF6"/>
    <w:rsid w:val="00901275"/>
    <w:rsid w:val="009039D6"/>
    <w:rsid w:val="009050C0"/>
    <w:rsid w:val="009053D4"/>
    <w:rsid w:val="00906CA7"/>
    <w:rsid w:val="00911C7C"/>
    <w:rsid w:val="00912F64"/>
    <w:rsid w:val="009262BD"/>
    <w:rsid w:val="0092730D"/>
    <w:rsid w:val="00930679"/>
    <w:rsid w:val="00931165"/>
    <w:rsid w:val="009316EC"/>
    <w:rsid w:val="00936401"/>
    <w:rsid w:val="00942720"/>
    <w:rsid w:val="0094372F"/>
    <w:rsid w:val="009468FC"/>
    <w:rsid w:val="00947250"/>
    <w:rsid w:val="009501CC"/>
    <w:rsid w:val="009507CA"/>
    <w:rsid w:val="00965FBD"/>
    <w:rsid w:val="009668D2"/>
    <w:rsid w:val="009678A9"/>
    <w:rsid w:val="00971BD7"/>
    <w:rsid w:val="00975800"/>
    <w:rsid w:val="0097614A"/>
    <w:rsid w:val="00976E61"/>
    <w:rsid w:val="009923EB"/>
    <w:rsid w:val="00992EA2"/>
    <w:rsid w:val="00993CAE"/>
    <w:rsid w:val="0099546C"/>
    <w:rsid w:val="00996560"/>
    <w:rsid w:val="009970C9"/>
    <w:rsid w:val="00997DCF"/>
    <w:rsid w:val="009A08BF"/>
    <w:rsid w:val="009A1D88"/>
    <w:rsid w:val="009A2BB7"/>
    <w:rsid w:val="009A3626"/>
    <w:rsid w:val="009A69C8"/>
    <w:rsid w:val="009A6BC9"/>
    <w:rsid w:val="009B24FA"/>
    <w:rsid w:val="009B3DA8"/>
    <w:rsid w:val="009C2119"/>
    <w:rsid w:val="009D60E2"/>
    <w:rsid w:val="009D77AC"/>
    <w:rsid w:val="009E1305"/>
    <w:rsid w:val="009E5FAF"/>
    <w:rsid w:val="009E6942"/>
    <w:rsid w:val="009E7977"/>
    <w:rsid w:val="009F2CF7"/>
    <w:rsid w:val="009F476A"/>
    <w:rsid w:val="009F5821"/>
    <w:rsid w:val="00A0041C"/>
    <w:rsid w:val="00A00F64"/>
    <w:rsid w:val="00A03E24"/>
    <w:rsid w:val="00A12496"/>
    <w:rsid w:val="00A12CBC"/>
    <w:rsid w:val="00A145C5"/>
    <w:rsid w:val="00A177BA"/>
    <w:rsid w:val="00A30A51"/>
    <w:rsid w:val="00A32822"/>
    <w:rsid w:val="00A35A47"/>
    <w:rsid w:val="00A45DDC"/>
    <w:rsid w:val="00A50105"/>
    <w:rsid w:val="00A52354"/>
    <w:rsid w:val="00A55DB4"/>
    <w:rsid w:val="00A55E91"/>
    <w:rsid w:val="00A60998"/>
    <w:rsid w:val="00A651E9"/>
    <w:rsid w:val="00A705F2"/>
    <w:rsid w:val="00A707B0"/>
    <w:rsid w:val="00A7091A"/>
    <w:rsid w:val="00A70FD9"/>
    <w:rsid w:val="00A717DC"/>
    <w:rsid w:val="00A72074"/>
    <w:rsid w:val="00A87CD9"/>
    <w:rsid w:val="00A9313E"/>
    <w:rsid w:val="00A933D4"/>
    <w:rsid w:val="00AA2AE2"/>
    <w:rsid w:val="00AA3749"/>
    <w:rsid w:val="00AA5540"/>
    <w:rsid w:val="00AB146F"/>
    <w:rsid w:val="00AB53A3"/>
    <w:rsid w:val="00AC18A9"/>
    <w:rsid w:val="00AC29AB"/>
    <w:rsid w:val="00AD1BA6"/>
    <w:rsid w:val="00AD5C16"/>
    <w:rsid w:val="00AE0D65"/>
    <w:rsid w:val="00AE47B6"/>
    <w:rsid w:val="00AF0DF6"/>
    <w:rsid w:val="00AF1C6F"/>
    <w:rsid w:val="00AF2F8F"/>
    <w:rsid w:val="00AF434F"/>
    <w:rsid w:val="00AF443B"/>
    <w:rsid w:val="00AF61BF"/>
    <w:rsid w:val="00AF694B"/>
    <w:rsid w:val="00AF7EE0"/>
    <w:rsid w:val="00B02973"/>
    <w:rsid w:val="00B042E6"/>
    <w:rsid w:val="00B06831"/>
    <w:rsid w:val="00B06E9E"/>
    <w:rsid w:val="00B13D62"/>
    <w:rsid w:val="00B1744B"/>
    <w:rsid w:val="00B17FBC"/>
    <w:rsid w:val="00B22233"/>
    <w:rsid w:val="00B24604"/>
    <w:rsid w:val="00B2539B"/>
    <w:rsid w:val="00B31275"/>
    <w:rsid w:val="00B43B0B"/>
    <w:rsid w:val="00B46B14"/>
    <w:rsid w:val="00B4728E"/>
    <w:rsid w:val="00B5399E"/>
    <w:rsid w:val="00B53FDB"/>
    <w:rsid w:val="00B554E9"/>
    <w:rsid w:val="00B623E9"/>
    <w:rsid w:val="00B63C4A"/>
    <w:rsid w:val="00B67DD5"/>
    <w:rsid w:val="00B73C8B"/>
    <w:rsid w:val="00B76AEA"/>
    <w:rsid w:val="00B912A1"/>
    <w:rsid w:val="00B9412B"/>
    <w:rsid w:val="00B95DB6"/>
    <w:rsid w:val="00BA1E08"/>
    <w:rsid w:val="00BA208D"/>
    <w:rsid w:val="00BA7AC3"/>
    <w:rsid w:val="00BB2AAA"/>
    <w:rsid w:val="00BB3DF9"/>
    <w:rsid w:val="00BB62BF"/>
    <w:rsid w:val="00BC1760"/>
    <w:rsid w:val="00BD2243"/>
    <w:rsid w:val="00BD2E7E"/>
    <w:rsid w:val="00BD4CC3"/>
    <w:rsid w:val="00BD5513"/>
    <w:rsid w:val="00BE1F0A"/>
    <w:rsid w:val="00BE2AD1"/>
    <w:rsid w:val="00BE2AD6"/>
    <w:rsid w:val="00BE4760"/>
    <w:rsid w:val="00BE5E62"/>
    <w:rsid w:val="00BE8012"/>
    <w:rsid w:val="00BF0885"/>
    <w:rsid w:val="00BF3BE9"/>
    <w:rsid w:val="00BF5C25"/>
    <w:rsid w:val="00C0396E"/>
    <w:rsid w:val="00C10C77"/>
    <w:rsid w:val="00C14E89"/>
    <w:rsid w:val="00C151F1"/>
    <w:rsid w:val="00C153FB"/>
    <w:rsid w:val="00C164B2"/>
    <w:rsid w:val="00C22FCF"/>
    <w:rsid w:val="00C24A39"/>
    <w:rsid w:val="00C25A2B"/>
    <w:rsid w:val="00C305F5"/>
    <w:rsid w:val="00C32003"/>
    <w:rsid w:val="00C32EAA"/>
    <w:rsid w:val="00C40E26"/>
    <w:rsid w:val="00C430E3"/>
    <w:rsid w:val="00C51CE1"/>
    <w:rsid w:val="00C53A52"/>
    <w:rsid w:val="00C54505"/>
    <w:rsid w:val="00C5594F"/>
    <w:rsid w:val="00C57B09"/>
    <w:rsid w:val="00C633DB"/>
    <w:rsid w:val="00C71F70"/>
    <w:rsid w:val="00C746E5"/>
    <w:rsid w:val="00C7590F"/>
    <w:rsid w:val="00C75D35"/>
    <w:rsid w:val="00C805B7"/>
    <w:rsid w:val="00C931F4"/>
    <w:rsid w:val="00C95797"/>
    <w:rsid w:val="00CA13D4"/>
    <w:rsid w:val="00CA16E4"/>
    <w:rsid w:val="00CA7D2D"/>
    <w:rsid w:val="00CB079F"/>
    <w:rsid w:val="00CB22A9"/>
    <w:rsid w:val="00CB6FB7"/>
    <w:rsid w:val="00CB7753"/>
    <w:rsid w:val="00CC3BF9"/>
    <w:rsid w:val="00CC7299"/>
    <w:rsid w:val="00CD1FF3"/>
    <w:rsid w:val="00CD3B7D"/>
    <w:rsid w:val="00CD7638"/>
    <w:rsid w:val="00CD7BE0"/>
    <w:rsid w:val="00CE1B41"/>
    <w:rsid w:val="00CE3992"/>
    <w:rsid w:val="00CE5C52"/>
    <w:rsid w:val="00CF0661"/>
    <w:rsid w:val="00CF335F"/>
    <w:rsid w:val="00CF3A55"/>
    <w:rsid w:val="00D011D6"/>
    <w:rsid w:val="00D02422"/>
    <w:rsid w:val="00D10151"/>
    <w:rsid w:val="00D11BF8"/>
    <w:rsid w:val="00D14EBE"/>
    <w:rsid w:val="00D4024C"/>
    <w:rsid w:val="00D41EBB"/>
    <w:rsid w:val="00D548E8"/>
    <w:rsid w:val="00D5557D"/>
    <w:rsid w:val="00D5735B"/>
    <w:rsid w:val="00D60E15"/>
    <w:rsid w:val="00D63D50"/>
    <w:rsid w:val="00D70E7F"/>
    <w:rsid w:val="00D72C18"/>
    <w:rsid w:val="00D77365"/>
    <w:rsid w:val="00D8017B"/>
    <w:rsid w:val="00D85805"/>
    <w:rsid w:val="00D873FA"/>
    <w:rsid w:val="00D9680D"/>
    <w:rsid w:val="00D96867"/>
    <w:rsid w:val="00D9738F"/>
    <w:rsid w:val="00DA196A"/>
    <w:rsid w:val="00DA3017"/>
    <w:rsid w:val="00DA6E27"/>
    <w:rsid w:val="00DB178C"/>
    <w:rsid w:val="00DB2467"/>
    <w:rsid w:val="00DB303A"/>
    <w:rsid w:val="00DC129D"/>
    <w:rsid w:val="00DC3812"/>
    <w:rsid w:val="00DC4237"/>
    <w:rsid w:val="00DC47B5"/>
    <w:rsid w:val="00DE4A57"/>
    <w:rsid w:val="00DF3989"/>
    <w:rsid w:val="00DF628A"/>
    <w:rsid w:val="00E03B80"/>
    <w:rsid w:val="00E044CC"/>
    <w:rsid w:val="00E169C7"/>
    <w:rsid w:val="00E17825"/>
    <w:rsid w:val="00E178AB"/>
    <w:rsid w:val="00E21DFD"/>
    <w:rsid w:val="00E26530"/>
    <w:rsid w:val="00E26CD1"/>
    <w:rsid w:val="00E32EFA"/>
    <w:rsid w:val="00E334F9"/>
    <w:rsid w:val="00E34B9F"/>
    <w:rsid w:val="00E410B6"/>
    <w:rsid w:val="00E4770E"/>
    <w:rsid w:val="00E477A8"/>
    <w:rsid w:val="00E47DDC"/>
    <w:rsid w:val="00E565AB"/>
    <w:rsid w:val="00E63496"/>
    <w:rsid w:val="00E63D99"/>
    <w:rsid w:val="00E737F5"/>
    <w:rsid w:val="00E7750A"/>
    <w:rsid w:val="00E80B9D"/>
    <w:rsid w:val="00E8179A"/>
    <w:rsid w:val="00E85490"/>
    <w:rsid w:val="00E862C7"/>
    <w:rsid w:val="00E929F8"/>
    <w:rsid w:val="00E97239"/>
    <w:rsid w:val="00EA38EE"/>
    <w:rsid w:val="00EA4D0B"/>
    <w:rsid w:val="00EA5241"/>
    <w:rsid w:val="00EB5197"/>
    <w:rsid w:val="00EC25E5"/>
    <w:rsid w:val="00ED2407"/>
    <w:rsid w:val="00ED24E5"/>
    <w:rsid w:val="00EE1AA2"/>
    <w:rsid w:val="00EE3AD9"/>
    <w:rsid w:val="00EE416E"/>
    <w:rsid w:val="00EF3D19"/>
    <w:rsid w:val="00EF5AF3"/>
    <w:rsid w:val="00F01634"/>
    <w:rsid w:val="00F01FA8"/>
    <w:rsid w:val="00F0207F"/>
    <w:rsid w:val="00F025D2"/>
    <w:rsid w:val="00F030CC"/>
    <w:rsid w:val="00F05181"/>
    <w:rsid w:val="00F110E6"/>
    <w:rsid w:val="00F11A39"/>
    <w:rsid w:val="00F201BE"/>
    <w:rsid w:val="00F32E68"/>
    <w:rsid w:val="00F35294"/>
    <w:rsid w:val="00F377C4"/>
    <w:rsid w:val="00F4295B"/>
    <w:rsid w:val="00F4380B"/>
    <w:rsid w:val="00F4452A"/>
    <w:rsid w:val="00F46ABF"/>
    <w:rsid w:val="00F50221"/>
    <w:rsid w:val="00F61405"/>
    <w:rsid w:val="00F62551"/>
    <w:rsid w:val="00F67354"/>
    <w:rsid w:val="00F70446"/>
    <w:rsid w:val="00F746E1"/>
    <w:rsid w:val="00F74888"/>
    <w:rsid w:val="00F809FF"/>
    <w:rsid w:val="00F816D5"/>
    <w:rsid w:val="00F82374"/>
    <w:rsid w:val="00F82437"/>
    <w:rsid w:val="00F82611"/>
    <w:rsid w:val="00F8325B"/>
    <w:rsid w:val="00F90551"/>
    <w:rsid w:val="00F92DFD"/>
    <w:rsid w:val="00F932CB"/>
    <w:rsid w:val="00FB0195"/>
    <w:rsid w:val="00FB0782"/>
    <w:rsid w:val="00FB135B"/>
    <w:rsid w:val="00FB31E9"/>
    <w:rsid w:val="00FC3AE8"/>
    <w:rsid w:val="00FC7F43"/>
    <w:rsid w:val="00FD0AF6"/>
    <w:rsid w:val="00FD6F55"/>
    <w:rsid w:val="00FE0B3C"/>
    <w:rsid w:val="00FE6A7E"/>
    <w:rsid w:val="00FE76F9"/>
    <w:rsid w:val="00FF173C"/>
    <w:rsid w:val="0174B8BC"/>
    <w:rsid w:val="0189B98B"/>
    <w:rsid w:val="01DA34D7"/>
    <w:rsid w:val="02C7210E"/>
    <w:rsid w:val="03D14933"/>
    <w:rsid w:val="045FE281"/>
    <w:rsid w:val="054FEA6D"/>
    <w:rsid w:val="05F4BCA2"/>
    <w:rsid w:val="066F0519"/>
    <w:rsid w:val="06717C71"/>
    <w:rsid w:val="0680D570"/>
    <w:rsid w:val="06947F86"/>
    <w:rsid w:val="07A8A335"/>
    <w:rsid w:val="08246755"/>
    <w:rsid w:val="08C87E2D"/>
    <w:rsid w:val="08D6800C"/>
    <w:rsid w:val="09BB3FFC"/>
    <w:rsid w:val="0AFAB2BF"/>
    <w:rsid w:val="0B0F9E03"/>
    <w:rsid w:val="0C11949D"/>
    <w:rsid w:val="0C2CB6A5"/>
    <w:rsid w:val="0C81A977"/>
    <w:rsid w:val="0CB6D853"/>
    <w:rsid w:val="0D17BF7B"/>
    <w:rsid w:val="0D30F32C"/>
    <w:rsid w:val="0D611808"/>
    <w:rsid w:val="0D9F6131"/>
    <w:rsid w:val="0E465559"/>
    <w:rsid w:val="0EF00D4A"/>
    <w:rsid w:val="0EFC4515"/>
    <w:rsid w:val="0F210B39"/>
    <w:rsid w:val="0F52FC0E"/>
    <w:rsid w:val="0F8EF953"/>
    <w:rsid w:val="10194E5B"/>
    <w:rsid w:val="105CA28A"/>
    <w:rsid w:val="106CADE7"/>
    <w:rsid w:val="10BEBB24"/>
    <w:rsid w:val="10EE2745"/>
    <w:rsid w:val="11B049B7"/>
    <w:rsid w:val="12047757"/>
    <w:rsid w:val="12D28497"/>
    <w:rsid w:val="13BD3BF5"/>
    <w:rsid w:val="13D5AA2F"/>
    <w:rsid w:val="14D39314"/>
    <w:rsid w:val="1505005B"/>
    <w:rsid w:val="150FEEA5"/>
    <w:rsid w:val="15BD1013"/>
    <w:rsid w:val="15C79456"/>
    <w:rsid w:val="15E81BE9"/>
    <w:rsid w:val="166DB1B1"/>
    <w:rsid w:val="17E5DDC4"/>
    <w:rsid w:val="18062494"/>
    <w:rsid w:val="1846E86E"/>
    <w:rsid w:val="196C80A7"/>
    <w:rsid w:val="199FC4A4"/>
    <w:rsid w:val="19CCB057"/>
    <w:rsid w:val="19FDBC14"/>
    <w:rsid w:val="1A36F04D"/>
    <w:rsid w:val="1A5BD84F"/>
    <w:rsid w:val="1AF277A8"/>
    <w:rsid w:val="1AF9A289"/>
    <w:rsid w:val="1BD6F442"/>
    <w:rsid w:val="1C8DD7E7"/>
    <w:rsid w:val="1C9F99F1"/>
    <w:rsid w:val="1CD17D14"/>
    <w:rsid w:val="1D685D13"/>
    <w:rsid w:val="1D8A09C7"/>
    <w:rsid w:val="1D973EC3"/>
    <w:rsid w:val="1E1A206C"/>
    <w:rsid w:val="1E805AB6"/>
    <w:rsid w:val="1F19D587"/>
    <w:rsid w:val="1F336CAF"/>
    <w:rsid w:val="2338BBF4"/>
    <w:rsid w:val="2357A4B9"/>
    <w:rsid w:val="248F6C4C"/>
    <w:rsid w:val="24AA7D50"/>
    <w:rsid w:val="252BC2E4"/>
    <w:rsid w:val="263D88CC"/>
    <w:rsid w:val="2684003C"/>
    <w:rsid w:val="27966633"/>
    <w:rsid w:val="28140C39"/>
    <w:rsid w:val="283D6F9F"/>
    <w:rsid w:val="29834284"/>
    <w:rsid w:val="29999B4F"/>
    <w:rsid w:val="2B645F71"/>
    <w:rsid w:val="2B9999DF"/>
    <w:rsid w:val="2C14DAE6"/>
    <w:rsid w:val="2D35BA22"/>
    <w:rsid w:val="2D92EFFF"/>
    <w:rsid w:val="2E11C87A"/>
    <w:rsid w:val="2F77686A"/>
    <w:rsid w:val="30B594A3"/>
    <w:rsid w:val="31CC9DD1"/>
    <w:rsid w:val="321A5E9D"/>
    <w:rsid w:val="324238C4"/>
    <w:rsid w:val="324B0E89"/>
    <w:rsid w:val="326B6EB7"/>
    <w:rsid w:val="3274A486"/>
    <w:rsid w:val="33746C9A"/>
    <w:rsid w:val="341C9751"/>
    <w:rsid w:val="3485E3C7"/>
    <w:rsid w:val="34DE2E24"/>
    <w:rsid w:val="35755712"/>
    <w:rsid w:val="35BC7A38"/>
    <w:rsid w:val="35BD209E"/>
    <w:rsid w:val="35CB93C4"/>
    <w:rsid w:val="368AE172"/>
    <w:rsid w:val="368D21DE"/>
    <w:rsid w:val="378AC5B3"/>
    <w:rsid w:val="37CDDD73"/>
    <w:rsid w:val="38008085"/>
    <w:rsid w:val="38A6F14D"/>
    <w:rsid w:val="38A77E53"/>
    <w:rsid w:val="38DD71A4"/>
    <w:rsid w:val="393327B0"/>
    <w:rsid w:val="3A1D7A18"/>
    <w:rsid w:val="3BFAD0A8"/>
    <w:rsid w:val="3CD7E89C"/>
    <w:rsid w:val="3D83C20C"/>
    <w:rsid w:val="3E0EFA74"/>
    <w:rsid w:val="3E26120C"/>
    <w:rsid w:val="3F1C1198"/>
    <w:rsid w:val="3FBDF0A0"/>
    <w:rsid w:val="40143818"/>
    <w:rsid w:val="406B9BED"/>
    <w:rsid w:val="409FDA2C"/>
    <w:rsid w:val="40C4CF07"/>
    <w:rsid w:val="40F931BD"/>
    <w:rsid w:val="4150C587"/>
    <w:rsid w:val="41F9DCC6"/>
    <w:rsid w:val="42074BB2"/>
    <w:rsid w:val="42181D7B"/>
    <w:rsid w:val="42A7AFE0"/>
    <w:rsid w:val="4433574D"/>
    <w:rsid w:val="459E558E"/>
    <w:rsid w:val="461035EA"/>
    <w:rsid w:val="46D922B0"/>
    <w:rsid w:val="46F2B198"/>
    <w:rsid w:val="47126FDF"/>
    <w:rsid w:val="47320999"/>
    <w:rsid w:val="4753A7BC"/>
    <w:rsid w:val="48255542"/>
    <w:rsid w:val="48311D54"/>
    <w:rsid w:val="48D880C0"/>
    <w:rsid w:val="491DAD1D"/>
    <w:rsid w:val="4BA8B09D"/>
    <w:rsid w:val="4BEC6D49"/>
    <w:rsid w:val="4CEB7B09"/>
    <w:rsid w:val="4DC888A5"/>
    <w:rsid w:val="4E2AAEBD"/>
    <w:rsid w:val="4E84D844"/>
    <w:rsid w:val="4F56FCBC"/>
    <w:rsid w:val="4FF4799A"/>
    <w:rsid w:val="501EAB1B"/>
    <w:rsid w:val="502E62A0"/>
    <w:rsid w:val="5046ACB4"/>
    <w:rsid w:val="50BB4CE1"/>
    <w:rsid w:val="50BF3939"/>
    <w:rsid w:val="51CA00EB"/>
    <w:rsid w:val="52B6B5FE"/>
    <w:rsid w:val="52D94803"/>
    <w:rsid w:val="52FF97E7"/>
    <w:rsid w:val="541B9EA0"/>
    <w:rsid w:val="55A4BF00"/>
    <w:rsid w:val="56B25126"/>
    <w:rsid w:val="57AA4EF6"/>
    <w:rsid w:val="57EE6567"/>
    <w:rsid w:val="57F47FB1"/>
    <w:rsid w:val="581519DF"/>
    <w:rsid w:val="5845FC51"/>
    <w:rsid w:val="5856FCEF"/>
    <w:rsid w:val="58A90D1E"/>
    <w:rsid w:val="598AAA19"/>
    <w:rsid w:val="5AB25407"/>
    <w:rsid w:val="5B6FF668"/>
    <w:rsid w:val="5BF32203"/>
    <w:rsid w:val="5C372C32"/>
    <w:rsid w:val="5E243333"/>
    <w:rsid w:val="5E28F513"/>
    <w:rsid w:val="5E7CB664"/>
    <w:rsid w:val="6033D448"/>
    <w:rsid w:val="60DADBD7"/>
    <w:rsid w:val="616FBC4F"/>
    <w:rsid w:val="618F1FD6"/>
    <w:rsid w:val="61CDB72D"/>
    <w:rsid w:val="620B83B0"/>
    <w:rsid w:val="62E11F97"/>
    <w:rsid w:val="632E9B20"/>
    <w:rsid w:val="633C543A"/>
    <w:rsid w:val="63629A87"/>
    <w:rsid w:val="640E9353"/>
    <w:rsid w:val="648E52D8"/>
    <w:rsid w:val="65508722"/>
    <w:rsid w:val="65CA2616"/>
    <w:rsid w:val="65F9C845"/>
    <w:rsid w:val="66523967"/>
    <w:rsid w:val="66892C42"/>
    <w:rsid w:val="66EF345E"/>
    <w:rsid w:val="681FB2DD"/>
    <w:rsid w:val="688A6EBA"/>
    <w:rsid w:val="699CE72A"/>
    <w:rsid w:val="6A26EA82"/>
    <w:rsid w:val="6A881513"/>
    <w:rsid w:val="6A8D1CA0"/>
    <w:rsid w:val="6BC84E45"/>
    <w:rsid w:val="6BEC8BE9"/>
    <w:rsid w:val="6C80345E"/>
    <w:rsid w:val="6D6F6336"/>
    <w:rsid w:val="6DDACF82"/>
    <w:rsid w:val="6E0280FF"/>
    <w:rsid w:val="6E543ECC"/>
    <w:rsid w:val="6E548D7D"/>
    <w:rsid w:val="6ECB5ABB"/>
    <w:rsid w:val="6ED95B75"/>
    <w:rsid w:val="6F07CEEE"/>
    <w:rsid w:val="6FAF8B82"/>
    <w:rsid w:val="71E7CD7B"/>
    <w:rsid w:val="724A309E"/>
    <w:rsid w:val="729C9B6C"/>
    <w:rsid w:val="72BF05D4"/>
    <w:rsid w:val="73924B72"/>
    <w:rsid w:val="73EF8233"/>
    <w:rsid w:val="74A068E7"/>
    <w:rsid w:val="74B0CFB3"/>
    <w:rsid w:val="753AC1B6"/>
    <w:rsid w:val="760C3874"/>
    <w:rsid w:val="762C2989"/>
    <w:rsid w:val="773F3359"/>
    <w:rsid w:val="77D20EAB"/>
    <w:rsid w:val="77FA4DE4"/>
    <w:rsid w:val="78093DE8"/>
    <w:rsid w:val="796F7684"/>
    <w:rsid w:val="79A0DB88"/>
    <w:rsid w:val="79B7702D"/>
    <w:rsid w:val="7A4149A7"/>
    <w:rsid w:val="7A7BE9A8"/>
    <w:rsid w:val="7AC1C5A2"/>
    <w:rsid w:val="7AE4AE28"/>
    <w:rsid w:val="7AEBAC72"/>
    <w:rsid w:val="7B131E74"/>
    <w:rsid w:val="7B94A05C"/>
    <w:rsid w:val="7C0EBA3B"/>
    <w:rsid w:val="7C3A07E6"/>
    <w:rsid w:val="7C609D8D"/>
    <w:rsid w:val="7C678E35"/>
    <w:rsid w:val="7CBA6CCE"/>
    <w:rsid w:val="7D5C5481"/>
    <w:rsid w:val="7D5C928F"/>
    <w:rsid w:val="7DE533B9"/>
    <w:rsid w:val="7DEA651F"/>
    <w:rsid w:val="7E7CB1DB"/>
    <w:rsid w:val="7E906D94"/>
    <w:rsid w:val="7EDA94B9"/>
    <w:rsid w:val="7F9F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FFC37"/>
  <w15:docId w15:val="{8F26A445-CD0B-4C1B-A7B4-95E3A406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9B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BodyText"/>
    <w:next w:val="Normal"/>
    <w:link w:val="Heading1Char"/>
    <w:uiPriority w:val="99"/>
    <w:qFormat/>
    <w:rsid w:val="00E26530"/>
    <w:pPr>
      <w:widowControl/>
      <w:tabs>
        <w:tab w:val="left" w:pos="-900"/>
        <w:tab w:val="left" w:pos="-720"/>
        <w:tab w:val="left" w:pos="360"/>
        <w:tab w:val="left" w:pos="720"/>
        <w:tab w:val="left" w:pos="1080"/>
        <w:tab w:val="left" w:pos="1440"/>
        <w:tab w:val="left" w:pos="1800"/>
      </w:tabs>
      <w:spacing w:before="240" w:after="80"/>
      <w:jc w:val="left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95797"/>
    <w:pPr>
      <w:tabs>
        <w:tab w:val="left" w:pos="360"/>
        <w:tab w:val="left" w:pos="720"/>
        <w:tab w:val="left" w:pos="1080"/>
        <w:tab w:val="left" w:pos="1440"/>
        <w:tab w:val="left" w:pos="1800"/>
      </w:tabs>
      <w:spacing w:before="160" w:after="40"/>
      <w:outlineLvl w:val="1"/>
    </w:pPr>
    <w:rPr>
      <w:b/>
      <w:sz w:val="24"/>
      <w:szCs w:val="24"/>
    </w:rPr>
  </w:style>
  <w:style w:type="paragraph" w:styleId="Heading3">
    <w:name w:val="heading 3"/>
    <w:basedOn w:val="BodyText"/>
    <w:next w:val="Normal"/>
    <w:link w:val="Heading3Char"/>
    <w:uiPriority w:val="99"/>
    <w:qFormat/>
    <w:rsid w:val="00F377C4"/>
    <w:pPr>
      <w:widowControl/>
      <w:tabs>
        <w:tab w:val="left" w:pos="-900"/>
        <w:tab w:val="left" w:pos="-720"/>
        <w:tab w:val="left" w:pos="360"/>
        <w:tab w:val="left" w:pos="720"/>
        <w:tab w:val="left" w:pos="1080"/>
        <w:tab w:val="left" w:pos="1440"/>
        <w:tab w:val="left" w:pos="1800"/>
      </w:tabs>
      <w:spacing w:after="40"/>
      <w:jc w:val="left"/>
      <w:outlineLvl w:val="2"/>
    </w:pPr>
    <w:rPr>
      <w:rFonts w:ascii="Times New Roman" w:hAnsi="Times New Roman" w:cs="Times New Roman"/>
      <w:b/>
      <w:i/>
    </w:rPr>
  </w:style>
  <w:style w:type="paragraph" w:styleId="Heading4">
    <w:name w:val="heading 4"/>
    <w:basedOn w:val="Normal"/>
    <w:next w:val="Normal"/>
    <w:link w:val="Heading4Char"/>
    <w:uiPriority w:val="99"/>
    <w:qFormat/>
    <w:rsid w:val="00B4728E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6530"/>
    <w:rPr>
      <w:rFonts w:ascii="Arial" w:hAnsi="Arial" w:cs="Arial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95797"/>
    <w:rPr>
      <w:rFonts w:ascii="Arial" w:hAnsi="Arial" w:cs="Arial"/>
      <w:b/>
      <w:sz w:val="24"/>
      <w:szCs w:val="24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377C4"/>
    <w:rPr>
      <w:rFonts w:ascii="Times New Roman" w:hAnsi="Times New Roman" w:cs="Times New Roman"/>
      <w:b/>
      <w:i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4728E"/>
    <w:rPr>
      <w:rFonts w:ascii="Cambria" w:hAnsi="Cambria" w:cs="Times New Roman"/>
      <w:b/>
      <w:bCs/>
      <w:i/>
      <w:iCs/>
      <w:color w:val="4F81BD"/>
      <w:sz w:val="20"/>
      <w:szCs w:val="20"/>
    </w:rPr>
  </w:style>
  <w:style w:type="paragraph" w:customStyle="1" w:styleId="Numberlist2">
    <w:name w:val="Number list2"/>
    <w:uiPriority w:val="99"/>
    <w:rsid w:val="003949B6"/>
    <w:pPr>
      <w:widowControl w:val="0"/>
      <w:autoSpaceDE w:val="0"/>
      <w:autoSpaceDN w:val="0"/>
      <w:adjustRightInd w:val="0"/>
      <w:spacing w:after="39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level1">
    <w:name w:val="_level1"/>
    <w:uiPriority w:val="99"/>
    <w:rsid w:val="003949B6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360" w:hanging="360"/>
      <w:jc w:val="both"/>
    </w:pPr>
    <w:rPr>
      <w:rFonts w:ascii="Arial" w:hAnsi="Arial" w:cs="Arial"/>
      <w:sz w:val="24"/>
      <w:szCs w:val="24"/>
    </w:rPr>
  </w:style>
  <w:style w:type="paragraph" w:customStyle="1" w:styleId="level2">
    <w:name w:val="_level2"/>
    <w:uiPriority w:val="99"/>
    <w:rsid w:val="003949B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level3">
    <w:name w:val="_level3"/>
    <w:uiPriority w:val="99"/>
    <w:rsid w:val="003949B6"/>
    <w:pPr>
      <w:widowControl w:val="0"/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080" w:hanging="360"/>
      <w:jc w:val="both"/>
    </w:pPr>
    <w:rPr>
      <w:rFonts w:ascii="Arial" w:hAnsi="Arial" w:cs="Arial"/>
      <w:sz w:val="24"/>
      <w:szCs w:val="24"/>
    </w:rPr>
  </w:style>
  <w:style w:type="paragraph" w:customStyle="1" w:styleId="level4">
    <w:name w:val="_level4"/>
    <w:uiPriority w:val="99"/>
    <w:rsid w:val="003949B6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440" w:hanging="360"/>
      <w:jc w:val="both"/>
    </w:pPr>
    <w:rPr>
      <w:rFonts w:ascii="Arial" w:hAnsi="Arial" w:cs="Arial"/>
      <w:sz w:val="24"/>
      <w:szCs w:val="24"/>
    </w:rPr>
  </w:style>
  <w:style w:type="paragraph" w:customStyle="1" w:styleId="level5">
    <w:name w:val="_level5"/>
    <w:uiPriority w:val="99"/>
    <w:rsid w:val="003949B6"/>
    <w:pPr>
      <w:widowControl w:val="0"/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800" w:hanging="360"/>
      <w:jc w:val="both"/>
    </w:pPr>
    <w:rPr>
      <w:rFonts w:ascii="Arial" w:hAnsi="Arial" w:cs="Arial"/>
      <w:sz w:val="24"/>
      <w:szCs w:val="24"/>
    </w:rPr>
  </w:style>
  <w:style w:type="paragraph" w:customStyle="1" w:styleId="level6">
    <w:name w:val="_level6"/>
    <w:uiPriority w:val="99"/>
    <w:rsid w:val="003949B6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160" w:hanging="360"/>
      <w:jc w:val="both"/>
    </w:pPr>
    <w:rPr>
      <w:rFonts w:ascii="Arial" w:hAnsi="Arial" w:cs="Arial"/>
      <w:sz w:val="24"/>
      <w:szCs w:val="24"/>
    </w:rPr>
  </w:style>
  <w:style w:type="paragraph" w:customStyle="1" w:styleId="level7">
    <w:name w:val="_level7"/>
    <w:uiPriority w:val="99"/>
    <w:rsid w:val="003949B6"/>
    <w:pPr>
      <w:widowControl w:val="0"/>
      <w:tabs>
        <w:tab w:val="left" w:pos="25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520" w:hanging="360"/>
      <w:jc w:val="both"/>
    </w:pPr>
    <w:rPr>
      <w:rFonts w:ascii="Arial" w:hAnsi="Arial" w:cs="Arial"/>
      <w:sz w:val="24"/>
      <w:szCs w:val="24"/>
    </w:rPr>
  </w:style>
  <w:style w:type="paragraph" w:customStyle="1" w:styleId="level8">
    <w:name w:val="_level8"/>
    <w:uiPriority w:val="99"/>
    <w:rsid w:val="003949B6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880" w:hanging="360"/>
      <w:jc w:val="both"/>
    </w:pPr>
    <w:rPr>
      <w:rFonts w:ascii="Arial" w:hAnsi="Arial" w:cs="Arial"/>
      <w:sz w:val="24"/>
      <w:szCs w:val="24"/>
    </w:rPr>
  </w:style>
  <w:style w:type="paragraph" w:customStyle="1" w:styleId="level9">
    <w:name w:val="_level9"/>
    <w:uiPriority w:val="99"/>
    <w:rsid w:val="003949B6"/>
    <w:pPr>
      <w:widowControl w:val="0"/>
      <w:tabs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3240" w:hanging="360"/>
      <w:jc w:val="both"/>
    </w:pPr>
    <w:rPr>
      <w:rFonts w:ascii="Arial" w:hAnsi="Arial" w:cs="Arial"/>
      <w:sz w:val="24"/>
      <w:szCs w:val="24"/>
    </w:rPr>
  </w:style>
  <w:style w:type="paragraph" w:customStyle="1" w:styleId="levsl1">
    <w:name w:val="_levsl1"/>
    <w:uiPriority w:val="99"/>
    <w:rsid w:val="003949B6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360" w:hanging="360"/>
      <w:jc w:val="both"/>
    </w:pPr>
    <w:rPr>
      <w:rFonts w:ascii="Arial" w:hAnsi="Arial" w:cs="Arial"/>
      <w:sz w:val="24"/>
      <w:szCs w:val="24"/>
    </w:rPr>
  </w:style>
  <w:style w:type="paragraph" w:customStyle="1" w:styleId="levsl2">
    <w:name w:val="_levsl2"/>
    <w:uiPriority w:val="99"/>
    <w:rsid w:val="003949B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levsl3">
    <w:name w:val="_levsl3"/>
    <w:uiPriority w:val="99"/>
    <w:rsid w:val="003949B6"/>
    <w:pPr>
      <w:widowControl w:val="0"/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080" w:hanging="360"/>
      <w:jc w:val="both"/>
    </w:pPr>
    <w:rPr>
      <w:rFonts w:ascii="Arial" w:hAnsi="Arial" w:cs="Arial"/>
      <w:sz w:val="24"/>
      <w:szCs w:val="24"/>
    </w:rPr>
  </w:style>
  <w:style w:type="paragraph" w:customStyle="1" w:styleId="levsl4">
    <w:name w:val="_levsl4"/>
    <w:uiPriority w:val="99"/>
    <w:rsid w:val="003949B6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440" w:hanging="360"/>
      <w:jc w:val="both"/>
    </w:pPr>
    <w:rPr>
      <w:rFonts w:ascii="Arial" w:hAnsi="Arial" w:cs="Arial"/>
      <w:sz w:val="24"/>
      <w:szCs w:val="24"/>
    </w:rPr>
  </w:style>
  <w:style w:type="paragraph" w:customStyle="1" w:styleId="levsl5">
    <w:name w:val="_levsl5"/>
    <w:uiPriority w:val="99"/>
    <w:rsid w:val="003949B6"/>
    <w:pPr>
      <w:widowControl w:val="0"/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800" w:hanging="360"/>
      <w:jc w:val="both"/>
    </w:pPr>
    <w:rPr>
      <w:rFonts w:ascii="Arial" w:hAnsi="Arial" w:cs="Arial"/>
      <w:sz w:val="24"/>
      <w:szCs w:val="24"/>
    </w:rPr>
  </w:style>
  <w:style w:type="paragraph" w:customStyle="1" w:styleId="levsl6">
    <w:name w:val="_levsl6"/>
    <w:uiPriority w:val="99"/>
    <w:rsid w:val="003949B6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160" w:hanging="360"/>
      <w:jc w:val="both"/>
    </w:pPr>
    <w:rPr>
      <w:rFonts w:ascii="Arial" w:hAnsi="Arial" w:cs="Arial"/>
      <w:sz w:val="24"/>
      <w:szCs w:val="24"/>
    </w:rPr>
  </w:style>
  <w:style w:type="paragraph" w:customStyle="1" w:styleId="levsl7">
    <w:name w:val="_levsl7"/>
    <w:uiPriority w:val="99"/>
    <w:rsid w:val="003949B6"/>
    <w:pPr>
      <w:widowControl w:val="0"/>
      <w:tabs>
        <w:tab w:val="left" w:pos="25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520" w:hanging="360"/>
      <w:jc w:val="both"/>
    </w:pPr>
    <w:rPr>
      <w:rFonts w:ascii="Arial" w:hAnsi="Arial" w:cs="Arial"/>
      <w:sz w:val="24"/>
      <w:szCs w:val="24"/>
    </w:rPr>
  </w:style>
  <w:style w:type="paragraph" w:customStyle="1" w:styleId="levsl8">
    <w:name w:val="_levsl8"/>
    <w:uiPriority w:val="99"/>
    <w:rsid w:val="003949B6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880" w:hanging="360"/>
      <w:jc w:val="both"/>
    </w:pPr>
    <w:rPr>
      <w:rFonts w:ascii="Arial" w:hAnsi="Arial" w:cs="Arial"/>
      <w:sz w:val="24"/>
      <w:szCs w:val="24"/>
    </w:rPr>
  </w:style>
  <w:style w:type="paragraph" w:customStyle="1" w:styleId="levsl9">
    <w:name w:val="_levsl9"/>
    <w:uiPriority w:val="99"/>
    <w:rsid w:val="003949B6"/>
    <w:pPr>
      <w:widowControl w:val="0"/>
      <w:tabs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3240" w:hanging="360"/>
      <w:jc w:val="both"/>
    </w:pPr>
    <w:rPr>
      <w:rFonts w:ascii="Arial" w:hAnsi="Arial" w:cs="Arial"/>
      <w:sz w:val="24"/>
      <w:szCs w:val="24"/>
    </w:rPr>
  </w:style>
  <w:style w:type="paragraph" w:customStyle="1" w:styleId="levnl1">
    <w:name w:val="_levnl1"/>
    <w:uiPriority w:val="99"/>
    <w:rsid w:val="003949B6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360" w:hanging="360"/>
      <w:jc w:val="both"/>
    </w:pPr>
    <w:rPr>
      <w:rFonts w:ascii="Arial" w:hAnsi="Arial" w:cs="Arial"/>
      <w:sz w:val="24"/>
      <w:szCs w:val="24"/>
    </w:rPr>
  </w:style>
  <w:style w:type="paragraph" w:customStyle="1" w:styleId="levnl2">
    <w:name w:val="_levnl2"/>
    <w:uiPriority w:val="99"/>
    <w:rsid w:val="003949B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levnl3">
    <w:name w:val="_levnl3"/>
    <w:uiPriority w:val="99"/>
    <w:rsid w:val="003949B6"/>
    <w:pPr>
      <w:widowControl w:val="0"/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080" w:hanging="360"/>
      <w:jc w:val="both"/>
    </w:pPr>
    <w:rPr>
      <w:rFonts w:ascii="Arial" w:hAnsi="Arial" w:cs="Arial"/>
      <w:sz w:val="24"/>
      <w:szCs w:val="24"/>
    </w:rPr>
  </w:style>
  <w:style w:type="paragraph" w:customStyle="1" w:styleId="levnl4">
    <w:name w:val="_levnl4"/>
    <w:uiPriority w:val="99"/>
    <w:rsid w:val="003949B6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440" w:hanging="360"/>
      <w:jc w:val="both"/>
    </w:pPr>
    <w:rPr>
      <w:rFonts w:ascii="Arial" w:hAnsi="Arial" w:cs="Arial"/>
      <w:sz w:val="24"/>
      <w:szCs w:val="24"/>
    </w:rPr>
  </w:style>
  <w:style w:type="paragraph" w:customStyle="1" w:styleId="levnl5">
    <w:name w:val="_levnl5"/>
    <w:uiPriority w:val="99"/>
    <w:rsid w:val="003949B6"/>
    <w:pPr>
      <w:widowControl w:val="0"/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1800" w:hanging="360"/>
      <w:jc w:val="both"/>
    </w:pPr>
    <w:rPr>
      <w:rFonts w:ascii="Arial" w:hAnsi="Arial" w:cs="Arial"/>
      <w:sz w:val="24"/>
      <w:szCs w:val="24"/>
    </w:rPr>
  </w:style>
  <w:style w:type="paragraph" w:customStyle="1" w:styleId="levnl6">
    <w:name w:val="_levnl6"/>
    <w:uiPriority w:val="99"/>
    <w:rsid w:val="003949B6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160" w:hanging="360"/>
      <w:jc w:val="both"/>
    </w:pPr>
    <w:rPr>
      <w:rFonts w:ascii="Arial" w:hAnsi="Arial" w:cs="Arial"/>
      <w:sz w:val="24"/>
      <w:szCs w:val="24"/>
    </w:rPr>
  </w:style>
  <w:style w:type="paragraph" w:customStyle="1" w:styleId="levnl7">
    <w:name w:val="_levnl7"/>
    <w:uiPriority w:val="99"/>
    <w:rsid w:val="003949B6"/>
    <w:pPr>
      <w:widowControl w:val="0"/>
      <w:tabs>
        <w:tab w:val="left" w:pos="25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520" w:hanging="360"/>
      <w:jc w:val="both"/>
    </w:pPr>
    <w:rPr>
      <w:rFonts w:ascii="Arial" w:hAnsi="Arial" w:cs="Arial"/>
      <w:sz w:val="24"/>
      <w:szCs w:val="24"/>
    </w:rPr>
  </w:style>
  <w:style w:type="paragraph" w:customStyle="1" w:styleId="levnl8">
    <w:name w:val="_levnl8"/>
    <w:uiPriority w:val="99"/>
    <w:rsid w:val="003949B6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2880" w:hanging="360"/>
      <w:jc w:val="both"/>
    </w:pPr>
    <w:rPr>
      <w:rFonts w:ascii="Arial" w:hAnsi="Arial" w:cs="Arial"/>
      <w:sz w:val="24"/>
      <w:szCs w:val="24"/>
    </w:rPr>
  </w:style>
  <w:style w:type="paragraph" w:customStyle="1" w:styleId="levnl9">
    <w:name w:val="_levnl9"/>
    <w:uiPriority w:val="99"/>
    <w:rsid w:val="003949B6"/>
    <w:pPr>
      <w:widowControl w:val="0"/>
      <w:tabs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0" w:line="240" w:lineRule="auto"/>
      <w:ind w:left="3240" w:hanging="360"/>
      <w:jc w:val="both"/>
    </w:pPr>
    <w:rPr>
      <w:rFonts w:ascii="Arial" w:hAnsi="Arial" w:cs="Arial"/>
      <w:sz w:val="24"/>
      <w:szCs w:val="24"/>
    </w:rPr>
  </w:style>
  <w:style w:type="character" w:customStyle="1" w:styleId="DefaultPara">
    <w:name w:val="Default Para"/>
    <w:uiPriority w:val="99"/>
    <w:rsid w:val="003949B6"/>
  </w:style>
  <w:style w:type="paragraph" w:customStyle="1" w:styleId="Body">
    <w:name w:val="Body"/>
    <w:uiPriority w:val="99"/>
    <w:rsid w:val="003949B6"/>
    <w:pPr>
      <w:widowControl w:val="0"/>
      <w:tabs>
        <w:tab w:val="left" w:pos="0"/>
        <w:tab w:val="left" w:pos="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12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BodyIndent">
    <w:name w:val="Body Indent"/>
    <w:uiPriority w:val="99"/>
    <w:rsid w:val="003949B6"/>
    <w:pPr>
      <w:widowControl w:val="0"/>
      <w:tabs>
        <w:tab w:val="left" w:pos="360"/>
        <w:tab w:val="left" w:pos="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120" w:line="240" w:lineRule="auto"/>
      <w:ind w:left="360"/>
      <w:jc w:val="both"/>
    </w:pPr>
    <w:rPr>
      <w:rFonts w:ascii="Arial" w:hAnsi="Arial" w:cs="Arial"/>
      <w:sz w:val="24"/>
      <w:szCs w:val="24"/>
    </w:rPr>
  </w:style>
  <w:style w:type="paragraph" w:styleId="ListBullet">
    <w:name w:val="List Bullet"/>
    <w:basedOn w:val="Normal"/>
    <w:uiPriority w:val="99"/>
    <w:rsid w:val="003949B6"/>
    <w:pPr>
      <w:jc w:val="both"/>
    </w:pPr>
    <w:rPr>
      <w:sz w:val="24"/>
      <w:szCs w:val="24"/>
    </w:rPr>
  </w:style>
  <w:style w:type="paragraph" w:customStyle="1" w:styleId="Bulletlist">
    <w:name w:val="Bullet list"/>
    <w:uiPriority w:val="99"/>
    <w:rsid w:val="003949B6"/>
    <w:pPr>
      <w:widowControl w:val="0"/>
      <w:autoSpaceDE w:val="0"/>
      <w:autoSpaceDN w:val="0"/>
      <w:adjustRightInd w:val="0"/>
      <w:spacing w:after="39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Bulletlist2">
    <w:name w:val="Bullet list2"/>
    <w:uiPriority w:val="99"/>
    <w:rsid w:val="003949B6"/>
    <w:pPr>
      <w:widowControl w:val="0"/>
      <w:autoSpaceDE w:val="0"/>
      <w:autoSpaceDN w:val="0"/>
      <w:adjustRightInd w:val="0"/>
      <w:spacing w:after="79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Bulletlist1">
    <w:name w:val="Bullet list1"/>
    <w:uiPriority w:val="99"/>
    <w:rsid w:val="003949B6"/>
    <w:pPr>
      <w:widowControl w:val="0"/>
      <w:autoSpaceDE w:val="0"/>
      <w:autoSpaceDN w:val="0"/>
      <w:adjustRightInd w:val="0"/>
      <w:spacing w:after="39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Bulletlist3">
    <w:name w:val="Bullet list3"/>
    <w:uiPriority w:val="99"/>
    <w:rsid w:val="003949B6"/>
    <w:pPr>
      <w:widowControl w:val="0"/>
      <w:autoSpaceDE w:val="0"/>
      <w:autoSpaceDN w:val="0"/>
      <w:adjustRightInd w:val="0"/>
      <w:spacing w:after="79" w:line="240" w:lineRule="auto"/>
      <w:jc w:val="both"/>
    </w:pPr>
    <w:rPr>
      <w:rFonts w:ascii="Arial" w:hAnsi="Arial" w:cs="Arial"/>
      <w:sz w:val="24"/>
      <w:szCs w:val="24"/>
    </w:rPr>
  </w:style>
  <w:style w:type="paragraph" w:styleId="ListNumber">
    <w:name w:val="List Number"/>
    <w:basedOn w:val="Normal"/>
    <w:uiPriority w:val="99"/>
    <w:rsid w:val="003949B6"/>
    <w:rPr>
      <w:sz w:val="24"/>
      <w:szCs w:val="24"/>
    </w:rPr>
  </w:style>
  <w:style w:type="paragraph" w:customStyle="1" w:styleId="Numberlist">
    <w:name w:val="Number list"/>
    <w:uiPriority w:val="99"/>
    <w:rsid w:val="003949B6"/>
    <w:pPr>
      <w:widowControl w:val="0"/>
      <w:autoSpaceDE w:val="0"/>
      <w:autoSpaceDN w:val="0"/>
      <w:adjustRightInd w:val="0"/>
      <w:spacing w:after="39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Numberlist3">
    <w:name w:val="Number list3"/>
    <w:uiPriority w:val="99"/>
    <w:rsid w:val="003949B6"/>
    <w:pPr>
      <w:widowControl w:val="0"/>
      <w:autoSpaceDE w:val="0"/>
      <w:autoSpaceDN w:val="0"/>
      <w:adjustRightInd w:val="0"/>
      <w:spacing w:after="79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Numberlist1">
    <w:name w:val="Number list1"/>
    <w:uiPriority w:val="99"/>
    <w:rsid w:val="003949B6"/>
    <w:pPr>
      <w:widowControl w:val="0"/>
      <w:autoSpaceDE w:val="0"/>
      <w:autoSpaceDN w:val="0"/>
      <w:adjustRightInd w:val="0"/>
      <w:spacing w:after="79" w:line="240" w:lineRule="auto"/>
      <w:jc w:val="both"/>
    </w:pPr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3949B6"/>
    <w:pPr>
      <w:spacing w:after="120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949B6"/>
    <w:rPr>
      <w:rFonts w:ascii="Arial" w:hAnsi="Arial" w:cs="Arial"/>
      <w:sz w:val="20"/>
      <w:szCs w:val="20"/>
    </w:rPr>
  </w:style>
  <w:style w:type="paragraph" w:customStyle="1" w:styleId="Hanginginde">
    <w:name w:val="Hanging inde"/>
    <w:uiPriority w:val="99"/>
    <w:rsid w:val="003949B6"/>
    <w:pPr>
      <w:widowControl w:val="0"/>
      <w:tabs>
        <w:tab w:val="left" w:pos="360"/>
        <w:tab w:val="left" w:pos="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120" w:line="240" w:lineRule="auto"/>
      <w:ind w:left="360" w:hanging="360"/>
      <w:jc w:val="both"/>
    </w:pPr>
    <w:rPr>
      <w:rFonts w:ascii="Arial" w:hAnsi="Arial" w:cs="Arial"/>
      <w:sz w:val="24"/>
      <w:szCs w:val="24"/>
    </w:rPr>
  </w:style>
  <w:style w:type="paragraph" w:customStyle="1" w:styleId="Checkbox">
    <w:name w:val="Checkbox"/>
    <w:uiPriority w:val="99"/>
    <w:rsid w:val="003949B6"/>
    <w:pPr>
      <w:widowControl w:val="0"/>
      <w:tabs>
        <w:tab w:val="left" w:pos="360"/>
        <w:tab w:val="left" w:pos="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autoSpaceDE w:val="0"/>
      <w:autoSpaceDN w:val="0"/>
      <w:adjustRightInd w:val="0"/>
      <w:spacing w:after="120" w:line="240" w:lineRule="auto"/>
      <w:ind w:left="360" w:hanging="360"/>
      <w:jc w:val="both"/>
    </w:pPr>
    <w:rPr>
      <w:rFonts w:ascii="Arial" w:hAnsi="Arial" w:cs="Arial"/>
      <w:sz w:val="24"/>
      <w:szCs w:val="24"/>
    </w:rPr>
  </w:style>
  <w:style w:type="paragraph" w:customStyle="1" w:styleId="Numberlist4">
    <w:name w:val="Number list4"/>
    <w:uiPriority w:val="99"/>
    <w:rsid w:val="003949B6"/>
    <w:pPr>
      <w:widowControl w:val="0"/>
      <w:autoSpaceDE w:val="0"/>
      <w:autoSpaceDN w:val="0"/>
      <w:adjustRightInd w:val="0"/>
      <w:spacing w:after="39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Numberdoubl">
    <w:name w:val="Number doubl"/>
    <w:uiPriority w:val="99"/>
    <w:rsid w:val="003949B6"/>
    <w:pPr>
      <w:widowControl w:val="0"/>
      <w:autoSpaceDE w:val="0"/>
      <w:autoSpaceDN w:val="0"/>
      <w:adjustRightInd w:val="0"/>
      <w:spacing w:after="39" w:line="240" w:lineRule="auto"/>
      <w:jc w:val="both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3949B6"/>
    <w:rPr>
      <w:rFonts w:cs="Times New Roman"/>
      <w:color w:val="0000FF"/>
      <w:u w:val="single"/>
    </w:rPr>
  </w:style>
  <w:style w:type="character" w:customStyle="1" w:styleId="SYSHYPERTEXT">
    <w:name w:val="SYS_HYPERTEXT"/>
    <w:uiPriority w:val="99"/>
    <w:rsid w:val="003949B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441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12F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12F64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912F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12F64"/>
    <w:rPr>
      <w:rFonts w:ascii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5578"/>
    <w:pPr>
      <w:widowControl/>
      <w:tabs>
        <w:tab w:val="left" w:pos="-900"/>
        <w:tab w:val="left" w:pos="-720"/>
        <w:tab w:val="left" w:pos="360"/>
        <w:tab w:val="left" w:pos="720"/>
        <w:tab w:val="left" w:pos="1080"/>
        <w:tab w:val="left" w:pos="1440"/>
        <w:tab w:val="left" w:pos="1800"/>
      </w:tabs>
      <w:spacing w:after="160"/>
      <w:jc w:val="center"/>
    </w:pPr>
    <w:rPr>
      <w:b/>
      <w:bCs/>
      <w:i/>
      <w:i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locked/>
    <w:rsid w:val="00355578"/>
    <w:rPr>
      <w:rFonts w:ascii="Arial" w:hAnsi="Arial" w:cs="Arial"/>
      <w:b/>
      <w:bCs/>
      <w:i/>
      <w:i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99"/>
    <w:qFormat/>
    <w:rsid w:val="00B4728E"/>
    <w:pPr>
      <w:widowControl/>
      <w:tabs>
        <w:tab w:val="left" w:pos="-900"/>
        <w:tab w:val="left" w:pos="-720"/>
        <w:tab w:val="left" w:pos="360"/>
        <w:tab w:val="left" w:pos="720"/>
        <w:tab w:val="left" w:pos="1080"/>
        <w:tab w:val="left" w:pos="1440"/>
        <w:tab w:val="left" w:pos="1800"/>
      </w:tabs>
      <w:spacing w:after="160"/>
      <w:jc w:val="center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4728E"/>
    <w:rPr>
      <w:rFonts w:ascii="Arial" w:hAnsi="Arial" w:cs="Arial"/>
      <w:sz w:val="24"/>
      <w:szCs w:val="24"/>
    </w:rPr>
  </w:style>
  <w:style w:type="paragraph" w:customStyle="1" w:styleId="IndentNoSpacing">
    <w:name w:val="Indent No Spacing"/>
    <w:basedOn w:val="Normal"/>
    <w:link w:val="IndentNoSpacingChar"/>
    <w:uiPriority w:val="99"/>
    <w:rsid w:val="005713E9"/>
    <w:pPr>
      <w:tabs>
        <w:tab w:val="left" w:pos="360"/>
        <w:tab w:val="left" w:pos="720"/>
        <w:tab w:val="left" w:pos="1080"/>
        <w:tab w:val="left" w:pos="1440"/>
        <w:tab w:val="left" w:pos="1800"/>
      </w:tabs>
      <w:ind w:left="288"/>
    </w:pPr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BodyText"/>
    <w:link w:val="TextChar"/>
    <w:uiPriority w:val="99"/>
    <w:rsid w:val="005713E9"/>
    <w:pPr>
      <w:widowControl/>
      <w:numPr>
        <w:ilvl w:val="12"/>
      </w:numPr>
      <w:tabs>
        <w:tab w:val="left" w:pos="360"/>
        <w:tab w:val="left" w:pos="720"/>
        <w:tab w:val="left" w:pos="1080"/>
        <w:tab w:val="left" w:pos="1440"/>
        <w:tab w:val="left" w:pos="1800"/>
      </w:tabs>
      <w:jc w:val="left"/>
    </w:pPr>
    <w:rPr>
      <w:rFonts w:ascii="Times New Roman" w:hAnsi="Times New Roman" w:cs="Times New Roman"/>
    </w:rPr>
  </w:style>
  <w:style w:type="character" w:customStyle="1" w:styleId="IndentNoSpacingChar">
    <w:name w:val="Indent No Spacing Char"/>
    <w:basedOn w:val="DefaultParagraphFont"/>
    <w:link w:val="IndentNoSpacing"/>
    <w:uiPriority w:val="99"/>
    <w:locked/>
    <w:rsid w:val="005713E9"/>
    <w:rPr>
      <w:rFonts w:ascii="Times New Roman" w:hAnsi="Times New Roman" w:cs="Times New Roman"/>
      <w:sz w:val="24"/>
      <w:szCs w:val="24"/>
    </w:rPr>
  </w:style>
  <w:style w:type="paragraph" w:customStyle="1" w:styleId="CompanyandContactInfo">
    <w:name w:val="Company and Contact Info"/>
    <w:basedOn w:val="Normal"/>
    <w:link w:val="CompanyandContactInfoChar"/>
    <w:uiPriority w:val="99"/>
    <w:rsid w:val="00FF173C"/>
    <w:pPr>
      <w:widowControl/>
      <w:tabs>
        <w:tab w:val="left" w:pos="-900"/>
        <w:tab w:val="left" w:pos="-720"/>
        <w:tab w:val="left" w:pos="360"/>
        <w:tab w:val="left" w:pos="720"/>
        <w:tab w:val="left" w:pos="1080"/>
        <w:tab w:val="left" w:pos="1440"/>
        <w:tab w:val="left" w:pos="1800"/>
      </w:tabs>
      <w:jc w:val="center"/>
    </w:pPr>
  </w:style>
  <w:style w:type="character" w:customStyle="1" w:styleId="TextChar">
    <w:name w:val="Text Char"/>
    <w:basedOn w:val="BodyTextChar"/>
    <w:link w:val="Text"/>
    <w:uiPriority w:val="99"/>
    <w:locked/>
    <w:rsid w:val="005713E9"/>
    <w:rPr>
      <w:rFonts w:ascii="Times New Roman" w:hAnsi="Times New Roman" w:cs="Times New Roman"/>
      <w:sz w:val="24"/>
      <w:szCs w:val="24"/>
    </w:rPr>
  </w:style>
  <w:style w:type="character" w:customStyle="1" w:styleId="CompanyandContactInfoChar">
    <w:name w:val="Company and Contact Info Char"/>
    <w:basedOn w:val="DefaultParagraphFont"/>
    <w:link w:val="CompanyandContactInfo"/>
    <w:uiPriority w:val="99"/>
    <w:locked/>
    <w:rsid w:val="00FF173C"/>
    <w:rPr>
      <w:rFonts w:ascii="Arial" w:hAnsi="Arial" w:cs="Arial"/>
      <w:sz w:val="20"/>
      <w:szCs w:val="20"/>
    </w:rPr>
  </w:style>
  <w:style w:type="paragraph" w:styleId="NoSpacing">
    <w:name w:val="No Spacing"/>
    <w:uiPriority w:val="1"/>
    <w:qFormat/>
    <w:rsid w:val="00B5399E"/>
    <w:pPr>
      <w:spacing w:after="0" w:line="240" w:lineRule="auto"/>
    </w:pPr>
    <w:rPr>
      <w:rFonts w:ascii="Arial" w:eastAsiaTheme="minorHAnsi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B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50105"/>
    <w:pPr>
      <w:widowControl/>
      <w:autoSpaceDE/>
      <w:autoSpaceDN/>
      <w:adjustRightInd/>
      <w:spacing w:after="210" w:line="210" w:lineRule="atLeast"/>
      <w:jc w:val="both"/>
    </w:pPr>
    <w:rPr>
      <w:rFonts w:ascii="Times New Roman" w:hAnsi="Times New Roman" w:cs="Times New Roman"/>
      <w:sz w:val="17"/>
      <w:szCs w:val="17"/>
    </w:rPr>
  </w:style>
  <w:style w:type="table" w:styleId="TableGrid">
    <w:name w:val="Table Grid"/>
    <w:basedOn w:val="TableNormal"/>
    <w:uiPriority w:val="59"/>
    <w:locked/>
    <w:rsid w:val="005B4975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878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786E"/>
  </w:style>
  <w:style w:type="character" w:customStyle="1" w:styleId="CommentTextChar">
    <w:name w:val="Comment Text Char"/>
    <w:basedOn w:val="DefaultParagraphFont"/>
    <w:link w:val="CommentText"/>
    <w:uiPriority w:val="99"/>
    <w:rsid w:val="0058786E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8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86E"/>
    <w:rPr>
      <w:rFonts w:ascii="Arial" w:hAnsi="Arial" w:cs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164B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1CF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96560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5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milysearch.org/en/wiki/German_Genealogical_Word_List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familysearch.org/en/wiki/Abbreviation_Table_for_Meyers_Orts_und_Verkehrs_Lexikon_Des_Deutschen_Reichs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meyersgaz.org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www.meyersgaz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yersgaz.org" TargetMode="External"/><Relationship Id="rId24" Type="http://schemas.openxmlformats.org/officeDocument/2006/relationships/image" Target="media/image7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familysearch.org/en/wiki/Germany_Jurisdictions" TargetMode="External"/><Relationship Id="rId23" Type="http://schemas.openxmlformats.org/officeDocument/2006/relationships/hyperlink" Target="https://www.familysearch.org/en/wiki/German_Genealogical_Word_List" TargetMode="External"/><Relationship Id="rId28" Type="http://schemas.openxmlformats.org/officeDocument/2006/relationships/image" Target="media/image11.png"/><Relationship Id="rId36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milysearch.org/en/wiki/Germany_Jurisdiction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B92B8B822C34B8D5E32D2E38E31BC" ma:contentTypeVersion="15" ma:contentTypeDescription="Create a new document." ma:contentTypeScope="" ma:versionID="2703b641abd2e5eb469dc4fddcf3cefc">
  <xsd:schema xmlns:xsd="http://www.w3.org/2001/XMLSchema" xmlns:xs="http://www.w3.org/2001/XMLSchema" xmlns:p="http://schemas.microsoft.com/office/2006/metadata/properties" xmlns:ns2="540f361a-0f63-43ed-a465-ae5195c52157" xmlns:ns3="1c571e16-904b-4856-a2c9-367acf419091" targetNamespace="http://schemas.microsoft.com/office/2006/metadata/properties" ma:root="true" ma:fieldsID="4e1f761cc239d543a7c4382ac279cd45" ns2:_="" ns3:_="">
    <xsd:import namespace="540f361a-0f63-43ed-a465-ae5195c52157"/>
    <xsd:import namespace="1c571e16-904b-4856-a2c9-367acf419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f361a-0f63-43ed-a465-ae5195c52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c2d1c6a-5b2e-41c9-bb75-28e62ca30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71e16-904b-4856-a2c9-367acf419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3cf6591-afbf-4c92-81e2-210cbdea180c}" ma:internalName="TaxCatchAll" ma:showField="CatchAllData" ma:web="1c571e16-904b-4856-a2c9-367acf419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571e16-904b-4856-a2c9-367acf419091" xsi:nil="true"/>
    <lcf76f155ced4ddcb4097134ff3c332f xmlns="540f361a-0f63-43ed-a465-ae5195c5215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21834A-DD1C-43AD-A89A-46F1543C75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481E11-6A31-4214-ADF0-AE21939C8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0f361a-0f63-43ed-a465-ae5195c52157"/>
    <ds:schemaRef ds:uri="1c571e16-904b-4856-a2c9-367acf419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9189F-2D52-4D90-9546-97BA0CB101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87AA4B-5627-4458-8BD8-D08DF88512D5}">
  <ds:schemaRefs>
    <ds:schemaRef ds:uri="http://schemas.microsoft.com/office/2006/metadata/properties"/>
    <ds:schemaRef ds:uri="http://schemas.microsoft.com/office/infopath/2007/PartnerControls"/>
    <ds:schemaRef ds:uri="1c571e16-904b-4856-a2c9-367acf419091"/>
    <ds:schemaRef ds:uri="540f361a-0f63-43ed-a465-ae5195c52157"/>
  </ds:schemaRefs>
</ds:datastoreItem>
</file>

<file path=docMetadata/LabelInfo.xml><?xml version="1.0" encoding="utf-8"?>
<clbl:labelList xmlns:clbl="http://schemas.microsoft.com/office/2020/mipLabelMetadata">
  <clbl:label id="{03ef5274-90b8-4b3f-8a76-b4c36a43e904}" enabled="1" method="Standard" siteId="{61e6eeb3-5fd7-4aaa-ae3c-61e8deb09b7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2261</Words>
  <Characters>12892</Characters>
  <Application>Microsoft Office Word</Application>
  <DocSecurity>0</DocSecurity>
  <Lines>107</Lines>
  <Paragraphs>30</Paragraphs>
  <ScaleCrop>false</ScaleCrop>
  <Company>LDS Church</Company>
  <LinksUpToDate>false</LinksUpToDate>
  <CharactersWithSpaces>15123</CharactersWithSpaces>
  <SharedDoc>false</SharedDoc>
  <HLinks>
    <vt:vector size="72" baseType="variant">
      <vt:variant>
        <vt:i4>3932275</vt:i4>
      </vt:variant>
      <vt:variant>
        <vt:i4>33</vt:i4>
      </vt:variant>
      <vt:variant>
        <vt:i4>0</vt:i4>
      </vt:variant>
      <vt:variant>
        <vt:i4>5</vt:i4>
      </vt:variant>
      <vt:variant>
        <vt:lpwstr>https://www.familysearch.org/en/wiki/img_auth.php/4/40/2-Meyers_Online-Assignment.pdf</vt:lpwstr>
      </vt:variant>
      <vt:variant>
        <vt:lpwstr/>
      </vt:variant>
      <vt:variant>
        <vt:i4>5767198</vt:i4>
      </vt:variant>
      <vt:variant>
        <vt:i4>30</vt:i4>
      </vt:variant>
      <vt:variant>
        <vt:i4>0</vt:i4>
      </vt:variant>
      <vt:variant>
        <vt:i4>5</vt:i4>
      </vt:variant>
      <vt:variant>
        <vt:lpwstr>http://www.meyersgaz.org/</vt:lpwstr>
      </vt:variant>
      <vt:variant>
        <vt:lpwstr/>
      </vt:variant>
      <vt:variant>
        <vt:i4>7077978</vt:i4>
      </vt:variant>
      <vt:variant>
        <vt:i4>27</vt:i4>
      </vt:variant>
      <vt:variant>
        <vt:i4>0</vt:i4>
      </vt:variant>
      <vt:variant>
        <vt:i4>5</vt:i4>
      </vt:variant>
      <vt:variant>
        <vt:lpwstr>https://www.familysearch.org/en/wiki/German_Genealogical_Word_List</vt:lpwstr>
      </vt:variant>
      <vt:variant>
        <vt:lpwstr/>
      </vt:variant>
      <vt:variant>
        <vt:i4>5767198</vt:i4>
      </vt:variant>
      <vt:variant>
        <vt:i4>24</vt:i4>
      </vt:variant>
      <vt:variant>
        <vt:i4>0</vt:i4>
      </vt:variant>
      <vt:variant>
        <vt:i4>5</vt:i4>
      </vt:variant>
      <vt:variant>
        <vt:lpwstr>http://www.meyersgaz.org/</vt:lpwstr>
      </vt:variant>
      <vt:variant>
        <vt:lpwstr/>
      </vt:variant>
      <vt:variant>
        <vt:i4>6488157</vt:i4>
      </vt:variant>
      <vt:variant>
        <vt:i4>21</vt:i4>
      </vt:variant>
      <vt:variant>
        <vt:i4>0</vt:i4>
      </vt:variant>
      <vt:variant>
        <vt:i4>5</vt:i4>
      </vt:variant>
      <vt:variant>
        <vt:lpwstr>https://www.familysearch.org/en/wiki/Germany_Jurisdictions</vt:lpwstr>
      </vt:variant>
      <vt:variant>
        <vt:lpwstr/>
      </vt:variant>
      <vt:variant>
        <vt:i4>6488157</vt:i4>
      </vt:variant>
      <vt:variant>
        <vt:i4>18</vt:i4>
      </vt:variant>
      <vt:variant>
        <vt:i4>0</vt:i4>
      </vt:variant>
      <vt:variant>
        <vt:i4>5</vt:i4>
      </vt:variant>
      <vt:variant>
        <vt:lpwstr>https://www.familysearch.org/en/wiki/Germany_Jurisdictions</vt:lpwstr>
      </vt:variant>
      <vt:variant>
        <vt:lpwstr/>
      </vt:variant>
      <vt:variant>
        <vt:i4>7077978</vt:i4>
      </vt:variant>
      <vt:variant>
        <vt:i4>15</vt:i4>
      </vt:variant>
      <vt:variant>
        <vt:i4>0</vt:i4>
      </vt:variant>
      <vt:variant>
        <vt:i4>5</vt:i4>
      </vt:variant>
      <vt:variant>
        <vt:lpwstr>https://www.familysearch.org/en/wiki/German_Genealogical_Word_List</vt:lpwstr>
      </vt:variant>
      <vt:variant>
        <vt:lpwstr/>
      </vt:variant>
      <vt:variant>
        <vt:i4>3080242</vt:i4>
      </vt:variant>
      <vt:variant>
        <vt:i4>12</vt:i4>
      </vt:variant>
      <vt:variant>
        <vt:i4>0</vt:i4>
      </vt:variant>
      <vt:variant>
        <vt:i4>5</vt:i4>
      </vt:variant>
      <vt:variant>
        <vt:lpwstr>https://www.familysearch.org/en/wiki/Abbreviation_Table_for_Meyers_Orts_und_Verkehrs_Lexikon_Des_Deutschen_Reichs</vt:lpwstr>
      </vt:variant>
      <vt:variant>
        <vt:lpwstr/>
      </vt:variant>
      <vt:variant>
        <vt:i4>2293821</vt:i4>
      </vt:variant>
      <vt:variant>
        <vt:i4>9</vt:i4>
      </vt:variant>
      <vt:variant>
        <vt:i4>0</vt:i4>
      </vt:variant>
      <vt:variant>
        <vt:i4>5</vt:i4>
      </vt:variant>
      <vt:variant>
        <vt:lpwstr>https://www.familysearch.org/en/wiki/img_auth.php/b/ba/1-Meyers_Abbreviations-Instruction.pdf</vt:lpwstr>
      </vt:variant>
      <vt:variant>
        <vt:lpwstr/>
      </vt:variant>
      <vt:variant>
        <vt:i4>3080282</vt:i4>
      </vt:variant>
      <vt:variant>
        <vt:i4>6</vt:i4>
      </vt:variant>
      <vt:variant>
        <vt:i4>0</vt:i4>
      </vt:variant>
      <vt:variant>
        <vt:i4>5</vt:i4>
      </vt:variant>
      <vt:variant>
        <vt:lpwstr>https://www.familysearch.org/en/wiki/img_auth.php/3/32/1-Meyers-Instruction.pdf</vt:lpwstr>
      </vt:variant>
      <vt:variant>
        <vt:lpwstr/>
      </vt:variant>
      <vt:variant>
        <vt:i4>3080282</vt:i4>
      </vt:variant>
      <vt:variant>
        <vt:i4>3</vt:i4>
      </vt:variant>
      <vt:variant>
        <vt:i4>0</vt:i4>
      </vt:variant>
      <vt:variant>
        <vt:i4>5</vt:i4>
      </vt:variant>
      <vt:variant>
        <vt:lpwstr>https://www.familysearch.org/en/wiki/img_auth.php/3/32/1-Meyers-Instruction.pdf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http://www.meyersgaz.org/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 Syllabus Template</dc:title>
  <dc:subject/>
  <dc:creator>Holly Hansen</dc:creator>
  <cp:keywords/>
  <cp:lastModifiedBy>Jennifer Rocha</cp:lastModifiedBy>
  <cp:revision>2</cp:revision>
  <dcterms:created xsi:type="dcterms:W3CDTF">2024-10-03T20:47:00Z</dcterms:created>
  <dcterms:modified xsi:type="dcterms:W3CDTF">2024-10-03T20:47:00Z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0x010100310B92B8B822C34B8D5E32D2E38E31BC</vt:lpwstr>
  </property>
  <property fmtid="{D5CDD505-2E9C-101B-9397-08002B2CF9AE}" pid="3" name="MediaServiceImageTags">
    <vt:lpwstr/>
  </property>
</Properties>
</file>